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E31E6" w14:textId="53D71254" w:rsidR="006B0350" w:rsidRPr="00183ADE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83AD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31809">
        <w:rPr>
          <w:rFonts w:ascii="Courier New" w:eastAsia="Courier New" w:hAnsi="Courier New" w:cs="Courier New"/>
          <w:b/>
          <w:sz w:val="28"/>
          <w:szCs w:val="28"/>
        </w:rPr>
        <w:t>171</w:t>
      </w:r>
      <w:r w:rsidRPr="00183ADE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266327" w:rsidRPr="00183ADE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657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5528"/>
      </w:tblGrid>
      <w:tr w:rsidR="006B0350" w14:paraId="029FDC80" w14:textId="77777777" w:rsidTr="00961DD9">
        <w:trPr>
          <w:trHeight w:val="947"/>
        </w:trPr>
        <w:tc>
          <w:tcPr>
            <w:tcW w:w="1051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528" w:type="dxa"/>
          </w:tcPr>
          <w:p w14:paraId="67A3667E" w14:textId="28473B94" w:rsidR="006B0350" w:rsidRDefault="006B0350" w:rsidP="00A23D6C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3E34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E323F9" w:rsidRPr="00E323F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E323F9" w:rsidRPr="00E323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pavimentação asfáltica </w:t>
            </w:r>
            <w:r w:rsidR="00FD3AD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em todas </w:t>
            </w:r>
            <w:r w:rsidR="00E323F9" w:rsidRPr="00E323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as ruas localizadas no Morro do Capitão, no bairro Zenobiópolis</w:t>
            </w:r>
            <w:r w:rsidR="00E323F9" w:rsidRPr="00E323F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  <w:r w:rsidR="0040329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indicação de nº 1006/2025 feita pelo vereador Edinho.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9261725" w14:textId="66FF3AD4" w:rsidR="00AA4380" w:rsidRDefault="00AA4380" w:rsidP="00AA438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E323F9" w:rsidRPr="00E323F9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E323F9" w:rsidRPr="00E323F9">
        <w:rPr>
          <w:rFonts w:ascii="Courier New" w:eastAsia="Courier New" w:hAnsi="Courier New" w:cs="Courier New"/>
          <w:b/>
          <w:bCs/>
          <w:sz w:val="20"/>
          <w:szCs w:val="20"/>
        </w:rPr>
        <w:t xml:space="preserve">pavimentação asfáltica </w:t>
      </w:r>
      <w:r w:rsidR="00FD3AD4">
        <w:rPr>
          <w:rFonts w:ascii="Courier New" w:eastAsia="Courier New" w:hAnsi="Courier New" w:cs="Courier New"/>
          <w:b/>
          <w:bCs/>
          <w:sz w:val="20"/>
          <w:szCs w:val="20"/>
        </w:rPr>
        <w:t xml:space="preserve">em todas </w:t>
      </w:r>
      <w:r w:rsidR="00FD3AD4" w:rsidRPr="00E323F9">
        <w:rPr>
          <w:rFonts w:ascii="Courier New" w:eastAsia="Courier New" w:hAnsi="Courier New" w:cs="Courier New"/>
          <w:b/>
          <w:bCs/>
          <w:sz w:val="20"/>
          <w:szCs w:val="20"/>
        </w:rPr>
        <w:t>as</w:t>
      </w:r>
      <w:r w:rsidR="00E323F9" w:rsidRPr="00E323F9">
        <w:rPr>
          <w:rFonts w:ascii="Courier New" w:eastAsia="Courier New" w:hAnsi="Courier New" w:cs="Courier New"/>
          <w:b/>
          <w:bCs/>
          <w:sz w:val="20"/>
          <w:szCs w:val="20"/>
        </w:rPr>
        <w:t xml:space="preserve"> ruas localizadas no Morro do Capitão, no bairro Zenobiópolis</w:t>
      </w:r>
      <w:r w:rsidR="00E323F9" w:rsidRPr="00E323F9">
        <w:rPr>
          <w:rFonts w:ascii="Courier New" w:eastAsia="Courier New" w:hAnsi="Courier New" w:cs="Courier New"/>
          <w:b/>
          <w:sz w:val="20"/>
          <w:szCs w:val="20"/>
        </w:rPr>
        <w:t>.</w:t>
      </w:r>
      <w:r w:rsidR="00403294">
        <w:rPr>
          <w:rFonts w:ascii="Courier New" w:eastAsia="Courier New" w:hAnsi="Courier New" w:cs="Courier New"/>
          <w:b/>
          <w:sz w:val="20"/>
          <w:szCs w:val="20"/>
        </w:rPr>
        <w:t xml:space="preserve"> Reiterando a indicação de nº 1006/2025 feita pelo vereador Edinho.</w:t>
      </w:r>
    </w:p>
    <w:p w14:paraId="07E33A85" w14:textId="77777777" w:rsidR="00AA4380" w:rsidRDefault="00AA4380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9694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694"/>
      </w:tblGrid>
      <w:tr w:rsidR="006B0350" w14:paraId="4F93E19D" w14:textId="77777777" w:rsidTr="00961DD9">
        <w:tc>
          <w:tcPr>
            <w:tcW w:w="9694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31A6AC71" w14:textId="5F1309CB" w:rsidR="00E323F9" w:rsidRPr="00E323F9" w:rsidRDefault="00E323F9" w:rsidP="00E323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323F9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a uma antiga reivindicação dos moradores da localidade. As ruas do Morro do Capitão encontram-se em condições precárias, com muitos trechos de terra, o que dificulta o tráfego de veículos e pedestres, especialmente em períodos de chuva, quando surgem lama e buracos, comprometendo a mobilidade e a segurança da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323F9">
              <w:rPr>
                <w:rFonts w:ascii="Courier New" w:eastAsia="Courier New" w:hAnsi="Courier New" w:cs="Courier New"/>
                <w:sz w:val="20"/>
                <w:szCs w:val="20"/>
              </w:rPr>
              <w:t>A pavimentação asfáltica trará melhorias significativas para a qualidade de vida dos moradores, proporcionando melhores condições de acesso, valorização da região, além de facilitar a circulação de veículos, inclusive de serviços essenciais como ambulâncias, transporte escolar e coleta de lixo.</w:t>
            </w:r>
          </w:p>
          <w:p w14:paraId="6D0FBFEC" w14:textId="77777777" w:rsidR="00AA4380" w:rsidRDefault="00AA438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403294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6B0350" w14:paraId="647390D4" w14:textId="77777777" w:rsidTr="00961DD9">
        <w:tc>
          <w:tcPr>
            <w:tcW w:w="9694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7262B66F" w14:textId="77777777" w:rsidR="00183ADE" w:rsidRDefault="00183ADE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1359AD86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323F9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323F9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E323F9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Pr="00AA4380" w:rsidRDefault="00506ED1">
      <w:pPr>
        <w:rPr>
          <w:rFonts w:ascii="Courier New" w:eastAsia="Courier New" w:hAnsi="Courier New" w:cs="Courier New"/>
          <w:sz w:val="20"/>
          <w:szCs w:val="20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18"/>
          <w:szCs w:val="18"/>
        </w:rPr>
      </w:pPr>
    </w:p>
    <w:p w14:paraId="4FFC81F8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6345C039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52425E00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1052F87A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51351661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61ACB8EE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2C76FFA1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29A062A3" w14:textId="77777777" w:rsidR="00183ADE" w:rsidRDefault="00183ADE">
      <w:pPr>
        <w:rPr>
          <w:rFonts w:ascii="Courier New" w:eastAsia="Courier New" w:hAnsi="Courier New" w:cs="Courier New"/>
          <w:sz w:val="18"/>
          <w:szCs w:val="18"/>
        </w:rPr>
      </w:pPr>
    </w:p>
    <w:p w14:paraId="6389A0F1" w14:textId="77777777" w:rsidR="00AA4380" w:rsidRPr="00AA4380" w:rsidRDefault="00AA4380">
      <w:pPr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AA4380" w14:paraId="42B6BC88" w14:textId="77777777">
        <w:trPr>
          <w:trHeight w:val="947"/>
        </w:trPr>
        <w:tc>
          <w:tcPr>
            <w:tcW w:w="8978" w:type="dxa"/>
          </w:tcPr>
          <w:p w14:paraId="1C9F55EC" w14:textId="4129409D" w:rsidR="00976652" w:rsidRPr="00AA4380" w:rsidRDefault="00AA4380" w:rsidP="00AA438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 RODRIGUES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MARCO AUR</w:t>
            </w:r>
            <w:r w:rsidR="00266327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É</w:t>
            </w:r>
            <w:r w:rsidR="00976652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LIO DE AZEVEDO GOULART</w:t>
            </w:r>
            <w: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EDSON DA SILVA ALMEIDA</w:t>
            </w:r>
          </w:p>
          <w:p w14:paraId="54F114B2" w14:textId="3BC13D9E" w:rsid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           </w:t>
            </w:r>
            <w: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  <w:t xml:space="preserve">  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- </w:t>
            </w:r>
            <w:r w:rsidR="00BB0A71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GUILHERME ROSA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  - MARCO AUR</w:t>
            </w:r>
            <w:r w:rsidR="00266327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É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LIO TOMATEIRO      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</w:t>
            </w:r>
            <w:r w:rsidR="00AA4380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EDINHO DA DENGUE -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      </w:t>
            </w:r>
          </w:p>
          <w:p w14:paraId="6D88E218" w14:textId="55B8AF38" w:rsidR="00976652" w:rsidRPr="00AA4380" w:rsidRDefault="0097665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</w:t>
            </w:r>
            <w:r w:rsidR="0097141D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  <w:r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 Vereador Autor da Proposição</w:t>
            </w:r>
            <w:r w:rsid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  </w:t>
            </w:r>
            <w:r w:rsidR="00AA4380" w:rsidRPr="00AA4380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Vereador Autor da Proposição</w:t>
            </w:r>
          </w:p>
          <w:p w14:paraId="152014BD" w14:textId="3756B745" w:rsidR="00506ED1" w:rsidRPr="00AA4380" w:rsidRDefault="00506ED1" w:rsidP="00976652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C856CD" w14:textId="77777777" w:rsidR="00506ED1" w:rsidRPr="00AA4380" w:rsidRDefault="00506ED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>
        <w:trPr>
          <w:trHeight w:val="36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0CC9D989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E31809">
      <w:headerReference w:type="default" r:id="rId7"/>
      <w:footerReference w:type="default" r:id="rId8"/>
      <w:pgSz w:w="12240" w:h="15840"/>
      <w:pgMar w:top="1417" w:right="1183" w:bottom="284" w:left="1418" w:header="708" w:footer="3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CBA9" w14:textId="77777777" w:rsidR="00522180" w:rsidRDefault="00522180">
      <w:r>
        <w:separator/>
      </w:r>
    </w:p>
  </w:endnote>
  <w:endnote w:type="continuationSeparator" w:id="0">
    <w:p w14:paraId="0F0475B0" w14:textId="77777777" w:rsidR="00522180" w:rsidRDefault="00522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403294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403294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3CEDECC9" w14:textId="77777777" w:rsidR="00506ED1" w:rsidRPr="00403294" w:rsidRDefault="0097141D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403294">
      <w:rPr>
        <w:rFonts w:ascii="Calibri" w:eastAsia="Calibri" w:hAnsi="Calibri" w:cs="Calibri"/>
        <w:sz w:val="14"/>
        <w:szCs w:val="14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08F06" w14:textId="77777777" w:rsidR="00522180" w:rsidRDefault="00522180">
      <w:r>
        <w:separator/>
      </w:r>
    </w:p>
  </w:footnote>
  <w:footnote w:type="continuationSeparator" w:id="0">
    <w:p w14:paraId="43D9F81B" w14:textId="77777777" w:rsidR="00522180" w:rsidRDefault="00522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1ABB0EA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20624684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E323F9" w:rsidRDefault="0097141D">
    <w:pPr>
      <w:jc w:val="center"/>
      <w:rPr>
        <w:rFonts w:ascii="Courier New" w:eastAsia="Courier New" w:hAnsi="Courier New" w:cs="Courier New"/>
        <w:b/>
        <w:bCs/>
        <w:sz w:val="12"/>
        <w:szCs w:val="12"/>
      </w:rPr>
    </w:pPr>
    <w:r w:rsidRPr="00E323F9">
      <w:rPr>
        <w:rFonts w:ascii="Courier New" w:eastAsia="Courier New" w:hAnsi="Courier New" w:cs="Courier New"/>
        <w:b/>
        <w:bCs/>
        <w:sz w:val="12"/>
        <w:szCs w:val="12"/>
      </w:rPr>
      <w:t>ESTADO DO RIO DE JANEIRO</w:t>
    </w:r>
  </w:p>
  <w:p w14:paraId="098ED417" w14:textId="77777777" w:rsidR="00506ED1" w:rsidRPr="00E323F9" w:rsidRDefault="0097141D">
    <w:pPr>
      <w:jc w:val="center"/>
      <w:rPr>
        <w:rFonts w:ascii="Courier New" w:eastAsia="Courier New" w:hAnsi="Courier New" w:cs="Courier New"/>
        <w:b/>
        <w:bCs/>
        <w:sz w:val="12"/>
        <w:szCs w:val="12"/>
      </w:rPr>
    </w:pPr>
    <w:r w:rsidRPr="00E323F9">
      <w:rPr>
        <w:rFonts w:ascii="Courier New" w:eastAsia="Courier New" w:hAnsi="Courier New" w:cs="Courier New"/>
        <w:b/>
        <w:bCs/>
        <w:sz w:val="12"/>
        <w:szCs w:val="12"/>
      </w:rPr>
      <w:t>CÂMARA MUNICIPAL DE PATY DO ALFERES</w:t>
    </w:r>
  </w:p>
  <w:p w14:paraId="476B3884" w14:textId="71AA91F0" w:rsidR="00506ED1" w:rsidRPr="00E323F9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2"/>
        <w:szCs w:val="12"/>
      </w:rPr>
    </w:pPr>
    <w:r w:rsidRPr="00E323F9">
      <w:rPr>
        <w:rFonts w:ascii="Courier New" w:eastAsia="Courier New" w:hAnsi="Courier New" w:cs="Courier New"/>
        <w:b/>
        <w:bCs/>
        <w:sz w:val="12"/>
        <w:szCs w:val="12"/>
      </w:rPr>
      <w:t>GABINETE DO</w:t>
    </w:r>
    <w:r w:rsidR="00976652" w:rsidRPr="00E323F9">
      <w:rPr>
        <w:rFonts w:ascii="Courier New" w:eastAsia="Courier New" w:hAnsi="Courier New" w:cs="Courier New"/>
        <w:b/>
        <w:bCs/>
        <w:sz w:val="12"/>
        <w:szCs w:val="12"/>
      </w:rPr>
      <w:t>S</w:t>
    </w:r>
    <w:r w:rsidRPr="00E323F9">
      <w:rPr>
        <w:rFonts w:ascii="Courier New" w:eastAsia="Courier New" w:hAnsi="Courier New" w:cs="Courier New"/>
        <w:b/>
        <w:bCs/>
        <w:sz w:val="12"/>
        <w:szCs w:val="12"/>
      </w:rPr>
      <w:t xml:space="preserve"> VEREADOR</w:t>
    </w:r>
    <w:r w:rsidR="00976652" w:rsidRPr="00E323F9">
      <w:rPr>
        <w:rFonts w:ascii="Courier New" w:eastAsia="Courier New" w:hAnsi="Courier New" w:cs="Courier New"/>
        <w:b/>
        <w:bCs/>
        <w:sz w:val="12"/>
        <w:szCs w:val="12"/>
      </w:rPr>
      <w:t>ES</w:t>
    </w:r>
    <w:r w:rsidR="00BB0A71" w:rsidRPr="00E323F9">
      <w:rPr>
        <w:rFonts w:ascii="Courier New" w:eastAsia="Courier New" w:hAnsi="Courier New" w:cs="Courier New"/>
        <w:b/>
        <w:bCs/>
        <w:sz w:val="12"/>
        <w:szCs w:val="12"/>
      </w:rPr>
      <w:t xml:space="preserve"> GUILHERME ROSA RODRIGUES</w:t>
    </w:r>
    <w:r w:rsidR="00E323F9" w:rsidRPr="00E323F9">
      <w:rPr>
        <w:rFonts w:ascii="Courier New" w:eastAsia="Courier New" w:hAnsi="Courier New" w:cs="Courier New"/>
        <w:b/>
        <w:bCs/>
        <w:sz w:val="12"/>
        <w:szCs w:val="12"/>
      </w:rPr>
      <w:t>,</w:t>
    </w:r>
    <w:r w:rsidR="00976652" w:rsidRPr="00E323F9">
      <w:rPr>
        <w:rFonts w:ascii="Courier New" w:eastAsia="Courier New" w:hAnsi="Courier New" w:cs="Courier New"/>
        <w:b/>
        <w:bCs/>
        <w:sz w:val="12"/>
        <w:szCs w:val="12"/>
      </w:rPr>
      <w:t xml:space="preserve"> MARCO AUR</w:t>
    </w:r>
    <w:r w:rsidR="00E323F9">
      <w:rPr>
        <w:rFonts w:ascii="Courier New" w:eastAsia="Courier New" w:hAnsi="Courier New" w:cs="Courier New"/>
        <w:b/>
        <w:bCs/>
        <w:sz w:val="12"/>
        <w:szCs w:val="12"/>
      </w:rPr>
      <w:t>É</w:t>
    </w:r>
    <w:r w:rsidR="00976652" w:rsidRPr="00E323F9">
      <w:rPr>
        <w:rFonts w:ascii="Courier New" w:eastAsia="Courier New" w:hAnsi="Courier New" w:cs="Courier New"/>
        <w:b/>
        <w:bCs/>
        <w:sz w:val="12"/>
        <w:szCs w:val="12"/>
      </w:rPr>
      <w:t>LIO DE AZEVEDO GOULART</w:t>
    </w:r>
    <w:r w:rsidR="00E323F9" w:rsidRPr="00E323F9">
      <w:rPr>
        <w:rFonts w:ascii="Courier New" w:eastAsia="Courier New" w:hAnsi="Courier New" w:cs="Courier New"/>
        <w:b/>
        <w:bCs/>
        <w:sz w:val="12"/>
        <w:szCs w:val="12"/>
      </w:rPr>
      <w:t xml:space="preserve"> E EDSON DA SILVA ALMEIDA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137EDD"/>
    <w:rsid w:val="001410D0"/>
    <w:rsid w:val="00183ADE"/>
    <w:rsid w:val="0020050B"/>
    <w:rsid w:val="00266327"/>
    <w:rsid w:val="00296913"/>
    <w:rsid w:val="003F7D95"/>
    <w:rsid w:val="00403294"/>
    <w:rsid w:val="004721DA"/>
    <w:rsid w:val="004E6B99"/>
    <w:rsid w:val="004F7FEE"/>
    <w:rsid w:val="00506ED1"/>
    <w:rsid w:val="00522180"/>
    <w:rsid w:val="00533DBA"/>
    <w:rsid w:val="005B6BAD"/>
    <w:rsid w:val="00613CCE"/>
    <w:rsid w:val="006727AF"/>
    <w:rsid w:val="006B0350"/>
    <w:rsid w:val="00766454"/>
    <w:rsid w:val="007D296C"/>
    <w:rsid w:val="008072D5"/>
    <w:rsid w:val="008E1005"/>
    <w:rsid w:val="008F6C33"/>
    <w:rsid w:val="00922F31"/>
    <w:rsid w:val="00931C8E"/>
    <w:rsid w:val="00961DD9"/>
    <w:rsid w:val="00965A93"/>
    <w:rsid w:val="0097141D"/>
    <w:rsid w:val="00976652"/>
    <w:rsid w:val="00A06544"/>
    <w:rsid w:val="00A23D6C"/>
    <w:rsid w:val="00AA4380"/>
    <w:rsid w:val="00AD19EE"/>
    <w:rsid w:val="00BB0A71"/>
    <w:rsid w:val="00BD2098"/>
    <w:rsid w:val="00C17A59"/>
    <w:rsid w:val="00D271D5"/>
    <w:rsid w:val="00D357E5"/>
    <w:rsid w:val="00D72E1C"/>
    <w:rsid w:val="00DA4087"/>
    <w:rsid w:val="00E31809"/>
    <w:rsid w:val="00E323F9"/>
    <w:rsid w:val="00EA774A"/>
    <w:rsid w:val="00EC3103"/>
    <w:rsid w:val="00FA08B8"/>
    <w:rsid w:val="00FD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10</cp:revision>
  <cp:lastPrinted>2026-03-16T16:37:00Z</cp:lastPrinted>
  <dcterms:created xsi:type="dcterms:W3CDTF">2026-03-10T17:35:00Z</dcterms:created>
  <dcterms:modified xsi:type="dcterms:W3CDTF">2026-03-16T16:38:00Z</dcterms:modified>
</cp:coreProperties>
</file>