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85" w:rsidRPr="00737F27" w:rsidRDefault="00737F27" w:rsidP="00054B85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Estância Velha RS, </w:t>
      </w:r>
      <w:r w:rsidR="001B49BD">
        <w:rPr>
          <w:rFonts w:ascii="Arial" w:hAnsi="Arial" w:cs="Arial"/>
        </w:rPr>
        <w:t>15</w:t>
      </w:r>
      <w:r w:rsidR="00054B85" w:rsidRPr="00737F27">
        <w:rPr>
          <w:rFonts w:ascii="Arial" w:hAnsi="Arial" w:cs="Arial"/>
        </w:rPr>
        <w:t xml:space="preserve"> de </w:t>
      </w:r>
      <w:r w:rsidR="001B49BD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</w:t>
      </w:r>
      <w:r w:rsidR="001B49BD">
        <w:rPr>
          <w:rFonts w:ascii="Arial" w:hAnsi="Arial" w:cs="Arial"/>
        </w:rPr>
        <w:t>de 2020</w:t>
      </w:r>
      <w:r w:rsidR="00054B85" w:rsidRPr="00737F27">
        <w:rPr>
          <w:rFonts w:ascii="Arial" w:hAnsi="Arial" w:cs="Arial"/>
        </w:rPr>
        <w:t>.</w:t>
      </w: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ab/>
      </w:r>
      <w:r w:rsidRPr="00737F27">
        <w:rPr>
          <w:rFonts w:ascii="Arial" w:hAnsi="Arial" w:cs="Arial"/>
        </w:rPr>
        <w:tab/>
      </w:r>
      <w:r w:rsidRPr="00737F27">
        <w:rPr>
          <w:rFonts w:ascii="Arial" w:hAnsi="Arial" w:cs="Arial"/>
        </w:rPr>
        <w:tab/>
      </w: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>Senhores Vereadores e Senhoras Vereadoras:</w:t>
      </w: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>Segue em an</w:t>
      </w:r>
      <w:r w:rsidR="001B49BD">
        <w:rPr>
          <w:rFonts w:ascii="Arial" w:hAnsi="Arial" w:cs="Arial"/>
        </w:rPr>
        <w:t>exo minuta de Projeto de Lei</w:t>
      </w:r>
      <w:r w:rsidRPr="00737F27">
        <w:rPr>
          <w:rFonts w:ascii="Arial" w:hAnsi="Arial" w:cs="Arial"/>
        </w:rPr>
        <w:t xml:space="preserve"> que “</w:t>
      </w:r>
      <w:r w:rsidR="00DA4A85" w:rsidRPr="005A06DD">
        <w:rPr>
          <w:rFonts w:ascii="Arial" w:hAnsi="Arial" w:cs="Arial"/>
        </w:rPr>
        <w:t xml:space="preserve">FIXA OS SUBSÍDIOS DO PREFEITO, DO </w:t>
      </w:r>
      <w:r w:rsidR="000B7AA7">
        <w:rPr>
          <w:rFonts w:ascii="Arial" w:hAnsi="Arial" w:cs="Arial"/>
        </w:rPr>
        <w:t>VICE-</w:t>
      </w:r>
      <w:r w:rsidR="00DA4A85">
        <w:rPr>
          <w:rFonts w:ascii="Arial" w:hAnsi="Arial" w:cs="Arial"/>
        </w:rPr>
        <w:t xml:space="preserve">PREFEITO E DOS SECRETÁRIOS </w:t>
      </w:r>
      <w:r w:rsidR="00DA4A85" w:rsidRPr="005A06DD">
        <w:rPr>
          <w:rFonts w:ascii="Arial" w:hAnsi="Arial" w:cs="Arial"/>
        </w:rPr>
        <w:t xml:space="preserve">MUNICIPAIS PARA O </w:t>
      </w:r>
      <w:r w:rsidR="00DA4A85">
        <w:rPr>
          <w:rFonts w:ascii="Arial" w:hAnsi="Arial" w:cs="Arial"/>
        </w:rPr>
        <w:t>MANDATO CORRESPONDENTE</w:t>
      </w:r>
      <w:r w:rsidR="001B49BD">
        <w:rPr>
          <w:rFonts w:ascii="Arial" w:hAnsi="Arial" w:cs="Arial"/>
        </w:rPr>
        <w:t xml:space="preserve"> AO PERÍODO DE 2021 A 2024</w:t>
      </w:r>
      <w:r w:rsidR="00DA4A85">
        <w:rPr>
          <w:rFonts w:ascii="Arial" w:hAnsi="Arial" w:cs="Arial"/>
        </w:rPr>
        <w:t>, E</w:t>
      </w:r>
      <w:r w:rsidR="00DA4A85" w:rsidRPr="005A06DD">
        <w:rPr>
          <w:rFonts w:ascii="Arial" w:hAnsi="Arial" w:cs="Arial"/>
        </w:rPr>
        <w:t xml:space="preserve"> DÁ OUTRAS PROVIDÊNCIAS</w:t>
      </w:r>
      <w:r w:rsidRPr="00737F27">
        <w:rPr>
          <w:rFonts w:ascii="Arial" w:hAnsi="Arial" w:cs="Arial"/>
        </w:rPr>
        <w:t>”.</w:t>
      </w: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 xml:space="preserve">Segundo dispõe o art. </w:t>
      </w:r>
      <w:r w:rsidR="001B49BD">
        <w:rPr>
          <w:rFonts w:ascii="Arial" w:hAnsi="Arial" w:cs="Arial"/>
        </w:rPr>
        <w:t xml:space="preserve">26 </w:t>
      </w:r>
      <w:r w:rsidRPr="00737F27">
        <w:rPr>
          <w:rFonts w:ascii="Arial" w:hAnsi="Arial" w:cs="Arial"/>
        </w:rPr>
        <w:t>do Regimento Interno, é competência da Mesa propor a fixação e/ou alter</w:t>
      </w:r>
      <w:r w:rsidR="00737F27" w:rsidRPr="00737F27">
        <w:rPr>
          <w:rFonts w:ascii="Arial" w:hAnsi="Arial" w:cs="Arial"/>
        </w:rPr>
        <w:t>ação de subsídio dos Vereadores</w:t>
      </w:r>
      <w:r w:rsidR="00DA4A85">
        <w:rPr>
          <w:rFonts w:ascii="Arial" w:hAnsi="Arial" w:cs="Arial"/>
        </w:rPr>
        <w:t>, Prefeito, Vice-Prefeito e Secretários Municipais</w:t>
      </w:r>
      <w:r w:rsidRPr="00737F27">
        <w:rPr>
          <w:rFonts w:ascii="Arial" w:hAnsi="Arial" w:cs="Arial"/>
        </w:rPr>
        <w:t>.</w:t>
      </w: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Default="00054B85" w:rsidP="00054B85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>Trata-se de matéria da maior importância, te</w:t>
      </w:r>
      <w:r w:rsidR="001B49BD">
        <w:rPr>
          <w:rFonts w:ascii="Arial" w:hAnsi="Arial" w:cs="Arial"/>
        </w:rPr>
        <w:t>ndo em vista o período de pandemia</w:t>
      </w:r>
      <w:r w:rsidRPr="00737F27">
        <w:rPr>
          <w:rFonts w:ascii="Arial" w:hAnsi="Arial" w:cs="Arial"/>
        </w:rPr>
        <w:t xml:space="preserve"> </w:t>
      </w:r>
      <w:r w:rsidR="00737F27" w:rsidRPr="00737F27">
        <w:rPr>
          <w:rFonts w:ascii="Arial" w:hAnsi="Arial" w:cs="Arial"/>
        </w:rPr>
        <w:t>e contenções de gastos que todo o país vem enfrentando e</w:t>
      </w:r>
      <w:r w:rsidRPr="00737F27">
        <w:rPr>
          <w:rFonts w:ascii="Arial" w:hAnsi="Arial" w:cs="Arial"/>
        </w:rPr>
        <w:t xml:space="preserve"> </w:t>
      </w:r>
      <w:r w:rsidR="00737F27" w:rsidRPr="00737F27">
        <w:rPr>
          <w:rFonts w:ascii="Arial" w:hAnsi="Arial" w:cs="Arial"/>
        </w:rPr>
        <w:t xml:space="preserve">que </w:t>
      </w:r>
      <w:r w:rsidRPr="00737F27">
        <w:rPr>
          <w:rFonts w:ascii="Arial" w:hAnsi="Arial" w:cs="Arial"/>
        </w:rPr>
        <w:t xml:space="preserve">nosso Município também enfrenta. </w:t>
      </w:r>
    </w:p>
    <w:p w:rsidR="00737F27" w:rsidRPr="00737F27" w:rsidRDefault="00737F27" w:rsidP="00054B85">
      <w:pPr>
        <w:ind w:firstLine="2835"/>
        <w:jc w:val="both"/>
        <w:rPr>
          <w:rFonts w:ascii="Arial" w:hAnsi="Arial" w:cs="Arial"/>
        </w:rPr>
      </w:pP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  <w:r w:rsidRPr="00737F27">
        <w:rPr>
          <w:rFonts w:ascii="Arial" w:hAnsi="Arial" w:cs="Arial"/>
        </w:rPr>
        <w:t xml:space="preserve">Tudo isso sugere que devemos prestigiar a economia de recursos para a manutenção do </w:t>
      </w:r>
      <w:r w:rsidR="001B49BD">
        <w:rPr>
          <w:rFonts w:ascii="Arial" w:hAnsi="Arial" w:cs="Arial"/>
        </w:rPr>
        <w:t>Município de Estância Velha</w:t>
      </w:r>
      <w:r w:rsidRPr="00737F27">
        <w:rPr>
          <w:rFonts w:ascii="Arial" w:hAnsi="Arial" w:cs="Arial"/>
        </w:rPr>
        <w:t xml:space="preserve"> e de seus membros, sempre com o propósito maior que é o de bem servir à sociedade.</w:t>
      </w:r>
    </w:p>
    <w:p w:rsidR="00054B85" w:rsidRPr="00737F27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054B85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054B85" w:rsidRPr="00054B85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054B85" w:rsidRPr="00A76C89" w:rsidRDefault="001B49BD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Ver.</w:t>
      </w:r>
      <w:r w:rsidRPr="00A76C89">
        <w:rPr>
          <w:rFonts w:ascii="Arial" w:hAnsi="Arial" w:cs="Arial"/>
        </w:rPr>
        <w:tab/>
        <w:t>Euclides Tisian</w:t>
      </w: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Presidente da Câmara de Vereadores</w:t>
      </w: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A76C89" w:rsidRDefault="001B49BD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Ver.</w:t>
      </w:r>
      <w:r w:rsidRPr="00A76C89">
        <w:rPr>
          <w:rFonts w:ascii="Arial" w:hAnsi="Arial" w:cs="Arial"/>
        </w:rPr>
        <w:tab/>
        <w:t>Sergio Werle</w:t>
      </w: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Vice-Presidente da Câmara de Vereadores</w:t>
      </w:r>
    </w:p>
    <w:p w:rsidR="00054B85" w:rsidRPr="00A76C89" w:rsidRDefault="00054B85" w:rsidP="001B49BD">
      <w:pPr>
        <w:jc w:val="both"/>
        <w:rPr>
          <w:rFonts w:ascii="Arial" w:hAnsi="Arial" w:cs="Arial"/>
        </w:rPr>
      </w:pP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A76C89" w:rsidRDefault="001B49BD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Ver.</w:t>
      </w:r>
      <w:r w:rsidRPr="00A76C89">
        <w:rPr>
          <w:rFonts w:ascii="Arial" w:hAnsi="Arial" w:cs="Arial"/>
        </w:rPr>
        <w:tab/>
        <w:t>Veridiana Monteiro</w:t>
      </w:r>
    </w:p>
    <w:p w:rsidR="00054B85" w:rsidRPr="00A76C89" w:rsidRDefault="001B49BD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1˚ Secretária</w:t>
      </w:r>
      <w:r w:rsidR="00054B85" w:rsidRPr="00A76C89">
        <w:rPr>
          <w:rFonts w:ascii="Arial" w:hAnsi="Arial" w:cs="Arial"/>
        </w:rPr>
        <w:t xml:space="preserve"> da Mesa da Câmara de Vereadores</w:t>
      </w: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A76C89" w:rsidRDefault="001B49BD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Ver.</w:t>
      </w:r>
      <w:r w:rsidRPr="00A76C89">
        <w:rPr>
          <w:rFonts w:ascii="Arial" w:hAnsi="Arial" w:cs="Arial"/>
        </w:rPr>
        <w:tab/>
        <w:t>Carlos Bonne</w:t>
      </w:r>
    </w:p>
    <w:p w:rsidR="00054B85" w:rsidRPr="00A76C89" w:rsidRDefault="00054B85" w:rsidP="00054B85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2˚ Secretário da Mesa da Câmara de Vereadores</w:t>
      </w:r>
    </w:p>
    <w:p w:rsidR="00054B85" w:rsidRDefault="00054B85" w:rsidP="00054B85">
      <w:pPr>
        <w:jc w:val="both"/>
        <w:rPr>
          <w:rFonts w:ascii="Arial" w:hAnsi="Arial" w:cs="Arial"/>
        </w:rPr>
      </w:pPr>
    </w:p>
    <w:p w:rsidR="00054B85" w:rsidRPr="00463E15" w:rsidRDefault="00054B85" w:rsidP="00054B85">
      <w:pPr>
        <w:ind w:firstLine="2835"/>
        <w:jc w:val="both"/>
        <w:rPr>
          <w:rFonts w:ascii="Arial" w:hAnsi="Arial" w:cs="Arial"/>
          <w:sz w:val="21"/>
          <w:szCs w:val="21"/>
        </w:rPr>
      </w:pPr>
    </w:p>
    <w:p w:rsidR="00054B85" w:rsidRDefault="00054B85" w:rsidP="00054B85">
      <w:pPr>
        <w:ind w:firstLine="2835"/>
        <w:jc w:val="both"/>
        <w:rPr>
          <w:rFonts w:ascii="Arial" w:hAnsi="Arial" w:cs="Arial"/>
          <w:sz w:val="21"/>
          <w:szCs w:val="21"/>
        </w:rPr>
      </w:pPr>
    </w:p>
    <w:p w:rsidR="00737F27" w:rsidRPr="00463E15" w:rsidRDefault="00737F27" w:rsidP="00054B85">
      <w:pPr>
        <w:ind w:firstLine="2835"/>
        <w:jc w:val="both"/>
        <w:rPr>
          <w:rFonts w:ascii="Arial" w:hAnsi="Arial" w:cs="Arial"/>
          <w:sz w:val="21"/>
          <w:szCs w:val="21"/>
        </w:rPr>
      </w:pPr>
    </w:p>
    <w:p w:rsidR="001B49BD" w:rsidRDefault="006E3EA5">
      <w:pPr>
        <w:rPr>
          <w:rFonts w:ascii="Arial" w:hAnsi="Arial" w:cs="Arial"/>
          <w:sz w:val="22"/>
          <w:szCs w:val="22"/>
        </w:rPr>
      </w:pPr>
      <w:r w:rsidRPr="008F6694">
        <w:rPr>
          <w:rFonts w:ascii="Arial" w:hAnsi="Arial" w:cs="Arial"/>
          <w:sz w:val="22"/>
          <w:szCs w:val="22"/>
        </w:rPr>
        <w:tab/>
      </w:r>
      <w:r w:rsidRPr="008F6694">
        <w:rPr>
          <w:rFonts w:ascii="Arial" w:hAnsi="Arial" w:cs="Arial"/>
          <w:sz w:val="22"/>
          <w:szCs w:val="22"/>
        </w:rPr>
        <w:tab/>
      </w:r>
    </w:p>
    <w:p w:rsidR="001B49BD" w:rsidRDefault="001B49BD">
      <w:pPr>
        <w:rPr>
          <w:rFonts w:ascii="Arial" w:hAnsi="Arial" w:cs="Arial"/>
          <w:sz w:val="22"/>
          <w:szCs w:val="22"/>
        </w:rPr>
      </w:pPr>
    </w:p>
    <w:p w:rsidR="001B49BD" w:rsidRDefault="001B49BD">
      <w:pPr>
        <w:rPr>
          <w:rFonts w:ascii="Arial" w:hAnsi="Arial" w:cs="Arial"/>
          <w:sz w:val="22"/>
          <w:szCs w:val="22"/>
        </w:rPr>
      </w:pPr>
    </w:p>
    <w:p w:rsidR="009A2AC1" w:rsidRPr="00A76C89" w:rsidRDefault="00A76C89" w:rsidP="001B49BD">
      <w:pPr>
        <w:ind w:firstLine="2835"/>
        <w:rPr>
          <w:rFonts w:ascii="Arial" w:hAnsi="Arial" w:cs="Arial"/>
        </w:rPr>
      </w:pPr>
      <w:r>
        <w:rPr>
          <w:rFonts w:ascii="Arial" w:hAnsi="Arial" w:cs="Arial"/>
        </w:rPr>
        <w:t>PROJETO DE LEI nº 029-2020</w:t>
      </w:r>
      <w:r w:rsidR="006E3EA5" w:rsidRPr="00A76C89">
        <w:rPr>
          <w:rFonts w:ascii="Arial" w:hAnsi="Arial" w:cs="Arial"/>
        </w:rPr>
        <w:t xml:space="preserve"> </w:t>
      </w:r>
    </w:p>
    <w:p w:rsidR="009A2AC1" w:rsidRPr="00A76C89" w:rsidRDefault="009A2AC1">
      <w:pPr>
        <w:rPr>
          <w:rFonts w:ascii="Arial" w:hAnsi="Arial" w:cs="Arial"/>
        </w:rPr>
      </w:pPr>
    </w:p>
    <w:p w:rsidR="005A06DD" w:rsidRPr="00A76C89" w:rsidRDefault="00A76C89" w:rsidP="00737F27">
      <w:pPr>
        <w:ind w:left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FIXA OS SUBSÍDIOS DO PREFEITO, DO VICE PREFEITO E DOS SECRETÁRIOS MUNICIPAIS PARA O MANDATO CORR</w:t>
      </w:r>
      <w:bookmarkStart w:id="0" w:name="_GoBack"/>
      <w:bookmarkEnd w:id="0"/>
      <w:r w:rsidRPr="00A76C89">
        <w:rPr>
          <w:rFonts w:ascii="Arial" w:hAnsi="Arial" w:cs="Arial"/>
        </w:rPr>
        <w:t>ESPONDENTE AO PERÍODO DE 2021 A 2024</w:t>
      </w:r>
      <w:r>
        <w:rPr>
          <w:rFonts w:ascii="Arial" w:hAnsi="Arial" w:cs="Arial"/>
        </w:rPr>
        <w:t>, E DÁ OUTRAS PROVIDÊNCIAS</w:t>
      </w:r>
    </w:p>
    <w:p w:rsidR="009A2AC1" w:rsidRPr="00A76C89" w:rsidRDefault="009A2AC1">
      <w:pPr>
        <w:rPr>
          <w:rFonts w:ascii="Arial" w:hAnsi="Arial" w:cs="Arial"/>
        </w:rPr>
      </w:pPr>
    </w:p>
    <w:p w:rsidR="009A2AC1" w:rsidRPr="00A76C89" w:rsidRDefault="001B49BD">
      <w:pPr>
        <w:rPr>
          <w:rFonts w:ascii="Arial" w:hAnsi="Arial" w:cs="Arial"/>
        </w:rPr>
      </w:pP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  <w:t>A</w:t>
      </w:r>
      <w:r w:rsidR="009A2AC1" w:rsidRPr="00A76C89">
        <w:rPr>
          <w:rFonts w:ascii="Arial" w:hAnsi="Arial" w:cs="Arial"/>
        </w:rPr>
        <w:t xml:space="preserve"> Prefe</w:t>
      </w:r>
      <w:r w:rsidRPr="00A76C89">
        <w:rPr>
          <w:rFonts w:ascii="Arial" w:hAnsi="Arial" w:cs="Arial"/>
        </w:rPr>
        <w:t>ita</w:t>
      </w:r>
      <w:r w:rsidR="00E57974" w:rsidRPr="00A76C89">
        <w:rPr>
          <w:rFonts w:ascii="Arial" w:hAnsi="Arial" w:cs="Arial"/>
        </w:rPr>
        <w:t xml:space="preserve"> Municipal de Estância Velha/</w:t>
      </w:r>
      <w:r w:rsidR="009A2AC1" w:rsidRPr="00A76C89">
        <w:rPr>
          <w:rFonts w:ascii="Arial" w:hAnsi="Arial" w:cs="Arial"/>
        </w:rPr>
        <w:t>RS.</w:t>
      </w:r>
    </w:p>
    <w:p w:rsidR="001E1834" w:rsidRPr="00A76C89" w:rsidRDefault="009A2AC1">
      <w:pPr>
        <w:rPr>
          <w:rFonts w:ascii="Arial" w:hAnsi="Arial" w:cs="Arial"/>
        </w:rPr>
      </w:pP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</w:p>
    <w:p w:rsidR="009A2AC1" w:rsidRPr="00A76C89" w:rsidRDefault="009A2AC1" w:rsidP="001E1834">
      <w:pPr>
        <w:ind w:firstLine="2880"/>
        <w:rPr>
          <w:rFonts w:ascii="Arial" w:hAnsi="Arial" w:cs="Arial"/>
        </w:rPr>
      </w:pPr>
      <w:r w:rsidRPr="00A76C89">
        <w:rPr>
          <w:rFonts w:ascii="Arial" w:hAnsi="Arial" w:cs="Arial"/>
        </w:rPr>
        <w:t>Faço saber que o Poder Legislativo aprovou e eu sanciono e promulgo a seguinte Lei:</w:t>
      </w:r>
    </w:p>
    <w:p w:rsidR="009A2AC1" w:rsidRPr="00A76C89" w:rsidRDefault="009A2AC1">
      <w:pPr>
        <w:rPr>
          <w:rFonts w:ascii="Arial" w:hAnsi="Arial" w:cs="Arial"/>
        </w:rPr>
      </w:pPr>
    </w:p>
    <w:p w:rsidR="00752784" w:rsidRPr="00A76C89" w:rsidRDefault="009A2AC1" w:rsidP="000B7AA7">
      <w:pPr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="00054B85" w:rsidRPr="00A76C89">
        <w:rPr>
          <w:rFonts w:ascii="Arial" w:hAnsi="Arial" w:cs="Arial"/>
        </w:rPr>
        <w:t xml:space="preserve">Art. 1º </w:t>
      </w:r>
      <w:r w:rsidR="00752784" w:rsidRPr="00A76C89">
        <w:rPr>
          <w:rFonts w:ascii="Arial" w:hAnsi="Arial" w:cs="Arial"/>
        </w:rPr>
        <w:t>O valor do subsídio do Prefeito Municipal de Estância Velha para o mandato c</w:t>
      </w:r>
      <w:r w:rsidR="001B49BD" w:rsidRPr="00A76C89">
        <w:rPr>
          <w:rFonts w:ascii="Arial" w:hAnsi="Arial" w:cs="Arial"/>
        </w:rPr>
        <w:t>orrespondente ao período de 2021 a 2024</w:t>
      </w:r>
      <w:r w:rsidR="00752784" w:rsidRPr="00A76C89">
        <w:rPr>
          <w:rFonts w:ascii="Arial" w:hAnsi="Arial" w:cs="Arial"/>
        </w:rPr>
        <w:t xml:space="preserve"> será pago mensalmente e em parcelas únicas de R$ </w:t>
      </w:r>
      <w:r w:rsidR="001B49BD" w:rsidRPr="00A76C89">
        <w:rPr>
          <w:rFonts w:ascii="Arial" w:hAnsi="Arial" w:cs="Arial"/>
        </w:rPr>
        <w:t>17.471,58 (dezessete mil quatrocentos e setenta e um reais e cinquenta e oito centavos)</w:t>
      </w:r>
      <w:r w:rsidR="00AD13F1" w:rsidRPr="00A76C89">
        <w:rPr>
          <w:rFonts w:ascii="Arial" w:hAnsi="Arial" w:cs="Arial"/>
        </w:rPr>
        <w:t>.</w:t>
      </w:r>
      <w:r w:rsidR="00752784" w:rsidRPr="00A76C89">
        <w:rPr>
          <w:rFonts w:ascii="Arial" w:hAnsi="Arial" w:cs="Arial"/>
        </w:rPr>
        <w:t xml:space="preserve"> </w:t>
      </w:r>
    </w:p>
    <w:p w:rsidR="00752784" w:rsidRPr="00A76C89" w:rsidRDefault="00752784" w:rsidP="00054B85">
      <w:pPr>
        <w:jc w:val="both"/>
        <w:rPr>
          <w:rFonts w:ascii="Arial" w:hAnsi="Arial" w:cs="Arial"/>
        </w:rPr>
      </w:pPr>
    </w:p>
    <w:p w:rsidR="00752784" w:rsidRPr="00A76C89" w:rsidRDefault="00752784" w:rsidP="00752784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Art. 2º O valor do subsídio do Vice-Prefeito Municipal de Estância Velha para o mandato c</w:t>
      </w:r>
      <w:r w:rsidR="001B49BD" w:rsidRPr="00A76C89">
        <w:rPr>
          <w:rFonts w:ascii="Arial" w:hAnsi="Arial" w:cs="Arial"/>
        </w:rPr>
        <w:t>orrespondente ao período de 2021 a 2024</w:t>
      </w:r>
      <w:r w:rsidRPr="00A76C89">
        <w:rPr>
          <w:rFonts w:ascii="Arial" w:hAnsi="Arial" w:cs="Arial"/>
        </w:rPr>
        <w:t xml:space="preserve"> será pago mensalmente e em parcelas únicas de R$ </w:t>
      </w:r>
      <w:r w:rsidR="001B49BD" w:rsidRPr="00A76C89">
        <w:rPr>
          <w:rFonts w:ascii="Arial" w:hAnsi="Arial" w:cs="Arial"/>
        </w:rPr>
        <w:t>6</w:t>
      </w:r>
      <w:r w:rsidR="00AD13F1" w:rsidRPr="00A76C89">
        <w:rPr>
          <w:rFonts w:ascii="Arial" w:hAnsi="Arial" w:cs="Arial"/>
        </w:rPr>
        <w:t>.</w:t>
      </w:r>
      <w:r w:rsidR="001B49BD" w:rsidRPr="00A76C89">
        <w:rPr>
          <w:rFonts w:ascii="Arial" w:hAnsi="Arial" w:cs="Arial"/>
        </w:rPr>
        <w:t>512,16 (seis mil quinhentos e doze reais e dezesseis centavos).</w:t>
      </w:r>
    </w:p>
    <w:p w:rsidR="00752784" w:rsidRPr="00A76C89" w:rsidRDefault="00752784" w:rsidP="00752784">
      <w:pPr>
        <w:ind w:firstLine="2835"/>
        <w:jc w:val="both"/>
        <w:rPr>
          <w:rFonts w:ascii="Arial" w:hAnsi="Arial" w:cs="Arial"/>
        </w:rPr>
      </w:pPr>
    </w:p>
    <w:p w:rsidR="00AD13F1" w:rsidRPr="00A76C89" w:rsidRDefault="00752784" w:rsidP="005A06DD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Art. 3º Serão concedidos</w:t>
      </w:r>
      <w:r w:rsidR="005A06DD" w:rsidRPr="00A76C89">
        <w:rPr>
          <w:rFonts w:ascii="Arial" w:hAnsi="Arial" w:cs="Arial"/>
        </w:rPr>
        <w:t xml:space="preserve"> ao Prefeito e ao Vice-Prefeito Municipal de Estância Velha, a título de gratificação natalina e a cada ano do mand</w:t>
      </w:r>
      <w:r w:rsidR="00AD13F1" w:rsidRPr="00A76C89">
        <w:rPr>
          <w:rFonts w:ascii="Arial" w:hAnsi="Arial" w:cs="Arial"/>
        </w:rPr>
        <w:t>ato, o décimo terceiro subsídio.</w:t>
      </w:r>
      <w:r w:rsidR="005A06DD" w:rsidRPr="00A76C89">
        <w:rPr>
          <w:rFonts w:ascii="Arial" w:hAnsi="Arial" w:cs="Arial"/>
        </w:rPr>
        <w:t xml:space="preserve"> </w:t>
      </w:r>
    </w:p>
    <w:p w:rsidR="00AD13F1" w:rsidRPr="00A76C89" w:rsidRDefault="00AD13F1" w:rsidP="005A06DD">
      <w:pPr>
        <w:ind w:firstLine="2835"/>
        <w:jc w:val="both"/>
        <w:rPr>
          <w:rFonts w:ascii="Arial" w:hAnsi="Arial" w:cs="Arial"/>
        </w:rPr>
      </w:pPr>
    </w:p>
    <w:p w:rsidR="00752784" w:rsidRPr="00A76C89" w:rsidRDefault="001B49BD" w:rsidP="005A06DD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Parágrafo único – O</w:t>
      </w:r>
      <w:r w:rsidR="00AD13F1" w:rsidRPr="00A76C89">
        <w:rPr>
          <w:rFonts w:ascii="Arial" w:hAnsi="Arial" w:cs="Arial"/>
        </w:rPr>
        <w:t xml:space="preserve"> décimo terceiro subsídio</w:t>
      </w:r>
      <w:r w:rsidR="005A06DD" w:rsidRPr="00A76C89">
        <w:rPr>
          <w:rFonts w:ascii="Arial" w:hAnsi="Arial" w:cs="Arial"/>
        </w:rPr>
        <w:t xml:space="preserve"> será </w:t>
      </w:r>
      <w:r w:rsidR="00AD13F1" w:rsidRPr="00A76C89">
        <w:rPr>
          <w:rFonts w:ascii="Arial" w:hAnsi="Arial" w:cs="Arial"/>
        </w:rPr>
        <w:t>igual a 1 (um) subsídio mensal do respectivo cargo, acrescido</w:t>
      </w:r>
      <w:r w:rsidR="005A06DD" w:rsidRPr="00A76C89">
        <w:rPr>
          <w:rFonts w:ascii="Arial" w:hAnsi="Arial" w:cs="Arial"/>
        </w:rPr>
        <w:t xml:space="preserve"> de um terço do valor do subsídio mensal </w:t>
      </w:r>
      <w:r w:rsidR="00AD13F1" w:rsidRPr="00A76C89">
        <w:rPr>
          <w:rFonts w:ascii="Arial" w:hAnsi="Arial" w:cs="Arial"/>
        </w:rPr>
        <w:t>do respectivo cargo</w:t>
      </w:r>
      <w:r w:rsidR="005A06DD" w:rsidRPr="00A76C89">
        <w:rPr>
          <w:rFonts w:ascii="Arial" w:hAnsi="Arial" w:cs="Arial"/>
        </w:rPr>
        <w:t xml:space="preserve"> quando estiverem no gozo de férias anuais.</w:t>
      </w:r>
    </w:p>
    <w:p w:rsidR="00AD13F1" w:rsidRPr="00A76C89" w:rsidRDefault="00AD13F1" w:rsidP="005A06DD">
      <w:pPr>
        <w:ind w:firstLine="2835"/>
        <w:jc w:val="both"/>
        <w:rPr>
          <w:rFonts w:ascii="Arial" w:hAnsi="Arial" w:cs="Arial"/>
        </w:rPr>
      </w:pPr>
    </w:p>
    <w:p w:rsidR="005A06DD" w:rsidRPr="00A76C89" w:rsidRDefault="005A06DD" w:rsidP="005A06DD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Art. 4º O subsídio mensal dos Secretários</w:t>
      </w:r>
      <w:r w:rsidR="00DA4A85" w:rsidRPr="00A76C89">
        <w:rPr>
          <w:rFonts w:ascii="Arial" w:hAnsi="Arial" w:cs="Arial"/>
        </w:rPr>
        <w:t xml:space="preserve"> Municipais de Estânc</w:t>
      </w:r>
      <w:r w:rsidR="001B49BD" w:rsidRPr="00A76C89">
        <w:rPr>
          <w:rFonts w:ascii="Arial" w:hAnsi="Arial" w:cs="Arial"/>
        </w:rPr>
        <w:t>ia Velha, para o mandato de 2021 a 2024</w:t>
      </w:r>
      <w:r w:rsidRPr="00A76C89">
        <w:rPr>
          <w:rFonts w:ascii="Arial" w:hAnsi="Arial" w:cs="Arial"/>
        </w:rPr>
        <w:t xml:space="preserve">, fica fixado em parcela única, no valor de R$ </w:t>
      </w:r>
      <w:r w:rsidR="001B49BD" w:rsidRPr="00A76C89">
        <w:rPr>
          <w:rFonts w:ascii="Arial" w:hAnsi="Arial" w:cs="Arial"/>
        </w:rPr>
        <w:t>6.660,31 (seis mil seiscentos e sessenta reais e trinta e um centavos)</w:t>
      </w:r>
      <w:r w:rsidR="00AD13F1" w:rsidRPr="00A76C89">
        <w:rPr>
          <w:rFonts w:ascii="Arial" w:hAnsi="Arial" w:cs="Arial"/>
        </w:rPr>
        <w:t>.</w:t>
      </w:r>
    </w:p>
    <w:p w:rsidR="001B49BD" w:rsidRPr="00A76C89" w:rsidRDefault="001B49BD" w:rsidP="005A06DD">
      <w:pPr>
        <w:ind w:firstLine="2835"/>
        <w:jc w:val="both"/>
        <w:rPr>
          <w:rFonts w:ascii="Arial" w:hAnsi="Arial" w:cs="Arial"/>
        </w:rPr>
      </w:pPr>
    </w:p>
    <w:p w:rsidR="00647015" w:rsidRPr="00A76C89" w:rsidRDefault="00DA4A85" w:rsidP="00647015">
      <w:pPr>
        <w:ind w:firstLine="2835"/>
        <w:jc w:val="both"/>
        <w:rPr>
          <w:rFonts w:ascii="Arial" w:hAnsi="Arial" w:cs="Arial"/>
        </w:rPr>
      </w:pPr>
      <w:bookmarkStart w:id="1" w:name="a3"/>
      <w:bookmarkStart w:id="2" w:name="a4"/>
      <w:bookmarkEnd w:id="1"/>
      <w:bookmarkEnd w:id="2"/>
      <w:r w:rsidRPr="00A76C89">
        <w:rPr>
          <w:rFonts w:ascii="Arial" w:hAnsi="Arial" w:cs="Arial"/>
        </w:rPr>
        <w:t>Art. 5</w:t>
      </w:r>
      <w:r w:rsidR="00647015" w:rsidRPr="00A76C89">
        <w:rPr>
          <w:rFonts w:ascii="Arial" w:hAnsi="Arial" w:cs="Arial"/>
        </w:rPr>
        <w:t>º Os</w:t>
      </w:r>
      <w:r w:rsidR="00FA4C76" w:rsidRPr="00A76C89">
        <w:rPr>
          <w:rFonts w:ascii="Arial" w:hAnsi="Arial" w:cs="Arial"/>
        </w:rPr>
        <w:t xml:space="preserve"> subsídios fixados por esta Lei</w:t>
      </w:r>
      <w:r w:rsidR="00647015" w:rsidRPr="00A76C89">
        <w:rPr>
          <w:rFonts w:ascii="Arial" w:hAnsi="Arial" w:cs="Arial"/>
        </w:rPr>
        <w:t xml:space="preserve"> serão atualizados com base no mesmo índice de reajuste concedido ao funcionalismo público municipal, respeitando como limite a correção inflacionária dos meses anteriores à concessão da respectiva reposição, apurada segundo indicador </w:t>
      </w:r>
      <w:r w:rsidR="00647015" w:rsidRPr="00A76C89">
        <w:rPr>
          <w:rFonts w:ascii="Arial" w:hAnsi="Arial" w:cs="Arial"/>
        </w:rPr>
        <w:lastRenderedPageBreak/>
        <w:t xml:space="preserve">oficial adotado para efeito de proteção assegurada no </w:t>
      </w:r>
      <w:hyperlink r:id="rId4" w:anchor="art37X" w:history="1">
        <w:r w:rsidR="00647015" w:rsidRPr="00A76C89">
          <w:rPr>
            <w:rFonts w:ascii="Arial" w:hAnsi="Arial" w:cs="Arial"/>
          </w:rPr>
          <w:t>art. 37, incisos X e XI, da Constituição Federal</w:t>
        </w:r>
      </w:hyperlink>
      <w:r w:rsidR="00647015" w:rsidRPr="00A76C89">
        <w:rPr>
          <w:rFonts w:ascii="Arial" w:hAnsi="Arial" w:cs="Arial"/>
        </w:rPr>
        <w:t>.</w:t>
      </w:r>
    </w:p>
    <w:p w:rsidR="00647015" w:rsidRPr="00A76C89" w:rsidRDefault="00647015" w:rsidP="00647015">
      <w:pPr>
        <w:ind w:firstLine="2880"/>
        <w:jc w:val="both"/>
        <w:rPr>
          <w:rFonts w:ascii="Arial" w:hAnsi="Arial" w:cs="Arial"/>
        </w:rPr>
      </w:pPr>
      <w:bookmarkStart w:id="3" w:name="a6"/>
      <w:bookmarkEnd w:id="3"/>
    </w:p>
    <w:p w:rsidR="005A06DD" w:rsidRPr="00A76C89" w:rsidRDefault="00DA4A85" w:rsidP="005A06DD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Art. 6</w:t>
      </w:r>
      <w:r w:rsidR="00647015" w:rsidRPr="00A76C89">
        <w:rPr>
          <w:rFonts w:ascii="Arial" w:hAnsi="Arial" w:cs="Arial"/>
        </w:rPr>
        <w:t xml:space="preserve">º </w:t>
      </w:r>
      <w:r w:rsidR="005A06DD" w:rsidRPr="00A76C89">
        <w:rPr>
          <w:rFonts w:ascii="Arial" w:hAnsi="Arial" w:cs="Arial"/>
        </w:rPr>
        <w:t>As despesas decorrentes desta Lei serão atendidas pelas dotações orçamentárias próprias.</w:t>
      </w:r>
    </w:p>
    <w:p w:rsidR="00647015" w:rsidRPr="00A76C89" w:rsidRDefault="00647015" w:rsidP="00647015">
      <w:pPr>
        <w:ind w:firstLine="2880"/>
        <w:jc w:val="both"/>
        <w:rPr>
          <w:rFonts w:ascii="Arial" w:hAnsi="Arial" w:cs="Arial"/>
        </w:rPr>
      </w:pPr>
    </w:p>
    <w:p w:rsidR="00647015" w:rsidRPr="00A76C89" w:rsidRDefault="00FA4C76" w:rsidP="00647015">
      <w:pPr>
        <w:ind w:firstLine="2880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 xml:space="preserve">Art. </w:t>
      </w:r>
      <w:r w:rsidR="00DA4A85" w:rsidRPr="00A76C89">
        <w:rPr>
          <w:rFonts w:ascii="Arial" w:hAnsi="Arial" w:cs="Arial"/>
        </w:rPr>
        <w:t>7</w:t>
      </w:r>
      <w:r w:rsidRPr="00A76C89">
        <w:rPr>
          <w:rFonts w:ascii="Arial" w:hAnsi="Arial" w:cs="Arial"/>
        </w:rPr>
        <w:t>º</w:t>
      </w:r>
      <w:r w:rsidR="00647015" w:rsidRPr="00A76C89">
        <w:rPr>
          <w:rFonts w:ascii="Arial" w:hAnsi="Arial" w:cs="Arial"/>
        </w:rPr>
        <w:t xml:space="preserve"> Esta lei entra em vigor na data de sua publicação, </w:t>
      </w:r>
      <w:r w:rsidR="00AD13F1" w:rsidRPr="00A76C89">
        <w:rPr>
          <w:rFonts w:ascii="Arial" w:hAnsi="Arial" w:cs="Arial"/>
        </w:rPr>
        <w:t>porém passa a produzir efeitos</w:t>
      </w:r>
      <w:r w:rsidR="00647015" w:rsidRPr="00A76C89">
        <w:rPr>
          <w:rFonts w:ascii="Arial" w:hAnsi="Arial" w:cs="Arial"/>
        </w:rPr>
        <w:t xml:space="preserve"> a</w:t>
      </w:r>
      <w:r w:rsidR="001B49BD" w:rsidRPr="00A76C89">
        <w:rPr>
          <w:rFonts w:ascii="Arial" w:hAnsi="Arial" w:cs="Arial"/>
        </w:rPr>
        <w:t xml:space="preserve"> partir de 1º de janeiro de 2021</w:t>
      </w:r>
      <w:r w:rsidR="00647015" w:rsidRPr="00A76C89">
        <w:rPr>
          <w:rFonts w:ascii="Arial" w:hAnsi="Arial" w:cs="Arial"/>
        </w:rPr>
        <w:t>.</w:t>
      </w:r>
    </w:p>
    <w:p w:rsidR="00647015" w:rsidRPr="00A76C89" w:rsidRDefault="00647015" w:rsidP="00647015">
      <w:pPr>
        <w:ind w:firstLine="2880"/>
        <w:jc w:val="both"/>
        <w:rPr>
          <w:rFonts w:ascii="Arial" w:hAnsi="Arial" w:cs="Arial"/>
        </w:rPr>
      </w:pPr>
    </w:p>
    <w:p w:rsidR="009A2AC1" w:rsidRPr="00A76C89" w:rsidRDefault="009A2AC1" w:rsidP="009A2AC1">
      <w:pPr>
        <w:jc w:val="both"/>
        <w:rPr>
          <w:rFonts w:ascii="Arial" w:hAnsi="Arial" w:cs="Arial"/>
        </w:rPr>
      </w:pPr>
    </w:p>
    <w:p w:rsidR="00A76C89" w:rsidRDefault="009A2AC1" w:rsidP="00A76C89">
      <w:pPr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</w:p>
    <w:p w:rsidR="00A76C89" w:rsidRDefault="00A76C89" w:rsidP="00A76C89">
      <w:pPr>
        <w:jc w:val="both"/>
        <w:rPr>
          <w:rFonts w:ascii="Arial" w:hAnsi="Arial" w:cs="Arial"/>
        </w:rPr>
      </w:pPr>
    </w:p>
    <w:p w:rsidR="00A76C89" w:rsidRPr="00A76C89" w:rsidRDefault="00A76C89" w:rsidP="00A76C89">
      <w:pPr>
        <w:ind w:firstLine="2835"/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Maria Ivete de Godoy Grade</w:t>
      </w:r>
    </w:p>
    <w:p w:rsidR="00A76C89" w:rsidRPr="00A76C89" w:rsidRDefault="00A76C89" w:rsidP="00A76C89">
      <w:pPr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  <w:t>Prefeita Municipal</w:t>
      </w:r>
    </w:p>
    <w:p w:rsidR="00A76C89" w:rsidRPr="00A76C89" w:rsidRDefault="00A76C89" w:rsidP="00A76C89">
      <w:pPr>
        <w:jc w:val="both"/>
        <w:rPr>
          <w:rFonts w:ascii="Arial" w:hAnsi="Arial" w:cs="Arial"/>
        </w:rPr>
      </w:pPr>
    </w:p>
    <w:p w:rsidR="00A76C89" w:rsidRDefault="00A76C89" w:rsidP="00A76C89">
      <w:pPr>
        <w:jc w:val="both"/>
        <w:rPr>
          <w:rFonts w:ascii="Arial" w:hAnsi="Arial" w:cs="Arial"/>
        </w:rPr>
      </w:pPr>
    </w:p>
    <w:p w:rsidR="00A76C89" w:rsidRPr="00A76C89" w:rsidRDefault="00A76C89" w:rsidP="00A76C89">
      <w:pPr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>Registre-se e Publique-se.</w:t>
      </w:r>
    </w:p>
    <w:p w:rsidR="00A76C89" w:rsidRPr="00A76C89" w:rsidRDefault="009A2AC1" w:rsidP="00A76C89">
      <w:pPr>
        <w:jc w:val="both"/>
        <w:rPr>
          <w:rFonts w:ascii="Arial" w:hAnsi="Arial" w:cs="Arial"/>
        </w:rPr>
      </w:pP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  <w:r w:rsidRPr="00A76C89">
        <w:rPr>
          <w:rFonts w:ascii="Arial" w:hAnsi="Arial" w:cs="Arial"/>
        </w:rPr>
        <w:tab/>
      </w:r>
    </w:p>
    <w:p w:rsidR="009A2AC1" w:rsidRPr="00A76C89" w:rsidRDefault="009A2AC1" w:rsidP="008F6694">
      <w:pPr>
        <w:jc w:val="both"/>
        <w:rPr>
          <w:rFonts w:ascii="Arial" w:hAnsi="Arial" w:cs="Arial"/>
        </w:rPr>
      </w:pPr>
    </w:p>
    <w:sectPr w:rsidR="009A2AC1" w:rsidRPr="00A76C89" w:rsidSect="00054B85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54B85"/>
    <w:rsid w:val="000B7AA7"/>
    <w:rsid w:val="00142BDB"/>
    <w:rsid w:val="001B49BD"/>
    <w:rsid w:val="001E1834"/>
    <w:rsid w:val="00273DC6"/>
    <w:rsid w:val="00282A00"/>
    <w:rsid w:val="002C6D53"/>
    <w:rsid w:val="003229F5"/>
    <w:rsid w:val="003324E1"/>
    <w:rsid w:val="00560497"/>
    <w:rsid w:val="005A06DD"/>
    <w:rsid w:val="005C276A"/>
    <w:rsid w:val="00627982"/>
    <w:rsid w:val="00647015"/>
    <w:rsid w:val="00674F15"/>
    <w:rsid w:val="006A5A0E"/>
    <w:rsid w:val="006E3EA5"/>
    <w:rsid w:val="007019CC"/>
    <w:rsid w:val="00737F27"/>
    <w:rsid w:val="00752784"/>
    <w:rsid w:val="008B6F33"/>
    <w:rsid w:val="008F6694"/>
    <w:rsid w:val="00996594"/>
    <w:rsid w:val="009A2AC1"/>
    <w:rsid w:val="00A73145"/>
    <w:rsid w:val="00A76C89"/>
    <w:rsid w:val="00AA09AC"/>
    <w:rsid w:val="00AD13F1"/>
    <w:rsid w:val="00B22283"/>
    <w:rsid w:val="00BB78ED"/>
    <w:rsid w:val="00C108D0"/>
    <w:rsid w:val="00CD2A9F"/>
    <w:rsid w:val="00DA4A85"/>
    <w:rsid w:val="00E13966"/>
    <w:rsid w:val="00E57974"/>
    <w:rsid w:val="00E71BF0"/>
    <w:rsid w:val="00F236BB"/>
    <w:rsid w:val="00F60165"/>
    <w:rsid w:val="00FA4C76"/>
    <w:rsid w:val="00FE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E239B-8D06-4B93-B3A6-201FA973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character" w:styleId="Hyperlink">
    <w:name w:val="Hyperlink"/>
    <w:uiPriority w:val="99"/>
    <w:unhideWhenUsed/>
    <w:rsid w:val="005604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0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nalto.gov.br/ccivil_03/constituicao/constituicao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3351</CharactersWithSpaces>
  <SharedDoc>false</SharedDoc>
  <HLinks>
    <vt:vector size="6" baseType="variant">
      <vt:variant>
        <vt:i4>2555930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art37X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2</cp:revision>
  <cp:lastPrinted>2016-06-03T11:42:00Z</cp:lastPrinted>
  <dcterms:created xsi:type="dcterms:W3CDTF">2020-07-15T18:43:00Z</dcterms:created>
  <dcterms:modified xsi:type="dcterms:W3CDTF">2020-07-15T18:43:00Z</dcterms:modified>
</cp:coreProperties>
</file>