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FA0" w:rsidRDefault="00226FA0" w:rsidP="00187D0B">
      <w:pPr>
        <w:spacing w:after="0" w:line="288" w:lineRule="auto"/>
        <w:ind w:firstLine="1701"/>
        <w:jc w:val="both"/>
      </w:pPr>
    </w:p>
    <w:p w:rsidR="008D0BE2" w:rsidRPr="00B12481" w:rsidRDefault="008D0BE2" w:rsidP="00187D0B">
      <w:pPr>
        <w:spacing w:after="0" w:line="269" w:lineRule="auto"/>
        <w:jc w:val="center"/>
        <w:rPr>
          <w:rFonts w:ascii="Arial" w:hAnsi="Arial" w:cs="Arial"/>
          <w:b/>
          <w:sz w:val="28"/>
          <w:szCs w:val="28"/>
          <w:u w:val="single"/>
        </w:rPr>
      </w:pPr>
      <w:r w:rsidRPr="00B12481">
        <w:rPr>
          <w:rFonts w:ascii="Arial" w:hAnsi="Arial" w:cs="Arial"/>
          <w:b/>
          <w:sz w:val="28"/>
          <w:szCs w:val="28"/>
          <w:u w:val="single"/>
        </w:rPr>
        <w:t>MENSAGEM</w:t>
      </w:r>
    </w:p>
    <w:p w:rsidR="008D0BE2" w:rsidRPr="00B5600F" w:rsidRDefault="008D0BE2" w:rsidP="00187D0B">
      <w:pPr>
        <w:spacing w:after="0" w:line="269" w:lineRule="auto"/>
        <w:jc w:val="both"/>
        <w:rPr>
          <w:rFonts w:ascii="Arial" w:hAnsi="Arial" w:cs="Arial"/>
          <w:b/>
          <w:szCs w:val="24"/>
          <w:u w:val="single"/>
        </w:rPr>
      </w:pPr>
    </w:p>
    <w:p w:rsidR="008D0BE2" w:rsidRPr="00B5600F" w:rsidRDefault="008D0BE2" w:rsidP="00187D0B">
      <w:pPr>
        <w:spacing w:after="0" w:line="269" w:lineRule="auto"/>
        <w:jc w:val="both"/>
        <w:rPr>
          <w:rFonts w:ascii="Arial" w:hAnsi="Arial" w:cs="Arial"/>
          <w:b/>
          <w:szCs w:val="24"/>
        </w:rPr>
      </w:pPr>
    </w:p>
    <w:p w:rsidR="008D0BE2" w:rsidRPr="00FF035F" w:rsidRDefault="008D0BE2" w:rsidP="00187D0B">
      <w:pPr>
        <w:spacing w:after="0" w:line="269" w:lineRule="auto"/>
        <w:ind w:firstLine="1701"/>
        <w:jc w:val="right"/>
        <w:rPr>
          <w:rFonts w:ascii="Arial" w:hAnsi="Arial" w:cs="Arial"/>
          <w:szCs w:val="24"/>
        </w:rPr>
      </w:pPr>
      <w:r w:rsidRPr="00FF035F">
        <w:rPr>
          <w:rFonts w:ascii="Arial" w:hAnsi="Arial" w:cs="Arial"/>
          <w:szCs w:val="24"/>
        </w:rPr>
        <w:t xml:space="preserve">Terra Boa, </w:t>
      </w:r>
      <w:r w:rsidR="00124689">
        <w:rPr>
          <w:rFonts w:ascii="Arial" w:hAnsi="Arial" w:cs="Arial"/>
          <w:szCs w:val="24"/>
        </w:rPr>
        <w:t>08 de agosto de 2022</w:t>
      </w:r>
      <w:r w:rsidRPr="00FF035F">
        <w:rPr>
          <w:rFonts w:ascii="Arial" w:hAnsi="Arial" w:cs="Arial"/>
          <w:szCs w:val="24"/>
        </w:rPr>
        <w:t>.</w:t>
      </w:r>
    </w:p>
    <w:p w:rsidR="008D0BE2" w:rsidRPr="00FF035F" w:rsidRDefault="008D0BE2" w:rsidP="00187D0B">
      <w:pPr>
        <w:spacing w:after="0" w:line="269" w:lineRule="auto"/>
        <w:jc w:val="both"/>
        <w:rPr>
          <w:rFonts w:ascii="Arial" w:hAnsi="Arial" w:cs="Arial"/>
          <w:szCs w:val="24"/>
        </w:rPr>
      </w:pPr>
    </w:p>
    <w:p w:rsidR="00650D28" w:rsidRPr="00FF035F" w:rsidRDefault="00650D28" w:rsidP="003122AF">
      <w:pPr>
        <w:spacing w:after="0" w:line="269" w:lineRule="auto"/>
        <w:jc w:val="both"/>
        <w:rPr>
          <w:rFonts w:ascii="Arial" w:hAnsi="Arial" w:cs="Arial"/>
          <w:szCs w:val="24"/>
        </w:rPr>
      </w:pPr>
      <w:r w:rsidRPr="00FF035F">
        <w:rPr>
          <w:rFonts w:ascii="Arial" w:hAnsi="Arial" w:cs="Arial"/>
          <w:szCs w:val="24"/>
        </w:rPr>
        <w:t xml:space="preserve">Nobres </w:t>
      </w:r>
      <w:r w:rsidR="005856FE" w:rsidRPr="00FF035F">
        <w:rPr>
          <w:rFonts w:ascii="Arial" w:hAnsi="Arial" w:cs="Arial"/>
          <w:szCs w:val="24"/>
        </w:rPr>
        <w:t>Parlamentares</w:t>
      </w:r>
      <w:r w:rsidRPr="00FF035F">
        <w:rPr>
          <w:rFonts w:ascii="Arial" w:hAnsi="Arial" w:cs="Arial"/>
          <w:szCs w:val="24"/>
        </w:rPr>
        <w:t>,</w:t>
      </w:r>
    </w:p>
    <w:p w:rsidR="00650D28" w:rsidRPr="00FF035F" w:rsidRDefault="00650D28" w:rsidP="003122AF">
      <w:pPr>
        <w:spacing w:after="0" w:line="269" w:lineRule="auto"/>
        <w:jc w:val="both"/>
        <w:rPr>
          <w:rFonts w:ascii="Arial" w:hAnsi="Arial" w:cs="Arial"/>
          <w:szCs w:val="24"/>
        </w:rPr>
      </w:pPr>
    </w:p>
    <w:p w:rsidR="007207F0" w:rsidRPr="00FF035F" w:rsidRDefault="00124689" w:rsidP="003122AF">
      <w:pPr>
        <w:spacing w:after="0" w:line="269" w:lineRule="auto"/>
        <w:jc w:val="both"/>
        <w:rPr>
          <w:rFonts w:ascii="Arial" w:hAnsi="Arial" w:cs="Arial"/>
          <w:szCs w:val="24"/>
        </w:rPr>
      </w:pPr>
      <w:r>
        <w:rPr>
          <w:rFonts w:ascii="Arial" w:hAnsi="Arial" w:cs="Arial"/>
          <w:szCs w:val="24"/>
        </w:rPr>
        <w:t>O Vereador que abaixo subscreve</w:t>
      </w:r>
      <w:r w:rsidR="00CF523A" w:rsidRPr="00FF035F">
        <w:rPr>
          <w:rFonts w:ascii="Arial" w:hAnsi="Arial" w:cs="Arial"/>
          <w:szCs w:val="24"/>
        </w:rPr>
        <w:t>, no uso de suas atribuições legais</w:t>
      </w:r>
      <w:r w:rsidR="00690A20" w:rsidRPr="00FF035F">
        <w:rPr>
          <w:rFonts w:ascii="Arial" w:hAnsi="Arial" w:cs="Arial"/>
          <w:szCs w:val="24"/>
        </w:rPr>
        <w:t xml:space="preserve"> e regimentais</w:t>
      </w:r>
      <w:r>
        <w:rPr>
          <w:rFonts w:ascii="Arial" w:hAnsi="Arial" w:cs="Arial"/>
          <w:szCs w:val="24"/>
        </w:rPr>
        <w:t xml:space="preserve">, encaminha </w:t>
      </w:r>
      <w:r w:rsidR="00CF523A" w:rsidRPr="00FF035F">
        <w:rPr>
          <w:rFonts w:ascii="Arial" w:hAnsi="Arial" w:cs="Arial"/>
          <w:szCs w:val="24"/>
        </w:rPr>
        <w:t xml:space="preserve">para apreciação e deliberação </w:t>
      </w:r>
      <w:r w:rsidR="00650D28" w:rsidRPr="00FF035F">
        <w:rPr>
          <w:rFonts w:ascii="Arial" w:hAnsi="Arial" w:cs="Arial"/>
          <w:szCs w:val="24"/>
        </w:rPr>
        <w:t xml:space="preserve">o </w:t>
      </w:r>
      <w:r w:rsidR="00650D28" w:rsidRPr="00FF035F">
        <w:rPr>
          <w:rFonts w:ascii="Arial" w:hAnsi="Arial" w:cs="Arial"/>
          <w:b/>
          <w:szCs w:val="24"/>
        </w:rPr>
        <w:t xml:space="preserve">Projeto de Lei nº </w:t>
      </w:r>
      <w:r>
        <w:rPr>
          <w:rFonts w:ascii="Arial" w:hAnsi="Arial" w:cs="Arial"/>
          <w:b/>
          <w:szCs w:val="24"/>
        </w:rPr>
        <w:t>12</w:t>
      </w:r>
      <w:r w:rsidR="0050433A" w:rsidRPr="00FF035F">
        <w:rPr>
          <w:rFonts w:ascii="Arial" w:hAnsi="Arial" w:cs="Arial"/>
          <w:b/>
          <w:szCs w:val="24"/>
        </w:rPr>
        <w:t>/2022</w:t>
      </w:r>
      <w:r w:rsidR="00650D28" w:rsidRPr="00FF035F">
        <w:rPr>
          <w:rFonts w:ascii="Arial" w:hAnsi="Arial" w:cs="Arial"/>
          <w:szCs w:val="24"/>
        </w:rPr>
        <w:t>, de autoria do Poder Legislativo</w:t>
      </w:r>
      <w:r w:rsidR="004F485A" w:rsidRPr="00FF035F">
        <w:rPr>
          <w:rFonts w:ascii="Arial" w:hAnsi="Arial" w:cs="Arial"/>
          <w:szCs w:val="24"/>
        </w:rPr>
        <w:t xml:space="preserve"> Municipal</w:t>
      </w:r>
      <w:r w:rsidR="00172AFB" w:rsidRPr="00FF035F">
        <w:rPr>
          <w:rFonts w:ascii="Arial" w:hAnsi="Arial" w:cs="Arial"/>
          <w:szCs w:val="24"/>
        </w:rPr>
        <w:t xml:space="preserve">, </w:t>
      </w:r>
      <w:r w:rsidR="00AB4214">
        <w:rPr>
          <w:rFonts w:ascii="Arial" w:hAnsi="Arial" w:cs="Arial"/>
          <w:szCs w:val="24"/>
        </w:rPr>
        <w:t>cuja finalidade é dispor</w:t>
      </w:r>
      <w:r>
        <w:rPr>
          <w:rFonts w:ascii="Arial" w:hAnsi="Arial" w:cs="Arial"/>
          <w:szCs w:val="24"/>
        </w:rPr>
        <w:t xml:space="preserve"> </w:t>
      </w:r>
      <w:r w:rsidRPr="00124689">
        <w:rPr>
          <w:rFonts w:ascii="Arial" w:hAnsi="Arial" w:cs="Arial"/>
          <w:szCs w:val="24"/>
        </w:rPr>
        <w:t>sobre a obrigatoriedade de colocação de placa de identificação nos imóveis urbanos de propriedade e de uso do Município de Terra Boa</w:t>
      </w:r>
      <w:r w:rsidR="001B7F88" w:rsidRPr="00FF035F">
        <w:rPr>
          <w:rFonts w:ascii="Arial" w:hAnsi="Arial" w:cs="Arial"/>
          <w:szCs w:val="24"/>
        </w:rPr>
        <w:t>.</w:t>
      </w:r>
    </w:p>
    <w:p w:rsidR="00650D28" w:rsidRPr="00FF035F" w:rsidRDefault="00650D28" w:rsidP="003122AF">
      <w:pPr>
        <w:spacing w:after="0" w:line="269" w:lineRule="auto"/>
        <w:jc w:val="both"/>
        <w:rPr>
          <w:rFonts w:ascii="Arial" w:hAnsi="Arial" w:cs="Arial"/>
          <w:szCs w:val="24"/>
        </w:rPr>
      </w:pPr>
    </w:p>
    <w:p w:rsidR="0055013C" w:rsidRDefault="0055013C" w:rsidP="0055013C">
      <w:pPr>
        <w:spacing w:after="0" w:line="269" w:lineRule="auto"/>
        <w:jc w:val="both"/>
        <w:rPr>
          <w:rFonts w:ascii="Arial" w:hAnsi="Arial" w:cs="Arial"/>
          <w:szCs w:val="24"/>
        </w:rPr>
      </w:pPr>
      <w:r w:rsidRPr="0055013C">
        <w:rPr>
          <w:rFonts w:ascii="Arial" w:hAnsi="Arial" w:cs="Arial"/>
          <w:szCs w:val="24"/>
        </w:rPr>
        <w:t>O projeto de lei tem por objetivo permitir a localização e a identificação visual (placa de identificação) dos imóveis pertencentes ao Município de Terra Boa, especialmente, dos terrenos, lotes urbanos e áreas institucionais desprovidos de benfeitorias e que não estejam sendo utilizados ou explorados pela Administração Pública.</w:t>
      </w:r>
    </w:p>
    <w:p w:rsidR="00AB4214" w:rsidRPr="0055013C" w:rsidRDefault="00AB4214" w:rsidP="0055013C">
      <w:pPr>
        <w:spacing w:after="0" w:line="269" w:lineRule="auto"/>
        <w:jc w:val="both"/>
        <w:rPr>
          <w:rFonts w:ascii="Arial" w:hAnsi="Arial" w:cs="Arial"/>
          <w:szCs w:val="24"/>
        </w:rPr>
      </w:pPr>
    </w:p>
    <w:p w:rsidR="0055013C" w:rsidRDefault="0055013C" w:rsidP="0055013C">
      <w:pPr>
        <w:spacing w:after="0" w:line="269" w:lineRule="auto"/>
        <w:jc w:val="both"/>
        <w:rPr>
          <w:rFonts w:ascii="Arial" w:hAnsi="Arial" w:cs="Arial"/>
          <w:szCs w:val="24"/>
        </w:rPr>
      </w:pPr>
      <w:r w:rsidRPr="0055013C">
        <w:rPr>
          <w:rFonts w:ascii="Arial" w:hAnsi="Arial" w:cs="Arial"/>
          <w:szCs w:val="24"/>
        </w:rPr>
        <w:t>A identificação visual destes imóveis permitirá que a Administração Pública possa aperfeiçoar a gestão do seu patrimônio imobiliário, ampliando os mecanismos de controle, eficiência e transparência do uso destes imóveis em programas e ações voltadas à coletividade, como a construção de prédios públicos, parques, espaços comunitários, áreas de lazer, hortas comunitárias, entre tantas outras ações e programas voltadas ao interesse comum.</w:t>
      </w:r>
    </w:p>
    <w:p w:rsidR="00AB4214" w:rsidRPr="0055013C" w:rsidRDefault="00AB4214" w:rsidP="0055013C">
      <w:pPr>
        <w:spacing w:after="0" w:line="269" w:lineRule="auto"/>
        <w:jc w:val="both"/>
        <w:rPr>
          <w:rFonts w:ascii="Arial" w:hAnsi="Arial" w:cs="Arial"/>
          <w:szCs w:val="24"/>
        </w:rPr>
      </w:pPr>
    </w:p>
    <w:p w:rsidR="00160A9B" w:rsidRPr="00FF035F" w:rsidRDefault="0055013C" w:rsidP="0055013C">
      <w:pPr>
        <w:spacing w:after="0" w:line="269" w:lineRule="auto"/>
        <w:jc w:val="both"/>
        <w:rPr>
          <w:rFonts w:ascii="Arial" w:hAnsi="Arial" w:cs="Arial"/>
          <w:szCs w:val="24"/>
        </w:rPr>
      </w:pPr>
      <w:r w:rsidRPr="0055013C">
        <w:rPr>
          <w:rFonts w:ascii="Arial" w:hAnsi="Arial" w:cs="Arial"/>
          <w:szCs w:val="24"/>
        </w:rPr>
        <w:t>Além disso, a identificação visual permitirá melhor fiscalização da população dos imóveis não edificados pertencentes ao poder público, que poderão denunciar o descarte clandestino de entulhos e lixo doméstico nas áreas pertencentes ao Município, evitando que estes se tornem locais acumuladores de entulho e água, ambiente favorável a proliferação dos vetores de diversas doenças, entres eles, do mosquito transmissor da dengue.</w:t>
      </w:r>
    </w:p>
    <w:p w:rsidR="003122AF" w:rsidRPr="00FF035F" w:rsidRDefault="003122AF" w:rsidP="003122AF">
      <w:pPr>
        <w:spacing w:after="0" w:line="269" w:lineRule="auto"/>
        <w:jc w:val="both"/>
        <w:rPr>
          <w:rFonts w:ascii="Arial" w:hAnsi="Arial" w:cs="Arial"/>
          <w:szCs w:val="24"/>
        </w:rPr>
      </w:pPr>
    </w:p>
    <w:p w:rsidR="00327A22" w:rsidRPr="00FF035F" w:rsidRDefault="00F83620" w:rsidP="003122AF">
      <w:pPr>
        <w:spacing w:after="0" w:line="269" w:lineRule="auto"/>
        <w:jc w:val="both"/>
        <w:rPr>
          <w:rFonts w:ascii="Arial" w:hAnsi="Arial" w:cs="Arial"/>
          <w:szCs w:val="24"/>
        </w:rPr>
      </w:pPr>
      <w:r>
        <w:rPr>
          <w:rFonts w:ascii="Arial" w:hAnsi="Arial" w:cs="Arial"/>
          <w:szCs w:val="24"/>
        </w:rPr>
        <w:t>Assim</w:t>
      </w:r>
      <w:r w:rsidR="003122AF" w:rsidRPr="00FF035F">
        <w:rPr>
          <w:rFonts w:ascii="Arial" w:hAnsi="Arial" w:cs="Arial"/>
          <w:szCs w:val="24"/>
        </w:rPr>
        <w:t xml:space="preserve">, considerando o proeminente interesse municipal na regulamentação da matéria, </w:t>
      </w:r>
      <w:r w:rsidR="00870FB6">
        <w:rPr>
          <w:rFonts w:ascii="Arial" w:hAnsi="Arial" w:cs="Arial"/>
          <w:szCs w:val="24"/>
        </w:rPr>
        <w:t>o Autor espera</w:t>
      </w:r>
      <w:r w:rsidR="003122AF" w:rsidRPr="00FF035F">
        <w:rPr>
          <w:rFonts w:ascii="Arial" w:hAnsi="Arial" w:cs="Arial"/>
          <w:szCs w:val="24"/>
        </w:rPr>
        <w:t xml:space="preserve"> contar com a aprovação </w:t>
      </w:r>
      <w:r w:rsidR="00912FB0" w:rsidRPr="00FF035F">
        <w:rPr>
          <w:rFonts w:ascii="Arial" w:hAnsi="Arial" w:cs="Arial"/>
          <w:szCs w:val="24"/>
        </w:rPr>
        <w:t>deste projeto de lei</w:t>
      </w:r>
      <w:r w:rsidR="003122AF" w:rsidRPr="00FF035F">
        <w:rPr>
          <w:rFonts w:ascii="Arial" w:hAnsi="Arial" w:cs="Arial"/>
          <w:szCs w:val="24"/>
        </w:rPr>
        <w:t xml:space="preserve"> pela unanimidade dos votos dos nobres colegas Vereadores.</w:t>
      </w:r>
    </w:p>
    <w:p w:rsidR="003122AF" w:rsidRPr="00FF035F" w:rsidRDefault="003122AF" w:rsidP="003122AF">
      <w:pPr>
        <w:spacing w:after="0" w:line="269" w:lineRule="auto"/>
        <w:jc w:val="both"/>
        <w:rPr>
          <w:rFonts w:ascii="Arial" w:hAnsi="Arial" w:cs="Arial"/>
          <w:szCs w:val="24"/>
        </w:rPr>
      </w:pPr>
    </w:p>
    <w:p w:rsidR="00650D28" w:rsidRPr="00FF035F" w:rsidRDefault="002D15B3" w:rsidP="003122AF">
      <w:pPr>
        <w:spacing w:after="0" w:line="269" w:lineRule="auto"/>
        <w:jc w:val="both"/>
        <w:rPr>
          <w:rFonts w:ascii="Arial" w:hAnsi="Arial" w:cs="Arial"/>
          <w:szCs w:val="24"/>
        </w:rPr>
      </w:pPr>
      <w:r w:rsidRPr="00FF035F">
        <w:rPr>
          <w:rFonts w:ascii="Arial" w:hAnsi="Arial" w:cs="Arial"/>
          <w:szCs w:val="24"/>
        </w:rPr>
        <w:t>Atenciosamente</w:t>
      </w:r>
      <w:r w:rsidR="00A31415" w:rsidRPr="00FF035F">
        <w:rPr>
          <w:rFonts w:ascii="Arial" w:hAnsi="Arial" w:cs="Arial"/>
          <w:szCs w:val="24"/>
        </w:rPr>
        <w:t>,</w:t>
      </w:r>
    </w:p>
    <w:p w:rsidR="00ED1C65" w:rsidRPr="00FF035F" w:rsidRDefault="00ED1C65" w:rsidP="00187D0B">
      <w:pPr>
        <w:spacing w:after="0" w:line="269" w:lineRule="auto"/>
        <w:jc w:val="both"/>
        <w:rPr>
          <w:rFonts w:ascii="Arial" w:hAnsi="Arial" w:cs="Arial"/>
          <w:b/>
          <w:szCs w:val="24"/>
        </w:rPr>
      </w:pPr>
    </w:p>
    <w:p w:rsidR="008232FC" w:rsidRDefault="008232FC" w:rsidP="00882BB1">
      <w:pPr>
        <w:spacing w:after="0" w:line="268" w:lineRule="auto"/>
        <w:rPr>
          <w:rFonts w:ascii="Arial" w:hAnsi="Arial" w:cs="Arial"/>
          <w:szCs w:val="24"/>
        </w:rPr>
      </w:pPr>
    </w:p>
    <w:p w:rsidR="008232FC" w:rsidRDefault="00292B6A" w:rsidP="008232FC">
      <w:pPr>
        <w:spacing w:after="0" w:line="268" w:lineRule="auto"/>
        <w:jc w:val="center"/>
        <w:rPr>
          <w:rFonts w:ascii="Arial" w:hAnsi="Arial" w:cs="Arial"/>
          <w:b/>
          <w:szCs w:val="24"/>
        </w:rPr>
      </w:pPr>
      <w:r>
        <w:rPr>
          <w:rFonts w:ascii="Arial" w:hAnsi="Arial" w:cs="Arial"/>
          <w:b/>
          <w:szCs w:val="24"/>
        </w:rPr>
        <w:t>ARGEMIRO GARCIA JÚ</w:t>
      </w:r>
      <w:r w:rsidR="008232FC">
        <w:rPr>
          <w:rFonts w:ascii="Arial" w:hAnsi="Arial" w:cs="Arial"/>
          <w:b/>
          <w:szCs w:val="24"/>
        </w:rPr>
        <w:t xml:space="preserve">NIOR </w:t>
      </w:r>
    </w:p>
    <w:p w:rsidR="008232FC" w:rsidRDefault="008232FC" w:rsidP="008232FC">
      <w:pPr>
        <w:spacing w:after="0" w:line="268" w:lineRule="auto"/>
        <w:jc w:val="center"/>
        <w:rPr>
          <w:rFonts w:ascii="Arial" w:hAnsi="Arial" w:cs="Arial"/>
          <w:szCs w:val="24"/>
        </w:rPr>
      </w:pPr>
      <w:r>
        <w:rPr>
          <w:rFonts w:ascii="Arial" w:hAnsi="Arial" w:cs="Arial"/>
          <w:szCs w:val="24"/>
        </w:rPr>
        <w:t>VEREADOR</w:t>
      </w:r>
    </w:p>
    <w:p w:rsidR="008232FC" w:rsidRDefault="008232FC" w:rsidP="008232FC">
      <w:pPr>
        <w:spacing w:after="0" w:line="268" w:lineRule="auto"/>
        <w:jc w:val="center"/>
        <w:rPr>
          <w:rFonts w:ascii="Arial" w:hAnsi="Arial" w:cs="Arial"/>
          <w:szCs w:val="24"/>
        </w:rPr>
      </w:pPr>
    </w:p>
    <w:p w:rsidR="00ED1C65" w:rsidRPr="00FE38C2" w:rsidRDefault="00ED1C65" w:rsidP="00187D0B">
      <w:pPr>
        <w:spacing w:after="0" w:line="269" w:lineRule="auto"/>
        <w:jc w:val="both"/>
        <w:rPr>
          <w:rFonts w:ascii="Arial" w:hAnsi="Arial" w:cs="Arial"/>
          <w:b/>
          <w:szCs w:val="24"/>
        </w:rPr>
      </w:pPr>
    </w:p>
    <w:p w:rsidR="00C969E3" w:rsidRDefault="00C969E3" w:rsidP="00187D0B">
      <w:pPr>
        <w:spacing w:after="0" w:line="269" w:lineRule="auto"/>
        <w:jc w:val="both"/>
        <w:rPr>
          <w:rFonts w:ascii="Arial" w:hAnsi="Arial" w:cs="Arial"/>
          <w:b/>
          <w:szCs w:val="24"/>
        </w:rPr>
      </w:pPr>
    </w:p>
    <w:p w:rsidR="008D0BE2" w:rsidRPr="00FE38C2" w:rsidRDefault="008D0BE2" w:rsidP="005A4610">
      <w:pPr>
        <w:spacing w:after="0" w:line="269" w:lineRule="auto"/>
        <w:jc w:val="center"/>
        <w:rPr>
          <w:rFonts w:ascii="Arial" w:hAnsi="Arial" w:cs="Arial"/>
          <w:b/>
          <w:sz w:val="28"/>
          <w:szCs w:val="28"/>
        </w:rPr>
      </w:pPr>
      <w:r w:rsidRPr="00FE38C2">
        <w:rPr>
          <w:rFonts w:ascii="Arial" w:hAnsi="Arial" w:cs="Arial"/>
          <w:b/>
          <w:sz w:val="28"/>
          <w:szCs w:val="28"/>
        </w:rPr>
        <w:t xml:space="preserve">PROJETO DE LEI Nº </w:t>
      </w:r>
      <w:r w:rsidR="00882BB1">
        <w:rPr>
          <w:rFonts w:ascii="Arial" w:hAnsi="Arial" w:cs="Arial"/>
          <w:b/>
          <w:sz w:val="28"/>
          <w:szCs w:val="28"/>
        </w:rPr>
        <w:t>12</w:t>
      </w:r>
      <w:r w:rsidR="00AB2BD0" w:rsidRPr="00FE38C2">
        <w:rPr>
          <w:rFonts w:ascii="Arial" w:hAnsi="Arial" w:cs="Arial"/>
          <w:b/>
          <w:sz w:val="28"/>
          <w:szCs w:val="28"/>
        </w:rPr>
        <w:t>/2022</w:t>
      </w:r>
    </w:p>
    <w:p w:rsidR="008D0BE2" w:rsidRDefault="008D0BE2" w:rsidP="00187D0B">
      <w:pPr>
        <w:spacing w:after="0" w:line="269" w:lineRule="auto"/>
        <w:jc w:val="both"/>
        <w:rPr>
          <w:rFonts w:ascii="Arial" w:hAnsi="Arial" w:cs="Arial"/>
          <w:b/>
          <w:szCs w:val="24"/>
        </w:rPr>
      </w:pPr>
    </w:p>
    <w:p w:rsidR="007112AB" w:rsidRPr="00AB2BD0" w:rsidRDefault="007112AB" w:rsidP="00187D0B">
      <w:pPr>
        <w:spacing w:after="0" w:line="269" w:lineRule="auto"/>
        <w:jc w:val="both"/>
        <w:rPr>
          <w:rFonts w:ascii="Arial" w:hAnsi="Arial" w:cs="Arial"/>
          <w:color w:val="FF0000"/>
          <w:szCs w:val="24"/>
        </w:rPr>
      </w:pPr>
    </w:p>
    <w:p w:rsidR="008D0BE2" w:rsidRPr="00FE38C2" w:rsidRDefault="00F83620" w:rsidP="00187D0B">
      <w:pPr>
        <w:spacing w:after="0" w:line="240" w:lineRule="auto"/>
        <w:ind w:left="3969"/>
        <w:jc w:val="both"/>
        <w:rPr>
          <w:rFonts w:ascii="Arial" w:hAnsi="Arial" w:cs="Arial"/>
          <w:i/>
          <w:szCs w:val="24"/>
        </w:rPr>
      </w:pPr>
      <w:r w:rsidRPr="00F83620">
        <w:rPr>
          <w:rFonts w:ascii="Arial" w:hAnsi="Arial" w:cs="Arial"/>
          <w:i/>
          <w:szCs w:val="24"/>
        </w:rPr>
        <w:t>Dispõe sobre a obrigatoriedade de colocação de placa de identificação nos imóveis urbanos de propriedade e de uso do Município de Terra Boa</w:t>
      </w:r>
      <w:r w:rsidR="002E1A59" w:rsidRPr="00FE38C2">
        <w:rPr>
          <w:rFonts w:ascii="Arial" w:hAnsi="Arial" w:cs="Arial"/>
          <w:i/>
          <w:szCs w:val="24"/>
        </w:rPr>
        <w:t>.</w:t>
      </w:r>
    </w:p>
    <w:p w:rsidR="008D0BE2" w:rsidRPr="00FE38C2" w:rsidRDefault="008D0BE2" w:rsidP="00187D0B">
      <w:pPr>
        <w:spacing w:after="0" w:line="269" w:lineRule="auto"/>
        <w:jc w:val="both"/>
        <w:rPr>
          <w:rFonts w:ascii="Arial" w:hAnsi="Arial" w:cs="Arial"/>
          <w:b/>
          <w:szCs w:val="24"/>
        </w:rPr>
      </w:pPr>
    </w:p>
    <w:p w:rsidR="00727254" w:rsidRPr="00FE38C2" w:rsidRDefault="00727254" w:rsidP="00187D0B">
      <w:pPr>
        <w:spacing w:after="0" w:line="269" w:lineRule="auto"/>
        <w:jc w:val="both"/>
        <w:rPr>
          <w:rFonts w:ascii="Arial" w:hAnsi="Arial" w:cs="Arial"/>
          <w:b/>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Art. 1°</w:t>
      </w:r>
      <w:r w:rsidRPr="00F26613">
        <w:rPr>
          <w:rFonts w:ascii="Arial" w:hAnsi="Arial" w:cs="Arial"/>
          <w:szCs w:val="24"/>
        </w:rPr>
        <w:t xml:space="preserve"> Os imóveis localizados no perímetro urbano e de proprie</w:t>
      </w:r>
      <w:r w:rsidR="0073353F">
        <w:rPr>
          <w:rFonts w:ascii="Arial" w:hAnsi="Arial" w:cs="Arial"/>
          <w:szCs w:val="24"/>
        </w:rPr>
        <w:t xml:space="preserve">dade do Município de Terra Boa </w:t>
      </w:r>
      <w:r w:rsidRPr="00F26613">
        <w:rPr>
          <w:rFonts w:ascii="Arial" w:hAnsi="Arial" w:cs="Arial"/>
          <w:szCs w:val="24"/>
        </w:rPr>
        <w:t>deverão</w:t>
      </w:r>
      <w:r w:rsidR="0073353F">
        <w:rPr>
          <w:rFonts w:ascii="Arial" w:hAnsi="Arial" w:cs="Arial"/>
          <w:szCs w:val="24"/>
        </w:rPr>
        <w:t xml:space="preserve"> ser identificados visualmente, </w:t>
      </w:r>
      <w:r w:rsidRPr="00F26613">
        <w:rPr>
          <w:rFonts w:ascii="Arial" w:hAnsi="Arial" w:cs="Arial"/>
          <w:szCs w:val="24"/>
        </w:rPr>
        <w:t>mediante a instalação de placa de identificação.</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Art. 2°</w:t>
      </w:r>
      <w:r w:rsidRPr="00F26613">
        <w:rPr>
          <w:rFonts w:ascii="Arial" w:hAnsi="Arial" w:cs="Arial"/>
          <w:szCs w:val="24"/>
        </w:rPr>
        <w:t xml:space="preserve"> A placa de identificação deverá ser de, no mínimo, 21 (vinte e um) centímetros de largura por 29,7 (vinte e nove, vírgula sete) centímetro de altura – padrão A4, devendo conter, obrigatoriamente, o brasão do município, o número do lote, quadra, área total em metros quadrados, matrícula e a expressão “Imóvel pertencente ao Município de Terra Boa”, no modelo padr</w:t>
      </w:r>
      <w:r w:rsidR="0073353F">
        <w:rPr>
          <w:rFonts w:ascii="Arial" w:hAnsi="Arial" w:cs="Arial"/>
          <w:szCs w:val="24"/>
        </w:rPr>
        <w:t>ão constante do anexo I.</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§1º</w:t>
      </w:r>
      <w:r w:rsidRPr="00F26613">
        <w:rPr>
          <w:rFonts w:ascii="Arial" w:hAnsi="Arial" w:cs="Arial"/>
          <w:szCs w:val="24"/>
        </w:rPr>
        <w:t xml:space="preserve"> Os imóveis vazios, sem benfeitorias, como áreas institucionais, terrenos, áreas de preservação permanecente e outros não utilizados pela Administração Pública, deverão fixar a placa de identificação no seu interior, no máximo, a 1 (um) metro de d</w:t>
      </w:r>
      <w:r w:rsidR="00EC5EEB">
        <w:rPr>
          <w:rFonts w:ascii="Arial" w:hAnsi="Arial" w:cs="Arial"/>
          <w:szCs w:val="24"/>
        </w:rPr>
        <w:t>istância do alinhamento predial.</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§2º</w:t>
      </w:r>
      <w:r w:rsidRPr="00F26613">
        <w:rPr>
          <w:rFonts w:ascii="Arial" w:hAnsi="Arial" w:cs="Arial"/>
          <w:szCs w:val="24"/>
        </w:rPr>
        <w:t xml:space="preserve"> Os imóveis ocupados, com benfeitorias, como escolas, postos de saúde, secretarias, departamentos e outros utilizados pela Administração Pública, ficam dispensados da afixação da placa de identificação, quando for possível identificar visualmente a sua finalidade, podendo, facultativamente, ser afixada a placa de identificação constante do art. 2º desta lei, na fachada do imóvel e em lo</w:t>
      </w:r>
      <w:r w:rsidR="00EC5EEB">
        <w:rPr>
          <w:rFonts w:ascii="Arial" w:hAnsi="Arial" w:cs="Arial"/>
          <w:szCs w:val="24"/>
        </w:rPr>
        <w:t>cal próximo ao acesso principal.</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§3º</w:t>
      </w:r>
      <w:r w:rsidRPr="00F26613">
        <w:rPr>
          <w:rFonts w:ascii="Arial" w:hAnsi="Arial" w:cs="Arial"/>
          <w:szCs w:val="24"/>
        </w:rPr>
        <w:t xml:space="preserve"> Os imóveis vazios ou ocupados, com ou sem benfeitorias, cedidos à particulares ou a entes públicos integrantes ou não da Administração Pública Municipal, deverão afixar, obrigatoriamente, placa de identificação na forma do §1º em caso de imóvel sem benfeitorias e, na forma do §2º em caso de imóvel com benfeitorias.</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Art. 3°</w:t>
      </w:r>
      <w:r w:rsidRPr="00F26613">
        <w:rPr>
          <w:rFonts w:ascii="Arial" w:hAnsi="Arial" w:cs="Arial"/>
          <w:szCs w:val="24"/>
        </w:rPr>
        <w:t xml:space="preserve"> O Poder Executivo deverá manter relação e mapa com a identificação dos imóveis abrangidos por esta lei na sua página oficial da internet.</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t>Art. 4°</w:t>
      </w:r>
      <w:r w:rsidRPr="00F26613">
        <w:rPr>
          <w:rFonts w:ascii="Arial" w:hAnsi="Arial" w:cs="Arial"/>
          <w:szCs w:val="24"/>
        </w:rPr>
        <w:t xml:space="preserve"> As despesas decorrentes da execução desta lei correrão por conta das dotações orçamentárias próprias, suplementadas se necessário.</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both"/>
        <w:rPr>
          <w:rFonts w:ascii="Arial" w:hAnsi="Arial" w:cs="Arial"/>
          <w:szCs w:val="24"/>
        </w:rPr>
      </w:pPr>
      <w:r w:rsidRPr="00F26613">
        <w:rPr>
          <w:rFonts w:ascii="Arial" w:hAnsi="Arial" w:cs="Arial"/>
          <w:b/>
          <w:szCs w:val="24"/>
        </w:rPr>
        <w:lastRenderedPageBreak/>
        <w:t>Art. 5°</w:t>
      </w:r>
      <w:r w:rsidRPr="00F26613">
        <w:rPr>
          <w:rFonts w:ascii="Arial" w:hAnsi="Arial" w:cs="Arial"/>
          <w:szCs w:val="24"/>
        </w:rPr>
        <w:t xml:space="preserve"> Esta Lei entra em vigor na data de sua publicação.</w:t>
      </w:r>
    </w:p>
    <w:p w:rsidR="00F26613" w:rsidRPr="00F26613" w:rsidRDefault="00F26613" w:rsidP="00F26613">
      <w:pPr>
        <w:spacing w:after="0" w:line="269" w:lineRule="auto"/>
        <w:jc w:val="both"/>
        <w:rPr>
          <w:rFonts w:ascii="Arial" w:hAnsi="Arial" w:cs="Arial"/>
          <w:szCs w:val="24"/>
        </w:rPr>
      </w:pPr>
    </w:p>
    <w:p w:rsidR="00F26613" w:rsidRPr="00F26613" w:rsidRDefault="00F26613" w:rsidP="00F26613">
      <w:pPr>
        <w:spacing w:after="0" w:line="269" w:lineRule="auto"/>
        <w:jc w:val="right"/>
        <w:rPr>
          <w:rFonts w:ascii="Arial" w:hAnsi="Arial" w:cs="Arial"/>
          <w:szCs w:val="24"/>
        </w:rPr>
      </w:pPr>
      <w:r w:rsidRPr="00F26613">
        <w:rPr>
          <w:rFonts w:ascii="Arial" w:hAnsi="Arial" w:cs="Arial"/>
          <w:szCs w:val="24"/>
        </w:rPr>
        <w:t xml:space="preserve">Terra Boa, </w:t>
      </w:r>
      <w:r>
        <w:rPr>
          <w:rFonts w:ascii="Arial" w:hAnsi="Arial" w:cs="Arial"/>
          <w:szCs w:val="24"/>
        </w:rPr>
        <w:t xml:space="preserve">08 de agosto de 2022. </w:t>
      </w:r>
    </w:p>
    <w:p w:rsidR="00F26613" w:rsidRDefault="00F26613" w:rsidP="00327DB3">
      <w:pPr>
        <w:spacing w:after="0" w:line="269" w:lineRule="auto"/>
        <w:jc w:val="both"/>
        <w:rPr>
          <w:rFonts w:ascii="Arial" w:hAnsi="Arial" w:cs="Arial"/>
          <w:b/>
          <w:szCs w:val="24"/>
        </w:rPr>
      </w:pPr>
    </w:p>
    <w:p w:rsidR="00F26613" w:rsidRDefault="00F26613" w:rsidP="00327DB3">
      <w:pPr>
        <w:spacing w:after="0" w:line="269" w:lineRule="auto"/>
        <w:jc w:val="both"/>
        <w:rPr>
          <w:rFonts w:ascii="Arial" w:hAnsi="Arial" w:cs="Arial"/>
          <w:b/>
          <w:szCs w:val="24"/>
        </w:rPr>
      </w:pPr>
    </w:p>
    <w:p w:rsidR="00F5708F" w:rsidRDefault="00F5708F" w:rsidP="00950936">
      <w:pPr>
        <w:spacing w:after="0" w:line="268" w:lineRule="auto"/>
        <w:rPr>
          <w:rFonts w:ascii="Arial" w:hAnsi="Arial" w:cs="Arial"/>
          <w:szCs w:val="24"/>
        </w:rPr>
      </w:pPr>
    </w:p>
    <w:p w:rsidR="00F5708F" w:rsidRDefault="00292B6A" w:rsidP="00F5708F">
      <w:pPr>
        <w:spacing w:after="0" w:line="268" w:lineRule="auto"/>
        <w:jc w:val="center"/>
        <w:rPr>
          <w:rFonts w:ascii="Arial" w:hAnsi="Arial" w:cs="Arial"/>
          <w:b/>
          <w:szCs w:val="24"/>
        </w:rPr>
      </w:pPr>
      <w:r>
        <w:rPr>
          <w:rFonts w:ascii="Arial" w:hAnsi="Arial" w:cs="Arial"/>
          <w:b/>
          <w:szCs w:val="24"/>
        </w:rPr>
        <w:t>ARGEMIRO GARCIA JÚ</w:t>
      </w:r>
      <w:r w:rsidR="00F5708F">
        <w:rPr>
          <w:rFonts w:ascii="Arial" w:hAnsi="Arial" w:cs="Arial"/>
          <w:b/>
          <w:szCs w:val="24"/>
        </w:rPr>
        <w:t xml:space="preserve">NIOR </w:t>
      </w:r>
    </w:p>
    <w:p w:rsidR="00F5708F" w:rsidRDefault="00F5708F" w:rsidP="00F5708F">
      <w:pPr>
        <w:spacing w:after="0" w:line="268" w:lineRule="auto"/>
        <w:jc w:val="center"/>
        <w:rPr>
          <w:rFonts w:ascii="Arial" w:hAnsi="Arial" w:cs="Arial"/>
          <w:szCs w:val="24"/>
        </w:rPr>
      </w:pPr>
      <w:r>
        <w:rPr>
          <w:rFonts w:ascii="Arial" w:hAnsi="Arial" w:cs="Arial"/>
          <w:szCs w:val="24"/>
        </w:rPr>
        <w:t>VEREADOR</w:t>
      </w:r>
    </w:p>
    <w:p w:rsidR="00F5708F" w:rsidRDefault="00F5708F" w:rsidP="00F5708F">
      <w:pPr>
        <w:spacing w:after="0" w:line="268" w:lineRule="auto"/>
        <w:jc w:val="center"/>
        <w:rPr>
          <w:rFonts w:ascii="Arial" w:hAnsi="Arial" w:cs="Arial"/>
          <w:szCs w:val="24"/>
        </w:rPr>
      </w:pPr>
    </w:p>
    <w:p w:rsidR="00F5708F" w:rsidRDefault="00F5708F" w:rsidP="00F5708F">
      <w:pPr>
        <w:spacing w:after="0" w:line="268" w:lineRule="auto"/>
        <w:jc w:val="center"/>
        <w:rPr>
          <w:rFonts w:ascii="Arial" w:hAnsi="Arial" w:cs="Arial"/>
          <w:szCs w:val="24"/>
        </w:rPr>
      </w:pPr>
    </w:p>
    <w:p w:rsidR="00950936" w:rsidRDefault="00950936" w:rsidP="009F4AA8">
      <w:pPr>
        <w:spacing w:after="0" w:line="269" w:lineRule="auto"/>
        <w:jc w:val="cente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Pr="00950936" w:rsidRDefault="00950936" w:rsidP="00950936">
      <w:pPr>
        <w:rPr>
          <w:rFonts w:ascii="Arial" w:hAnsi="Arial" w:cs="Arial"/>
          <w:szCs w:val="24"/>
        </w:rPr>
      </w:pPr>
    </w:p>
    <w:p w:rsidR="00950936" w:rsidRDefault="00950936" w:rsidP="00950936">
      <w:pPr>
        <w:rPr>
          <w:rFonts w:ascii="Arial" w:hAnsi="Arial" w:cs="Arial"/>
          <w:szCs w:val="24"/>
        </w:rPr>
      </w:pPr>
    </w:p>
    <w:p w:rsidR="00950936" w:rsidRDefault="00950936" w:rsidP="00950936">
      <w:pPr>
        <w:rPr>
          <w:rFonts w:ascii="Arial" w:hAnsi="Arial" w:cs="Arial"/>
          <w:szCs w:val="24"/>
        </w:rPr>
      </w:pPr>
    </w:p>
    <w:p w:rsidR="00072CBC" w:rsidRDefault="00072CBC" w:rsidP="00950936">
      <w:pPr>
        <w:jc w:val="center"/>
        <w:rPr>
          <w:rFonts w:ascii="Arial" w:hAnsi="Arial" w:cs="Arial"/>
          <w:szCs w:val="24"/>
        </w:rPr>
      </w:pPr>
    </w:p>
    <w:p w:rsidR="00292B6A" w:rsidRDefault="00292B6A" w:rsidP="00292B6A">
      <w:pPr>
        <w:spacing w:after="0"/>
        <w:rPr>
          <w:rFonts w:asciiTheme="minorHAnsi" w:eastAsia="Times New Roman" w:hAnsiTheme="minorHAnsi" w:cstheme="minorHAnsi"/>
          <w:sz w:val="28"/>
          <w:szCs w:val="28"/>
          <w:lang w:eastAsia="pt-BR"/>
        </w:rPr>
      </w:pPr>
    </w:p>
    <w:p w:rsidR="00950936" w:rsidRPr="00950936" w:rsidRDefault="00950936" w:rsidP="00950936">
      <w:pPr>
        <w:spacing w:after="0"/>
        <w:jc w:val="center"/>
        <w:rPr>
          <w:rFonts w:asciiTheme="minorHAnsi" w:eastAsia="Times New Roman" w:hAnsiTheme="minorHAnsi" w:cstheme="minorHAnsi"/>
          <w:sz w:val="28"/>
          <w:szCs w:val="28"/>
          <w:lang w:eastAsia="pt-BR"/>
        </w:rPr>
      </w:pPr>
      <w:r w:rsidRPr="00950936">
        <w:rPr>
          <w:rFonts w:asciiTheme="minorHAnsi" w:eastAsia="Times New Roman" w:hAnsiTheme="minorHAnsi" w:cstheme="minorHAnsi"/>
          <w:sz w:val="28"/>
          <w:szCs w:val="28"/>
          <w:lang w:eastAsia="pt-BR"/>
        </w:rPr>
        <w:t>ANEXO I</w:t>
      </w:r>
    </w:p>
    <w:p w:rsidR="00950936" w:rsidRPr="00950936" w:rsidRDefault="00950936" w:rsidP="00950936">
      <w:pPr>
        <w:spacing w:after="0"/>
        <w:jc w:val="center"/>
        <w:rPr>
          <w:rFonts w:asciiTheme="minorHAnsi" w:eastAsia="Times New Roman" w:hAnsiTheme="minorHAnsi" w:cstheme="minorHAnsi"/>
          <w:sz w:val="28"/>
          <w:szCs w:val="28"/>
          <w:lang w:eastAsia="pt-BR"/>
        </w:rPr>
      </w:pPr>
      <w:r w:rsidRPr="00950936">
        <w:rPr>
          <w:rFonts w:asciiTheme="minorHAnsi" w:eastAsia="Times New Roman" w:hAnsiTheme="minorHAnsi" w:cstheme="minorHAnsi"/>
          <w:sz w:val="28"/>
          <w:szCs w:val="28"/>
          <w:lang w:eastAsia="pt-BR"/>
        </w:rPr>
        <w:t>PLACA DE IDENTIFICAÇÃO PADRÃO</w:t>
      </w:r>
    </w:p>
    <w:p w:rsidR="00950936" w:rsidRDefault="00950936" w:rsidP="00950936">
      <w:pPr>
        <w:spacing w:after="0"/>
        <w:jc w:val="both"/>
        <w:rPr>
          <w:rFonts w:asciiTheme="minorHAnsi" w:eastAsia="Times New Roman" w:hAnsiTheme="minorHAnsi" w:cstheme="minorHAnsi"/>
          <w:b/>
          <w:bCs/>
          <w:sz w:val="22"/>
          <w:lang w:eastAsia="pt-BR"/>
        </w:rPr>
      </w:pPr>
    </w:p>
    <w:p w:rsidR="00950936" w:rsidRDefault="00950936" w:rsidP="00950936">
      <w:pPr>
        <w:spacing w:after="0"/>
        <w:jc w:val="both"/>
        <w:rPr>
          <w:rFonts w:asciiTheme="minorHAnsi" w:eastAsia="Times New Roman" w:hAnsiTheme="minorHAnsi" w:cstheme="minorHAnsi"/>
          <w:b/>
          <w:bCs/>
          <w:sz w:val="22"/>
          <w:lang w:eastAsia="pt-BR"/>
        </w:rPr>
      </w:pPr>
    </w:p>
    <w:p w:rsidR="00950936" w:rsidRPr="00EC0A5E" w:rsidRDefault="00950936" w:rsidP="00950936">
      <w:pPr>
        <w:pBdr>
          <w:top w:val="single" w:sz="4" w:space="1" w:color="auto"/>
          <w:left w:val="single" w:sz="4" w:space="4" w:color="auto"/>
          <w:bottom w:val="single" w:sz="4" w:space="31" w:color="auto"/>
          <w:right w:val="single" w:sz="4" w:space="4" w:color="auto"/>
        </w:pBdr>
        <w:tabs>
          <w:tab w:val="left" w:pos="2410"/>
        </w:tabs>
        <w:spacing w:after="0"/>
        <w:jc w:val="center"/>
        <w:rPr>
          <w:rFonts w:asciiTheme="minorHAnsi" w:eastAsia="Times New Roman" w:hAnsiTheme="minorHAnsi" w:cstheme="minorHAnsi"/>
          <w:b/>
          <w:bCs/>
          <w:sz w:val="40"/>
          <w:szCs w:val="40"/>
          <w:lang w:eastAsia="pt-BR"/>
        </w:rPr>
      </w:pPr>
      <w:r w:rsidRPr="00EC0A5E">
        <w:rPr>
          <w:rFonts w:asciiTheme="minorHAnsi" w:eastAsia="Times New Roman" w:hAnsiTheme="minorHAnsi" w:cstheme="minorHAnsi"/>
          <w:b/>
          <w:bCs/>
          <w:sz w:val="40"/>
          <w:szCs w:val="40"/>
          <w:lang w:eastAsia="pt-BR"/>
        </w:rPr>
        <w:t>IMÓVEL PERTENCENTE AO MUNICÍPIO DE TERRA BOA</w:t>
      </w:r>
    </w:p>
    <w:p w:rsidR="00950936" w:rsidRDefault="00950936" w:rsidP="00950936">
      <w:pPr>
        <w:pBdr>
          <w:top w:val="single" w:sz="4" w:space="1" w:color="auto"/>
          <w:left w:val="single" w:sz="4" w:space="4" w:color="auto"/>
          <w:bottom w:val="single" w:sz="4" w:space="31" w:color="auto"/>
          <w:right w:val="single" w:sz="4" w:space="4" w:color="auto"/>
        </w:pBdr>
        <w:tabs>
          <w:tab w:val="left" w:pos="2410"/>
          <w:tab w:val="left" w:pos="2445"/>
        </w:tabs>
        <w:spacing w:after="0"/>
        <w:jc w:val="both"/>
        <w:rPr>
          <w:rFonts w:asciiTheme="minorHAnsi" w:eastAsia="Times New Roman" w:hAnsiTheme="minorHAnsi" w:cstheme="minorHAnsi"/>
          <w:b/>
          <w:bCs/>
          <w:sz w:val="22"/>
          <w:lang w:eastAsia="pt-BR"/>
        </w:rPr>
      </w:pPr>
      <w:r>
        <w:rPr>
          <w:noProof/>
          <w:sz w:val="32"/>
          <w:lang w:eastAsia="pt-BR"/>
        </w:rPr>
        <w:drawing>
          <wp:anchor distT="0" distB="0" distL="114300" distR="114300" simplePos="0" relativeHeight="251659264" behindDoc="1" locked="0" layoutInCell="1" allowOverlap="1" wp14:anchorId="227036BD" wp14:editId="45F0A63C">
            <wp:simplePos x="0" y="0"/>
            <wp:positionH relativeFrom="margin">
              <wp:posOffset>19050</wp:posOffset>
            </wp:positionH>
            <wp:positionV relativeFrom="paragraph">
              <wp:posOffset>4445</wp:posOffset>
            </wp:positionV>
            <wp:extent cx="1362075" cy="1820343"/>
            <wp:effectExtent l="0" t="0" r="0" b="8890"/>
            <wp:wrapNone/>
            <wp:docPr id="4" name="Imagem 4" descr="Descrição: Brasão 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Descrição: Brasão cóp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2075" cy="18203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eastAsia="Times New Roman" w:hAnsiTheme="minorHAnsi" w:cstheme="minorHAnsi"/>
          <w:b/>
          <w:bCs/>
          <w:sz w:val="22"/>
          <w:lang w:eastAsia="pt-BR"/>
        </w:rPr>
        <w:t xml:space="preserve"> </w:t>
      </w:r>
      <w:r>
        <w:rPr>
          <w:rFonts w:asciiTheme="minorHAnsi" w:eastAsia="Times New Roman" w:hAnsiTheme="minorHAnsi" w:cstheme="minorHAnsi"/>
          <w:b/>
          <w:bCs/>
          <w:sz w:val="22"/>
          <w:lang w:eastAsia="pt-BR"/>
        </w:rPr>
        <w:tab/>
      </w:r>
    </w:p>
    <w:p w:rsidR="00950936" w:rsidRPr="00D45046" w:rsidRDefault="00950936" w:rsidP="00950936">
      <w:pPr>
        <w:pBdr>
          <w:top w:val="single" w:sz="4" w:space="1" w:color="auto"/>
          <w:left w:val="single" w:sz="4" w:space="4" w:color="auto"/>
          <w:bottom w:val="single" w:sz="4" w:space="31" w:color="auto"/>
          <w:right w:val="single" w:sz="4" w:space="4" w:color="auto"/>
        </w:pBdr>
        <w:tabs>
          <w:tab w:val="left" w:pos="2410"/>
          <w:tab w:val="left" w:pos="2445"/>
        </w:tabs>
        <w:spacing w:after="0"/>
        <w:jc w:val="both"/>
        <w:rPr>
          <w:rFonts w:asciiTheme="minorHAnsi" w:eastAsia="Times New Roman" w:hAnsiTheme="minorHAnsi" w:cstheme="minorHAnsi"/>
          <w:b/>
          <w:bCs/>
          <w:sz w:val="40"/>
          <w:szCs w:val="40"/>
          <w:lang w:eastAsia="pt-BR"/>
        </w:rPr>
      </w:pPr>
      <w:r>
        <w:rPr>
          <w:rFonts w:asciiTheme="minorHAnsi" w:eastAsia="Times New Roman" w:hAnsiTheme="minorHAnsi" w:cstheme="minorHAnsi"/>
          <w:b/>
          <w:bCs/>
          <w:sz w:val="22"/>
          <w:lang w:eastAsia="pt-BR"/>
        </w:rPr>
        <w:tab/>
      </w:r>
      <w:r w:rsidRPr="00D45046">
        <w:rPr>
          <w:rFonts w:asciiTheme="minorHAnsi" w:eastAsia="Times New Roman" w:hAnsiTheme="minorHAnsi" w:cstheme="minorHAnsi"/>
          <w:b/>
          <w:bCs/>
          <w:sz w:val="40"/>
          <w:szCs w:val="40"/>
          <w:lang w:eastAsia="pt-BR"/>
        </w:rPr>
        <w:t xml:space="preserve">Lote nº </w:t>
      </w:r>
    </w:p>
    <w:p w:rsidR="00950936" w:rsidRPr="00D45046" w:rsidRDefault="00950936" w:rsidP="00950936">
      <w:pPr>
        <w:pBdr>
          <w:top w:val="single" w:sz="4" w:space="1" w:color="auto"/>
          <w:left w:val="single" w:sz="4" w:space="4" w:color="auto"/>
          <w:bottom w:val="single" w:sz="4" w:space="31" w:color="auto"/>
          <w:right w:val="single" w:sz="4" w:space="4" w:color="auto"/>
        </w:pBdr>
        <w:tabs>
          <w:tab w:val="left" w:pos="2410"/>
          <w:tab w:val="left" w:pos="2445"/>
        </w:tabs>
        <w:spacing w:after="0"/>
        <w:jc w:val="both"/>
        <w:rPr>
          <w:rFonts w:asciiTheme="minorHAnsi" w:eastAsia="Times New Roman" w:hAnsiTheme="minorHAnsi" w:cstheme="minorHAnsi"/>
          <w:b/>
          <w:bCs/>
          <w:sz w:val="40"/>
          <w:szCs w:val="40"/>
          <w:lang w:eastAsia="pt-BR"/>
        </w:rPr>
      </w:pPr>
      <w:r w:rsidRPr="00D45046">
        <w:rPr>
          <w:rFonts w:asciiTheme="minorHAnsi" w:eastAsia="Times New Roman" w:hAnsiTheme="minorHAnsi" w:cstheme="minorHAnsi"/>
          <w:b/>
          <w:bCs/>
          <w:sz w:val="40"/>
          <w:szCs w:val="40"/>
          <w:lang w:eastAsia="pt-BR"/>
        </w:rPr>
        <w:tab/>
        <w:t>Quadra nº</w:t>
      </w:r>
    </w:p>
    <w:p w:rsidR="00950936" w:rsidRPr="00D45046" w:rsidRDefault="00950936" w:rsidP="00950936">
      <w:pPr>
        <w:pBdr>
          <w:top w:val="single" w:sz="4" w:space="1" w:color="auto"/>
          <w:left w:val="single" w:sz="4" w:space="4" w:color="auto"/>
          <w:bottom w:val="single" w:sz="4" w:space="31" w:color="auto"/>
          <w:right w:val="single" w:sz="4" w:space="4" w:color="auto"/>
        </w:pBdr>
        <w:tabs>
          <w:tab w:val="left" w:pos="1080"/>
          <w:tab w:val="left" w:pos="2410"/>
          <w:tab w:val="left" w:pos="2445"/>
        </w:tabs>
        <w:spacing w:after="0"/>
        <w:jc w:val="both"/>
        <w:rPr>
          <w:rFonts w:asciiTheme="minorHAnsi" w:eastAsia="Times New Roman" w:hAnsiTheme="minorHAnsi" w:cstheme="minorHAnsi"/>
          <w:b/>
          <w:bCs/>
          <w:sz w:val="40"/>
          <w:szCs w:val="40"/>
          <w:lang w:eastAsia="pt-BR"/>
        </w:rPr>
      </w:pPr>
      <w:r w:rsidRPr="00D45046">
        <w:rPr>
          <w:rFonts w:asciiTheme="minorHAnsi" w:eastAsia="Times New Roman" w:hAnsiTheme="minorHAnsi" w:cstheme="minorHAnsi"/>
          <w:b/>
          <w:bCs/>
          <w:sz w:val="40"/>
          <w:szCs w:val="40"/>
          <w:lang w:eastAsia="pt-BR"/>
        </w:rPr>
        <w:tab/>
      </w:r>
      <w:r w:rsidRPr="00D45046">
        <w:rPr>
          <w:rFonts w:asciiTheme="minorHAnsi" w:eastAsia="Times New Roman" w:hAnsiTheme="minorHAnsi" w:cstheme="minorHAnsi"/>
          <w:b/>
          <w:bCs/>
          <w:sz w:val="40"/>
          <w:szCs w:val="40"/>
          <w:lang w:eastAsia="pt-BR"/>
        </w:rPr>
        <w:tab/>
        <w:t xml:space="preserve">Área total </w:t>
      </w:r>
    </w:p>
    <w:p w:rsidR="00950936" w:rsidRPr="00D45046" w:rsidRDefault="00950936" w:rsidP="00950936">
      <w:pPr>
        <w:pBdr>
          <w:top w:val="single" w:sz="4" w:space="1" w:color="auto"/>
          <w:left w:val="single" w:sz="4" w:space="4" w:color="auto"/>
          <w:bottom w:val="single" w:sz="4" w:space="31" w:color="auto"/>
          <w:right w:val="single" w:sz="4" w:space="4" w:color="auto"/>
        </w:pBdr>
        <w:tabs>
          <w:tab w:val="left" w:pos="2410"/>
          <w:tab w:val="left" w:pos="2445"/>
        </w:tabs>
        <w:spacing w:after="0"/>
        <w:jc w:val="both"/>
        <w:rPr>
          <w:rFonts w:asciiTheme="minorHAnsi" w:eastAsia="Times New Roman" w:hAnsiTheme="minorHAnsi" w:cstheme="minorHAnsi"/>
          <w:b/>
          <w:bCs/>
          <w:sz w:val="40"/>
          <w:szCs w:val="40"/>
          <w:lang w:eastAsia="pt-BR"/>
        </w:rPr>
      </w:pPr>
      <w:r w:rsidRPr="00D45046">
        <w:rPr>
          <w:rFonts w:asciiTheme="minorHAnsi" w:eastAsia="Times New Roman" w:hAnsiTheme="minorHAnsi" w:cstheme="minorHAnsi"/>
          <w:b/>
          <w:bCs/>
          <w:sz w:val="40"/>
          <w:szCs w:val="40"/>
          <w:lang w:eastAsia="pt-BR"/>
        </w:rPr>
        <w:tab/>
        <w:t>Matrícula nº</w:t>
      </w:r>
    </w:p>
    <w:p w:rsidR="00950936" w:rsidRPr="00EC0A5E" w:rsidRDefault="00950936" w:rsidP="00950936">
      <w:pPr>
        <w:pBdr>
          <w:top w:val="single" w:sz="4" w:space="1" w:color="auto"/>
          <w:left w:val="single" w:sz="4" w:space="4" w:color="auto"/>
          <w:bottom w:val="single" w:sz="4" w:space="31" w:color="auto"/>
          <w:right w:val="single" w:sz="4" w:space="4" w:color="auto"/>
        </w:pBdr>
        <w:tabs>
          <w:tab w:val="left" w:pos="2410"/>
        </w:tabs>
        <w:spacing w:after="0"/>
        <w:jc w:val="both"/>
        <w:rPr>
          <w:rFonts w:asciiTheme="minorHAnsi" w:eastAsia="Times New Roman" w:hAnsiTheme="minorHAnsi" w:cstheme="minorHAnsi"/>
          <w:sz w:val="22"/>
          <w:lang w:eastAsia="pt-BR"/>
        </w:rPr>
      </w:pPr>
      <w:bookmarkStart w:id="0" w:name="_GoBack"/>
      <w:bookmarkEnd w:id="0"/>
    </w:p>
    <w:p w:rsidR="00950936" w:rsidRDefault="00950936" w:rsidP="00950936">
      <w:pPr>
        <w:spacing w:after="0"/>
        <w:jc w:val="center"/>
        <w:rPr>
          <w:rFonts w:asciiTheme="minorHAnsi" w:eastAsia="Times New Roman" w:hAnsiTheme="minorHAnsi" w:cstheme="minorHAnsi"/>
          <w:b/>
          <w:bCs/>
          <w:sz w:val="22"/>
          <w:lang w:eastAsia="pt-BR"/>
        </w:rPr>
      </w:pPr>
    </w:p>
    <w:p w:rsidR="00950936" w:rsidRDefault="00950936" w:rsidP="00950936">
      <w:pPr>
        <w:spacing w:after="0"/>
        <w:jc w:val="center"/>
        <w:rPr>
          <w:rFonts w:asciiTheme="minorHAnsi" w:eastAsia="Times New Roman" w:hAnsiTheme="minorHAnsi" w:cstheme="minorHAnsi"/>
          <w:b/>
          <w:bCs/>
          <w:sz w:val="22"/>
          <w:lang w:eastAsia="pt-BR"/>
        </w:rPr>
      </w:pPr>
    </w:p>
    <w:p w:rsidR="00950936" w:rsidRPr="00950936" w:rsidRDefault="00950936" w:rsidP="00950936">
      <w:pPr>
        <w:jc w:val="center"/>
        <w:rPr>
          <w:rFonts w:ascii="Arial" w:hAnsi="Arial" w:cs="Arial"/>
          <w:szCs w:val="24"/>
        </w:rPr>
      </w:pPr>
    </w:p>
    <w:sectPr w:rsidR="00950936" w:rsidRPr="00950936" w:rsidSect="004E7D15">
      <w:headerReference w:type="default" r:id="rId9"/>
      <w:footerReference w:type="default" r:id="rId10"/>
      <w:pgSz w:w="11906" w:h="16838"/>
      <w:pgMar w:top="1134" w:right="1134"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1F1" w:rsidRDefault="004A51F1" w:rsidP="00A939E4">
      <w:pPr>
        <w:spacing w:after="0" w:line="240" w:lineRule="auto"/>
      </w:pPr>
      <w:r>
        <w:separator/>
      </w:r>
    </w:p>
  </w:endnote>
  <w:endnote w:type="continuationSeparator" w:id="0">
    <w:p w:rsidR="004A51F1" w:rsidRDefault="004A51F1"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592" w:rsidRPr="00072CBC" w:rsidRDefault="00E67902"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w:t>
    </w:r>
    <w:r w:rsidR="00D54592" w:rsidRPr="00072CBC">
      <w:rPr>
        <w:rFonts w:asciiTheme="majorHAnsi" w:hAnsiTheme="majorHAnsi"/>
        <w:color w:val="808080" w:themeColor="background1" w:themeShade="80"/>
        <w:sz w:val="17"/>
      </w:rPr>
      <w:t>___________________________________________________________________________________________</w:t>
    </w:r>
    <w:r w:rsidR="00E32CD1" w:rsidRPr="00072CBC">
      <w:rPr>
        <w:rFonts w:asciiTheme="majorHAnsi" w:hAnsiTheme="majorHAnsi"/>
        <w:color w:val="808080" w:themeColor="background1" w:themeShade="80"/>
        <w:sz w:val="17"/>
      </w:rPr>
      <w:t>_______________________________</w:t>
    </w:r>
  </w:p>
  <w:p w:rsidR="00A04967" w:rsidRPr="005776AF" w:rsidRDefault="00A04967"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Rua</w:t>
    </w:r>
    <w:r w:rsidR="009B64AD" w:rsidRPr="005776AF">
      <w:rPr>
        <w:rFonts w:asciiTheme="majorHAnsi" w:hAnsiTheme="majorHAnsi"/>
        <w:color w:val="808080" w:themeColor="background1" w:themeShade="80"/>
        <w:sz w:val="18"/>
        <w:szCs w:val="18"/>
      </w:rPr>
      <w:t xml:space="preserve"> Teruo Sakuno, n. 709</w:t>
    </w:r>
    <w:r w:rsidR="000A3731" w:rsidRPr="005776AF">
      <w:rPr>
        <w:rFonts w:asciiTheme="majorHAnsi" w:hAnsiTheme="majorHAnsi"/>
        <w:color w:val="808080" w:themeColor="background1" w:themeShade="80"/>
        <w:sz w:val="18"/>
        <w:szCs w:val="18"/>
      </w:rPr>
      <w:t>, Terra Boa – PR</w:t>
    </w:r>
  </w:p>
  <w:p w:rsidR="00A04967" w:rsidRPr="005776AF" w:rsidRDefault="00A04967" w:rsidP="00072CBC">
    <w:pPr>
      <w:spacing w:after="0" w:line="240" w:lineRule="auto"/>
      <w:jc w:val="both"/>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 xml:space="preserve">CEP </w:t>
    </w:r>
    <w:r w:rsidR="00195C25" w:rsidRPr="005776AF">
      <w:rPr>
        <w:rFonts w:asciiTheme="majorHAnsi" w:hAnsiTheme="majorHAnsi"/>
        <w:color w:val="808080" w:themeColor="background1" w:themeShade="80"/>
        <w:sz w:val="18"/>
        <w:szCs w:val="18"/>
      </w:rPr>
      <w:t>87.240-000</w:t>
    </w:r>
  </w:p>
  <w:p w:rsidR="001D7E3B" w:rsidRPr="005776AF" w:rsidRDefault="0027790F" w:rsidP="00072CBC">
    <w:pPr>
      <w:spacing w:after="0" w:line="240" w:lineRule="auto"/>
      <w:rPr>
        <w:b/>
        <w:color w:val="808080" w:themeColor="background1" w:themeShade="80"/>
        <w:sz w:val="17"/>
      </w:rPr>
    </w:pPr>
    <w:r w:rsidRPr="005776AF">
      <w:rPr>
        <w:rFonts w:asciiTheme="majorHAnsi" w:hAnsiTheme="majorHAnsi"/>
        <w:color w:val="808080" w:themeColor="background1" w:themeShade="80"/>
        <w:sz w:val="18"/>
        <w:szCs w:val="18"/>
      </w:rPr>
      <w:t xml:space="preserve">Fone: </w:t>
    </w:r>
    <w:r w:rsidR="00195C25" w:rsidRPr="005776AF">
      <w:rPr>
        <w:rFonts w:asciiTheme="majorHAnsi" w:hAnsiTheme="majorHAnsi"/>
        <w:color w:val="808080" w:themeColor="background1" w:themeShade="80"/>
        <w:sz w:val="18"/>
        <w:szCs w:val="18"/>
      </w:rPr>
      <w:t>(44) 3641-3133</w:t>
    </w:r>
    <w:r w:rsidR="00D54592" w:rsidRPr="005776AF">
      <w:rPr>
        <w:rFonts w:asciiTheme="majorHAnsi" w:hAnsiTheme="majorHAnsi"/>
        <w:color w:val="808080" w:themeColor="background1" w:themeShade="80"/>
        <w:sz w:val="18"/>
        <w:szCs w:val="18"/>
      </w:rPr>
      <w:tab/>
    </w:r>
    <w:r w:rsidR="00072CBC" w:rsidRPr="005776AF">
      <w:rPr>
        <w:rFonts w:asciiTheme="majorHAnsi" w:hAnsiTheme="majorHAnsi"/>
        <w:color w:val="808080" w:themeColor="background1" w:themeShade="80"/>
        <w:sz w:val="18"/>
        <w:szCs w:val="18"/>
      </w:rPr>
      <w:t xml:space="preserve">                                                                                                                                               </w:t>
    </w:r>
    <w:r w:rsidR="00072CBC" w:rsidRPr="009B144C">
      <w:rPr>
        <w:rFonts w:asciiTheme="majorHAnsi" w:hAnsiTheme="majorHAnsi"/>
        <w:color w:val="FF0000"/>
        <w:sz w:val="18"/>
        <w:szCs w:val="18"/>
      </w:rPr>
      <w:t xml:space="preserve">Página </w:t>
    </w:r>
    <w:r w:rsidR="00072CBC" w:rsidRPr="009B144C">
      <w:rPr>
        <w:rFonts w:asciiTheme="majorHAnsi" w:hAnsiTheme="majorHAnsi"/>
        <w:color w:val="FF0000"/>
        <w:sz w:val="18"/>
        <w:szCs w:val="18"/>
      </w:rPr>
      <w:fldChar w:fldCharType="begin"/>
    </w:r>
    <w:r w:rsidR="00072CBC" w:rsidRPr="009B144C">
      <w:rPr>
        <w:rFonts w:asciiTheme="majorHAnsi" w:hAnsiTheme="majorHAnsi"/>
        <w:b/>
        <w:color w:val="FF0000"/>
        <w:sz w:val="18"/>
        <w:szCs w:val="18"/>
      </w:rPr>
      <w:instrText xml:space="preserve"> PAGE </w:instrText>
    </w:r>
    <w:r w:rsidR="00072CBC" w:rsidRPr="009B144C">
      <w:rPr>
        <w:rFonts w:asciiTheme="majorHAnsi" w:hAnsiTheme="majorHAnsi"/>
        <w:color w:val="FF0000"/>
        <w:sz w:val="18"/>
        <w:szCs w:val="18"/>
      </w:rPr>
      <w:fldChar w:fldCharType="separate"/>
    </w:r>
    <w:r w:rsidR="002B7536">
      <w:rPr>
        <w:rFonts w:asciiTheme="majorHAnsi" w:hAnsiTheme="majorHAnsi"/>
        <w:b/>
        <w:noProof/>
        <w:color w:val="FF0000"/>
        <w:sz w:val="18"/>
        <w:szCs w:val="18"/>
      </w:rPr>
      <w:t>4</w:t>
    </w:r>
    <w:r w:rsidR="00072CBC" w:rsidRPr="009B144C">
      <w:rPr>
        <w:rFonts w:asciiTheme="majorHAnsi" w:hAnsiTheme="majorHAnsi"/>
        <w:color w:val="FF0000"/>
        <w:sz w:val="18"/>
        <w:szCs w:val="18"/>
      </w:rPr>
      <w:fldChar w:fldCharType="end"/>
    </w:r>
    <w:r w:rsidR="00072CBC" w:rsidRPr="009B144C">
      <w:rPr>
        <w:rFonts w:asciiTheme="majorHAnsi" w:hAnsiTheme="majorHAnsi"/>
        <w:b/>
        <w:color w:val="FF0000"/>
        <w:sz w:val="18"/>
        <w:szCs w:val="18"/>
      </w:rPr>
      <w:t xml:space="preserve"> </w:t>
    </w:r>
    <w:r w:rsidR="00072CBC" w:rsidRPr="009B144C">
      <w:rPr>
        <w:rFonts w:asciiTheme="majorHAnsi" w:hAnsiTheme="majorHAnsi"/>
        <w:color w:val="FF0000"/>
        <w:sz w:val="18"/>
        <w:szCs w:val="18"/>
      </w:rPr>
      <w:t xml:space="preserve">de </w:t>
    </w:r>
    <w:r w:rsidR="009E4921">
      <w:rPr>
        <w:rFonts w:asciiTheme="majorHAnsi" w:hAnsiTheme="majorHAnsi"/>
        <w:b/>
        <w:color w:val="FF0000"/>
        <w:sz w:val="18"/>
        <w:szCs w:val="18"/>
      </w:rPr>
      <w:t>4</w:t>
    </w:r>
  </w:p>
  <w:p w:rsidR="00A04967" w:rsidRPr="005776AF" w:rsidRDefault="00195C25" w:rsidP="00072CBC">
    <w:pPr>
      <w:spacing w:after="0" w:line="240" w:lineRule="auto"/>
      <w:rPr>
        <w:rFonts w:asciiTheme="majorHAnsi" w:hAnsiTheme="majorHAnsi"/>
        <w:i/>
        <w:color w:val="808080" w:themeColor="background1" w:themeShade="80"/>
        <w:sz w:val="18"/>
        <w:szCs w:val="18"/>
      </w:rPr>
    </w:pPr>
    <w:r w:rsidRPr="005776AF">
      <w:rPr>
        <w:rFonts w:asciiTheme="majorHAnsi" w:hAnsiTheme="majorHAnsi"/>
        <w:color w:val="808080" w:themeColor="background1" w:themeShade="80"/>
        <w:sz w:val="18"/>
        <w:szCs w:val="18"/>
      </w:rPr>
      <w:t xml:space="preserve">Site: </w:t>
    </w:r>
    <w:hyperlink r:id="rId1" w:history="1">
      <w:r w:rsidRPr="005776AF">
        <w:rPr>
          <w:rStyle w:val="Hyperlink"/>
          <w:rFonts w:asciiTheme="majorHAnsi" w:hAnsiTheme="majorHAnsi"/>
          <w:color w:val="808080" w:themeColor="background1" w:themeShade="80"/>
          <w:sz w:val="18"/>
          <w:szCs w:val="18"/>
        </w:rPr>
        <w:t>www.camaratb.pr.gov.br</w:t>
      </w:r>
    </w:hyperlink>
    <w:r w:rsidRPr="005776AF">
      <w:rPr>
        <w:rFonts w:asciiTheme="majorHAnsi" w:hAnsiTheme="majorHAnsi"/>
        <w:color w:val="808080" w:themeColor="background1" w:themeShade="80"/>
        <w:sz w:val="18"/>
        <w:szCs w:val="18"/>
      </w:rPr>
      <w:t xml:space="preserve"> – E-mail: </w:t>
    </w:r>
    <w:r w:rsidRPr="005776AF">
      <w:rPr>
        <w:rFonts w:asciiTheme="majorHAnsi" w:hAnsiTheme="majorHAnsi"/>
        <w:i/>
        <w:color w:val="808080" w:themeColor="background1" w:themeShade="80"/>
        <w:sz w:val="18"/>
        <w:szCs w:val="18"/>
      </w:rPr>
      <w:t xml:space="preserve">camaratb@hotmail.com </w:t>
    </w:r>
  </w:p>
  <w:p w:rsidR="00A04967" w:rsidRDefault="00A049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1F1" w:rsidRDefault="004A51F1" w:rsidP="00A939E4">
      <w:pPr>
        <w:spacing w:after="0" w:line="240" w:lineRule="auto"/>
      </w:pPr>
      <w:r>
        <w:separator/>
      </w:r>
    </w:p>
  </w:footnote>
  <w:footnote w:type="continuationSeparator" w:id="0">
    <w:p w:rsidR="004A51F1" w:rsidRDefault="004A51F1"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E4" w:rsidRPr="00072CBC" w:rsidRDefault="00A939E4" w:rsidP="007B5969">
    <w:pPr>
      <w:pStyle w:val="Cabealho"/>
      <w:spacing w:line="288" w:lineRule="auto"/>
      <w:jc w:val="both"/>
      <w:rPr>
        <w:rFonts w:asciiTheme="majorHAnsi" w:hAnsiTheme="majorHAnsi"/>
        <w:b/>
        <w:sz w:val="40"/>
      </w:rPr>
    </w:pPr>
    <w:r w:rsidRPr="00072CBC">
      <w:rPr>
        <w:noProof/>
        <w:sz w:val="40"/>
        <w:lang w:eastAsia="pt-BR"/>
      </w:rPr>
      <w:drawing>
        <wp:anchor distT="0" distB="0" distL="114300" distR="114300" simplePos="0" relativeHeight="251658240" behindDoc="0" locked="0" layoutInCell="1" allowOverlap="1" wp14:anchorId="2CD60399" wp14:editId="2954D881">
          <wp:simplePos x="0" y="0"/>
          <wp:positionH relativeFrom="margin">
            <wp:posOffset>16510</wp:posOffset>
          </wp:positionH>
          <wp:positionV relativeFrom="margin">
            <wp:posOffset>-1109980</wp:posOffset>
          </wp:positionV>
          <wp:extent cx="953770" cy="923290"/>
          <wp:effectExtent l="76200" t="76200" r="132080" b="124460"/>
          <wp:wrapSquare wrapText="bothSides"/>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53770" cy="923290"/>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54592" w:rsidRPr="00072CBC">
      <w:rPr>
        <w:rFonts w:ascii="Arial Black" w:hAnsi="Arial Black"/>
        <w:b/>
        <w:sz w:val="40"/>
      </w:rPr>
      <w:t xml:space="preserve">           </w:t>
    </w:r>
    <w:r w:rsidR="007B5969" w:rsidRPr="00072CBC">
      <w:rPr>
        <w:rFonts w:ascii="Arial Black" w:hAnsi="Arial Black"/>
        <w:b/>
        <w:sz w:val="40"/>
      </w:rPr>
      <w:t xml:space="preserve">   </w:t>
    </w:r>
    <w:r w:rsidR="0063036F">
      <w:rPr>
        <w:rFonts w:ascii="Arial Black" w:hAnsi="Arial Black"/>
        <w:b/>
        <w:sz w:val="40"/>
      </w:rPr>
      <w:t xml:space="preserve">     </w:t>
    </w:r>
    <w:r w:rsidRPr="00072CBC">
      <w:rPr>
        <w:rFonts w:asciiTheme="majorHAnsi" w:hAnsiTheme="majorHAnsi"/>
        <w:b/>
        <w:sz w:val="32"/>
      </w:rPr>
      <w:t>CÂMARA MUNICIPAL DE TERRA BOA</w:t>
    </w:r>
  </w:p>
  <w:p w:rsidR="00A939E4" w:rsidRPr="00E55EA2" w:rsidRDefault="0063036F" w:rsidP="007B5969">
    <w:pPr>
      <w:pStyle w:val="Cabealho"/>
      <w:spacing w:line="288" w:lineRule="auto"/>
      <w:jc w:val="center"/>
      <w:rPr>
        <w:rFonts w:asciiTheme="majorHAnsi" w:hAnsiTheme="majorHAnsi"/>
        <w:b/>
        <w:sz w:val="26"/>
        <w:szCs w:val="26"/>
      </w:rPr>
    </w:pPr>
    <w:r>
      <w:rPr>
        <w:rFonts w:asciiTheme="majorHAnsi" w:hAnsiTheme="majorHAnsi"/>
        <w:b/>
        <w:szCs w:val="24"/>
      </w:rPr>
      <w:t xml:space="preserve">         </w:t>
    </w:r>
    <w:r w:rsidR="00A939E4" w:rsidRPr="00E55EA2">
      <w:rPr>
        <w:rFonts w:asciiTheme="majorHAnsi" w:hAnsiTheme="majorHAnsi"/>
        <w:b/>
        <w:sz w:val="26"/>
        <w:szCs w:val="26"/>
      </w:rPr>
      <w:t>ESTADO DO PARANÁ</w:t>
    </w:r>
  </w:p>
  <w:p w:rsidR="00A939E4" w:rsidRPr="00E55EA2" w:rsidRDefault="0063036F" w:rsidP="007B5969">
    <w:pPr>
      <w:pStyle w:val="Cabealho"/>
      <w:spacing w:line="288" w:lineRule="auto"/>
      <w:jc w:val="center"/>
      <w:rPr>
        <w:rFonts w:asciiTheme="majorHAnsi" w:hAnsiTheme="majorHAnsi"/>
        <w:b/>
        <w:sz w:val="20"/>
        <w:szCs w:val="20"/>
      </w:rPr>
    </w:pPr>
    <w:r>
      <w:rPr>
        <w:rFonts w:asciiTheme="majorHAnsi" w:hAnsiTheme="majorHAnsi"/>
        <w:b/>
        <w:sz w:val="22"/>
      </w:rPr>
      <w:t xml:space="preserve">          </w:t>
    </w:r>
    <w:r w:rsidR="00A939E4" w:rsidRPr="00E55EA2">
      <w:rPr>
        <w:rFonts w:asciiTheme="majorHAnsi" w:hAnsiTheme="majorHAnsi"/>
        <w:b/>
        <w:sz w:val="20"/>
        <w:szCs w:val="20"/>
      </w:rPr>
      <w:t>CNPJ/MF Nº. 80.887.904/0001-10</w:t>
    </w:r>
  </w:p>
  <w:p w:rsidR="00A939E4" w:rsidRPr="00072CBC" w:rsidRDefault="0063036F" w:rsidP="007B5969">
    <w:pPr>
      <w:pStyle w:val="Cabealho"/>
      <w:pBdr>
        <w:bottom w:val="single" w:sz="12" w:space="1" w:color="auto"/>
      </w:pBdr>
      <w:spacing w:line="288" w:lineRule="auto"/>
      <w:jc w:val="center"/>
      <w:rPr>
        <w:rFonts w:asciiTheme="majorHAnsi" w:hAnsiTheme="majorHAnsi"/>
        <w:b/>
        <w:szCs w:val="24"/>
      </w:rPr>
    </w:pPr>
    <w:r>
      <w:rPr>
        <w:rFonts w:asciiTheme="majorHAnsi" w:hAnsiTheme="majorHAnsi"/>
        <w:b/>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41BC"/>
    <w:rsid w:val="00015571"/>
    <w:rsid w:val="00015DAA"/>
    <w:rsid w:val="00015FB3"/>
    <w:rsid w:val="000204B6"/>
    <w:rsid w:val="0002457F"/>
    <w:rsid w:val="0003008D"/>
    <w:rsid w:val="00031FD7"/>
    <w:rsid w:val="000377F5"/>
    <w:rsid w:val="00037FDF"/>
    <w:rsid w:val="000404B1"/>
    <w:rsid w:val="00053329"/>
    <w:rsid w:val="0005423D"/>
    <w:rsid w:val="0005464D"/>
    <w:rsid w:val="00055B96"/>
    <w:rsid w:val="000726A1"/>
    <w:rsid w:val="00072CBC"/>
    <w:rsid w:val="00073084"/>
    <w:rsid w:val="000774F1"/>
    <w:rsid w:val="00093238"/>
    <w:rsid w:val="000968ED"/>
    <w:rsid w:val="000A3731"/>
    <w:rsid w:val="000C0EC8"/>
    <w:rsid w:val="000C227F"/>
    <w:rsid w:val="000C356F"/>
    <w:rsid w:val="000C5C38"/>
    <w:rsid w:val="000C71AE"/>
    <w:rsid w:val="000D3B04"/>
    <w:rsid w:val="000E37EB"/>
    <w:rsid w:val="000F4FA7"/>
    <w:rsid w:val="000F537A"/>
    <w:rsid w:val="001012B4"/>
    <w:rsid w:val="00104BA0"/>
    <w:rsid w:val="00105923"/>
    <w:rsid w:val="00105E83"/>
    <w:rsid w:val="00110938"/>
    <w:rsid w:val="001219EA"/>
    <w:rsid w:val="00124689"/>
    <w:rsid w:val="00137315"/>
    <w:rsid w:val="0014196D"/>
    <w:rsid w:val="00147978"/>
    <w:rsid w:val="00151C08"/>
    <w:rsid w:val="00154CC6"/>
    <w:rsid w:val="00156033"/>
    <w:rsid w:val="001571C2"/>
    <w:rsid w:val="00160A9B"/>
    <w:rsid w:val="00160D5B"/>
    <w:rsid w:val="0016506B"/>
    <w:rsid w:val="001715C0"/>
    <w:rsid w:val="00172AFB"/>
    <w:rsid w:val="00187D0B"/>
    <w:rsid w:val="00195C25"/>
    <w:rsid w:val="001B7F88"/>
    <w:rsid w:val="001C112C"/>
    <w:rsid w:val="001C4028"/>
    <w:rsid w:val="001C5748"/>
    <w:rsid w:val="001D1337"/>
    <w:rsid w:val="001D4CC0"/>
    <w:rsid w:val="001D7E3B"/>
    <w:rsid w:val="001D7E7F"/>
    <w:rsid w:val="001E2EAC"/>
    <w:rsid w:val="001E4C8F"/>
    <w:rsid w:val="001F36E4"/>
    <w:rsid w:val="001F7936"/>
    <w:rsid w:val="00210B4C"/>
    <w:rsid w:val="002154D2"/>
    <w:rsid w:val="00216C53"/>
    <w:rsid w:val="00216D27"/>
    <w:rsid w:val="00221178"/>
    <w:rsid w:val="00226FA0"/>
    <w:rsid w:val="0024754D"/>
    <w:rsid w:val="00252238"/>
    <w:rsid w:val="002632E1"/>
    <w:rsid w:val="002648C3"/>
    <w:rsid w:val="002727B6"/>
    <w:rsid w:val="00275551"/>
    <w:rsid w:val="0027790F"/>
    <w:rsid w:val="00283681"/>
    <w:rsid w:val="00284AC2"/>
    <w:rsid w:val="00292B6A"/>
    <w:rsid w:val="00292DB9"/>
    <w:rsid w:val="00295EFC"/>
    <w:rsid w:val="002A6C70"/>
    <w:rsid w:val="002A6DCE"/>
    <w:rsid w:val="002B184D"/>
    <w:rsid w:val="002B4539"/>
    <w:rsid w:val="002B7536"/>
    <w:rsid w:val="002C16C7"/>
    <w:rsid w:val="002C1980"/>
    <w:rsid w:val="002D15B3"/>
    <w:rsid w:val="002D48F8"/>
    <w:rsid w:val="002D4E2C"/>
    <w:rsid w:val="002D6990"/>
    <w:rsid w:val="002E1A59"/>
    <w:rsid w:val="002E7B17"/>
    <w:rsid w:val="002F2911"/>
    <w:rsid w:val="002F35C7"/>
    <w:rsid w:val="002F7C63"/>
    <w:rsid w:val="003048C6"/>
    <w:rsid w:val="00304972"/>
    <w:rsid w:val="00311D88"/>
    <w:rsid w:val="003122AF"/>
    <w:rsid w:val="003250E6"/>
    <w:rsid w:val="00326101"/>
    <w:rsid w:val="00327A22"/>
    <w:rsid w:val="00327DB3"/>
    <w:rsid w:val="00332A5D"/>
    <w:rsid w:val="00347EA0"/>
    <w:rsid w:val="0035178E"/>
    <w:rsid w:val="0035501A"/>
    <w:rsid w:val="003568A3"/>
    <w:rsid w:val="0038345E"/>
    <w:rsid w:val="0038447E"/>
    <w:rsid w:val="00384795"/>
    <w:rsid w:val="003926A2"/>
    <w:rsid w:val="003A4FD7"/>
    <w:rsid w:val="003C1593"/>
    <w:rsid w:val="003C47F7"/>
    <w:rsid w:val="003C58CA"/>
    <w:rsid w:val="003C67E8"/>
    <w:rsid w:val="003D1458"/>
    <w:rsid w:val="003D6364"/>
    <w:rsid w:val="003E42C2"/>
    <w:rsid w:val="003F255B"/>
    <w:rsid w:val="003F27F1"/>
    <w:rsid w:val="004044C0"/>
    <w:rsid w:val="004217DF"/>
    <w:rsid w:val="00421BFF"/>
    <w:rsid w:val="00432221"/>
    <w:rsid w:val="0043415D"/>
    <w:rsid w:val="00434D18"/>
    <w:rsid w:val="004360AA"/>
    <w:rsid w:val="00436D6E"/>
    <w:rsid w:val="00446EAF"/>
    <w:rsid w:val="00453CBE"/>
    <w:rsid w:val="0045495D"/>
    <w:rsid w:val="004606E3"/>
    <w:rsid w:val="004659C4"/>
    <w:rsid w:val="00472E9E"/>
    <w:rsid w:val="00476AE7"/>
    <w:rsid w:val="004856A1"/>
    <w:rsid w:val="00485BBD"/>
    <w:rsid w:val="0049172B"/>
    <w:rsid w:val="004A51F1"/>
    <w:rsid w:val="004B208C"/>
    <w:rsid w:val="004B5BA9"/>
    <w:rsid w:val="004C0CF5"/>
    <w:rsid w:val="004D3625"/>
    <w:rsid w:val="004D4FE4"/>
    <w:rsid w:val="004E70A9"/>
    <w:rsid w:val="004E7D15"/>
    <w:rsid w:val="004F358D"/>
    <w:rsid w:val="004F45A1"/>
    <w:rsid w:val="004F485A"/>
    <w:rsid w:val="004F705F"/>
    <w:rsid w:val="0050433A"/>
    <w:rsid w:val="00512291"/>
    <w:rsid w:val="00516862"/>
    <w:rsid w:val="00516F84"/>
    <w:rsid w:val="00520122"/>
    <w:rsid w:val="00521160"/>
    <w:rsid w:val="005230EA"/>
    <w:rsid w:val="0052573A"/>
    <w:rsid w:val="00531384"/>
    <w:rsid w:val="005316F0"/>
    <w:rsid w:val="00531E11"/>
    <w:rsid w:val="00533512"/>
    <w:rsid w:val="005429D1"/>
    <w:rsid w:val="005465C4"/>
    <w:rsid w:val="00546965"/>
    <w:rsid w:val="0055013C"/>
    <w:rsid w:val="005544C2"/>
    <w:rsid w:val="00555461"/>
    <w:rsid w:val="00560EF9"/>
    <w:rsid w:val="00561185"/>
    <w:rsid w:val="00561587"/>
    <w:rsid w:val="00563C02"/>
    <w:rsid w:val="005732AA"/>
    <w:rsid w:val="00574B56"/>
    <w:rsid w:val="005776AF"/>
    <w:rsid w:val="0058227C"/>
    <w:rsid w:val="005856FE"/>
    <w:rsid w:val="00587D01"/>
    <w:rsid w:val="005912C4"/>
    <w:rsid w:val="005925C6"/>
    <w:rsid w:val="00595844"/>
    <w:rsid w:val="005961CB"/>
    <w:rsid w:val="005A2DD4"/>
    <w:rsid w:val="005A45ED"/>
    <w:rsid w:val="005A4610"/>
    <w:rsid w:val="005A735E"/>
    <w:rsid w:val="005B3567"/>
    <w:rsid w:val="005B47BF"/>
    <w:rsid w:val="005B4C32"/>
    <w:rsid w:val="005C2826"/>
    <w:rsid w:val="005C6F58"/>
    <w:rsid w:val="005C7C76"/>
    <w:rsid w:val="005C7D05"/>
    <w:rsid w:val="005D0AA7"/>
    <w:rsid w:val="005D7F29"/>
    <w:rsid w:val="005E0046"/>
    <w:rsid w:val="005E59A4"/>
    <w:rsid w:val="005F2B4F"/>
    <w:rsid w:val="00603D6C"/>
    <w:rsid w:val="0061589C"/>
    <w:rsid w:val="00617231"/>
    <w:rsid w:val="00617415"/>
    <w:rsid w:val="00617BD8"/>
    <w:rsid w:val="00621618"/>
    <w:rsid w:val="0063036F"/>
    <w:rsid w:val="00630641"/>
    <w:rsid w:val="00632A5A"/>
    <w:rsid w:val="00633C83"/>
    <w:rsid w:val="00645EB4"/>
    <w:rsid w:val="006464A7"/>
    <w:rsid w:val="00650D28"/>
    <w:rsid w:val="00665B2F"/>
    <w:rsid w:val="00670612"/>
    <w:rsid w:val="00675577"/>
    <w:rsid w:val="00675714"/>
    <w:rsid w:val="006802D8"/>
    <w:rsid w:val="006866AF"/>
    <w:rsid w:val="00690A20"/>
    <w:rsid w:val="006A2A91"/>
    <w:rsid w:val="006A3537"/>
    <w:rsid w:val="006A6E3F"/>
    <w:rsid w:val="006A768A"/>
    <w:rsid w:val="006B272A"/>
    <w:rsid w:val="006D2F87"/>
    <w:rsid w:val="006D37AB"/>
    <w:rsid w:val="006D7CF6"/>
    <w:rsid w:val="006E10A7"/>
    <w:rsid w:val="006E31C4"/>
    <w:rsid w:val="006E6F5A"/>
    <w:rsid w:val="006F1A7A"/>
    <w:rsid w:val="006F36C4"/>
    <w:rsid w:val="006F3A38"/>
    <w:rsid w:val="006F4984"/>
    <w:rsid w:val="00705114"/>
    <w:rsid w:val="007112AB"/>
    <w:rsid w:val="007116CC"/>
    <w:rsid w:val="00711BE4"/>
    <w:rsid w:val="007207F0"/>
    <w:rsid w:val="00721AEC"/>
    <w:rsid w:val="007241D1"/>
    <w:rsid w:val="00727254"/>
    <w:rsid w:val="00727E39"/>
    <w:rsid w:val="00731700"/>
    <w:rsid w:val="00731CEC"/>
    <w:rsid w:val="00732637"/>
    <w:rsid w:val="007332C7"/>
    <w:rsid w:val="0073353F"/>
    <w:rsid w:val="007349FF"/>
    <w:rsid w:val="00742BC2"/>
    <w:rsid w:val="00743EAC"/>
    <w:rsid w:val="00744F4C"/>
    <w:rsid w:val="0074640C"/>
    <w:rsid w:val="0075418E"/>
    <w:rsid w:val="00757582"/>
    <w:rsid w:val="0076780A"/>
    <w:rsid w:val="00772C8F"/>
    <w:rsid w:val="00772D92"/>
    <w:rsid w:val="007807AC"/>
    <w:rsid w:val="0078452A"/>
    <w:rsid w:val="00785636"/>
    <w:rsid w:val="00785BB6"/>
    <w:rsid w:val="007A0CD5"/>
    <w:rsid w:val="007B0C4B"/>
    <w:rsid w:val="007B207C"/>
    <w:rsid w:val="007B29CD"/>
    <w:rsid w:val="007B43C8"/>
    <w:rsid w:val="007B5969"/>
    <w:rsid w:val="007C2CFC"/>
    <w:rsid w:val="007C56D6"/>
    <w:rsid w:val="007C631F"/>
    <w:rsid w:val="007C71C6"/>
    <w:rsid w:val="007C7F38"/>
    <w:rsid w:val="007D199B"/>
    <w:rsid w:val="007D3AAF"/>
    <w:rsid w:val="007E3A75"/>
    <w:rsid w:val="007E5985"/>
    <w:rsid w:val="007F02EB"/>
    <w:rsid w:val="007F29F1"/>
    <w:rsid w:val="007F469A"/>
    <w:rsid w:val="00812887"/>
    <w:rsid w:val="008232FC"/>
    <w:rsid w:val="008328FA"/>
    <w:rsid w:val="00841F6A"/>
    <w:rsid w:val="00843357"/>
    <w:rsid w:val="008438D2"/>
    <w:rsid w:val="00851C69"/>
    <w:rsid w:val="00852469"/>
    <w:rsid w:val="008525BC"/>
    <w:rsid w:val="00856DDE"/>
    <w:rsid w:val="00862A10"/>
    <w:rsid w:val="0086385F"/>
    <w:rsid w:val="00870FB6"/>
    <w:rsid w:val="008738F4"/>
    <w:rsid w:val="008763D1"/>
    <w:rsid w:val="00882BB1"/>
    <w:rsid w:val="00893AAB"/>
    <w:rsid w:val="008A4467"/>
    <w:rsid w:val="008B2FCB"/>
    <w:rsid w:val="008C15C4"/>
    <w:rsid w:val="008C2124"/>
    <w:rsid w:val="008C2718"/>
    <w:rsid w:val="008C3B7C"/>
    <w:rsid w:val="008C6C8C"/>
    <w:rsid w:val="008D0BE2"/>
    <w:rsid w:val="008D0DBD"/>
    <w:rsid w:val="008D3F27"/>
    <w:rsid w:val="008D3FFC"/>
    <w:rsid w:val="008D7D3C"/>
    <w:rsid w:val="008E2D88"/>
    <w:rsid w:val="008E4F21"/>
    <w:rsid w:val="008E7697"/>
    <w:rsid w:val="008F3066"/>
    <w:rsid w:val="008F3571"/>
    <w:rsid w:val="008F3ABB"/>
    <w:rsid w:val="008F6307"/>
    <w:rsid w:val="009025D3"/>
    <w:rsid w:val="00911238"/>
    <w:rsid w:val="00912FB0"/>
    <w:rsid w:val="009139C0"/>
    <w:rsid w:val="009207C2"/>
    <w:rsid w:val="00922BEB"/>
    <w:rsid w:val="00924ECF"/>
    <w:rsid w:val="009265A0"/>
    <w:rsid w:val="009268F6"/>
    <w:rsid w:val="009330FD"/>
    <w:rsid w:val="00936514"/>
    <w:rsid w:val="00940C20"/>
    <w:rsid w:val="00950936"/>
    <w:rsid w:val="009516F3"/>
    <w:rsid w:val="009542CA"/>
    <w:rsid w:val="0095792E"/>
    <w:rsid w:val="00957C63"/>
    <w:rsid w:val="009751D7"/>
    <w:rsid w:val="009804F3"/>
    <w:rsid w:val="00980BC2"/>
    <w:rsid w:val="00980F4D"/>
    <w:rsid w:val="00987D84"/>
    <w:rsid w:val="009957D0"/>
    <w:rsid w:val="009A0F1C"/>
    <w:rsid w:val="009A5A08"/>
    <w:rsid w:val="009A5A09"/>
    <w:rsid w:val="009A77A5"/>
    <w:rsid w:val="009B144C"/>
    <w:rsid w:val="009B64AD"/>
    <w:rsid w:val="009B6FB1"/>
    <w:rsid w:val="009C2326"/>
    <w:rsid w:val="009C329F"/>
    <w:rsid w:val="009C5129"/>
    <w:rsid w:val="009C7F7A"/>
    <w:rsid w:val="009D0F0F"/>
    <w:rsid w:val="009D4850"/>
    <w:rsid w:val="009D6DCF"/>
    <w:rsid w:val="009E4921"/>
    <w:rsid w:val="009F0AD0"/>
    <w:rsid w:val="009F19D2"/>
    <w:rsid w:val="009F4AA8"/>
    <w:rsid w:val="009F6125"/>
    <w:rsid w:val="009F7B12"/>
    <w:rsid w:val="00A00355"/>
    <w:rsid w:val="00A04967"/>
    <w:rsid w:val="00A0679A"/>
    <w:rsid w:val="00A118E7"/>
    <w:rsid w:val="00A16128"/>
    <w:rsid w:val="00A26129"/>
    <w:rsid w:val="00A262BE"/>
    <w:rsid w:val="00A27200"/>
    <w:rsid w:val="00A2793B"/>
    <w:rsid w:val="00A27E83"/>
    <w:rsid w:val="00A31415"/>
    <w:rsid w:val="00A32C7C"/>
    <w:rsid w:val="00A341C9"/>
    <w:rsid w:val="00A51114"/>
    <w:rsid w:val="00A62B67"/>
    <w:rsid w:val="00A62DE5"/>
    <w:rsid w:val="00A76AA6"/>
    <w:rsid w:val="00A90CF7"/>
    <w:rsid w:val="00A9187D"/>
    <w:rsid w:val="00A939E4"/>
    <w:rsid w:val="00A968B8"/>
    <w:rsid w:val="00AA1E46"/>
    <w:rsid w:val="00AA270E"/>
    <w:rsid w:val="00AA7804"/>
    <w:rsid w:val="00AA7E72"/>
    <w:rsid w:val="00AB026B"/>
    <w:rsid w:val="00AB0BD8"/>
    <w:rsid w:val="00AB2BD0"/>
    <w:rsid w:val="00AB4214"/>
    <w:rsid w:val="00AB6503"/>
    <w:rsid w:val="00AC679B"/>
    <w:rsid w:val="00AC7CCF"/>
    <w:rsid w:val="00AE29AB"/>
    <w:rsid w:val="00AE4A6B"/>
    <w:rsid w:val="00AF13F8"/>
    <w:rsid w:val="00B114C9"/>
    <w:rsid w:val="00B12481"/>
    <w:rsid w:val="00B129C6"/>
    <w:rsid w:val="00B218B5"/>
    <w:rsid w:val="00B21FE4"/>
    <w:rsid w:val="00B2216D"/>
    <w:rsid w:val="00B22515"/>
    <w:rsid w:val="00B22D72"/>
    <w:rsid w:val="00B25E1A"/>
    <w:rsid w:val="00B33D7A"/>
    <w:rsid w:val="00B44959"/>
    <w:rsid w:val="00B57574"/>
    <w:rsid w:val="00B76D3B"/>
    <w:rsid w:val="00B8103D"/>
    <w:rsid w:val="00B8151E"/>
    <w:rsid w:val="00B90B50"/>
    <w:rsid w:val="00BA0F0B"/>
    <w:rsid w:val="00BA174B"/>
    <w:rsid w:val="00BA4361"/>
    <w:rsid w:val="00BA6E79"/>
    <w:rsid w:val="00BA762C"/>
    <w:rsid w:val="00BB1DBC"/>
    <w:rsid w:val="00BB5662"/>
    <w:rsid w:val="00BD4CA0"/>
    <w:rsid w:val="00BE78E0"/>
    <w:rsid w:val="00BF3E0F"/>
    <w:rsid w:val="00BF4E6C"/>
    <w:rsid w:val="00C01BA4"/>
    <w:rsid w:val="00C0277C"/>
    <w:rsid w:val="00C051F3"/>
    <w:rsid w:val="00C1632F"/>
    <w:rsid w:val="00C172EB"/>
    <w:rsid w:val="00C258EE"/>
    <w:rsid w:val="00C270D1"/>
    <w:rsid w:val="00C3584B"/>
    <w:rsid w:val="00C36B1F"/>
    <w:rsid w:val="00C41112"/>
    <w:rsid w:val="00C440D4"/>
    <w:rsid w:val="00C44156"/>
    <w:rsid w:val="00C47C6B"/>
    <w:rsid w:val="00C62353"/>
    <w:rsid w:val="00C629C0"/>
    <w:rsid w:val="00C6377F"/>
    <w:rsid w:val="00C66656"/>
    <w:rsid w:val="00C74301"/>
    <w:rsid w:val="00C74A54"/>
    <w:rsid w:val="00C86B9C"/>
    <w:rsid w:val="00C90C64"/>
    <w:rsid w:val="00C9256F"/>
    <w:rsid w:val="00C969E3"/>
    <w:rsid w:val="00CA625D"/>
    <w:rsid w:val="00CB41CB"/>
    <w:rsid w:val="00CB61C0"/>
    <w:rsid w:val="00CC1522"/>
    <w:rsid w:val="00CC3191"/>
    <w:rsid w:val="00CC4776"/>
    <w:rsid w:val="00CD50F1"/>
    <w:rsid w:val="00CE2AC4"/>
    <w:rsid w:val="00CE6F33"/>
    <w:rsid w:val="00CF034C"/>
    <w:rsid w:val="00CF523A"/>
    <w:rsid w:val="00D0313C"/>
    <w:rsid w:val="00D056CA"/>
    <w:rsid w:val="00D05B3F"/>
    <w:rsid w:val="00D120E3"/>
    <w:rsid w:val="00D15A09"/>
    <w:rsid w:val="00D15A46"/>
    <w:rsid w:val="00D35091"/>
    <w:rsid w:val="00D3719C"/>
    <w:rsid w:val="00D43761"/>
    <w:rsid w:val="00D43F7C"/>
    <w:rsid w:val="00D53453"/>
    <w:rsid w:val="00D54592"/>
    <w:rsid w:val="00D559C2"/>
    <w:rsid w:val="00D60381"/>
    <w:rsid w:val="00D6413F"/>
    <w:rsid w:val="00D65042"/>
    <w:rsid w:val="00D66E98"/>
    <w:rsid w:val="00D7675A"/>
    <w:rsid w:val="00D84096"/>
    <w:rsid w:val="00D8618A"/>
    <w:rsid w:val="00D90AE5"/>
    <w:rsid w:val="00DA2128"/>
    <w:rsid w:val="00DA2E02"/>
    <w:rsid w:val="00DB17CD"/>
    <w:rsid w:val="00DB32A6"/>
    <w:rsid w:val="00DB3E2F"/>
    <w:rsid w:val="00DD0E0E"/>
    <w:rsid w:val="00DD4782"/>
    <w:rsid w:val="00DD6CCE"/>
    <w:rsid w:val="00DD6DCA"/>
    <w:rsid w:val="00DE000D"/>
    <w:rsid w:val="00DE066D"/>
    <w:rsid w:val="00E00DCC"/>
    <w:rsid w:val="00E0206A"/>
    <w:rsid w:val="00E1430D"/>
    <w:rsid w:val="00E21E20"/>
    <w:rsid w:val="00E24640"/>
    <w:rsid w:val="00E24CAA"/>
    <w:rsid w:val="00E253A1"/>
    <w:rsid w:val="00E3116C"/>
    <w:rsid w:val="00E32CD1"/>
    <w:rsid w:val="00E3601B"/>
    <w:rsid w:val="00E409CA"/>
    <w:rsid w:val="00E41402"/>
    <w:rsid w:val="00E437D5"/>
    <w:rsid w:val="00E4630A"/>
    <w:rsid w:val="00E50668"/>
    <w:rsid w:val="00E51565"/>
    <w:rsid w:val="00E545ED"/>
    <w:rsid w:val="00E55EA2"/>
    <w:rsid w:val="00E55FBD"/>
    <w:rsid w:val="00E6058A"/>
    <w:rsid w:val="00E649A5"/>
    <w:rsid w:val="00E67902"/>
    <w:rsid w:val="00E70CB1"/>
    <w:rsid w:val="00E76EC3"/>
    <w:rsid w:val="00E85367"/>
    <w:rsid w:val="00E8568C"/>
    <w:rsid w:val="00E925E2"/>
    <w:rsid w:val="00E96051"/>
    <w:rsid w:val="00EB3946"/>
    <w:rsid w:val="00EB59CE"/>
    <w:rsid w:val="00EC108B"/>
    <w:rsid w:val="00EC5094"/>
    <w:rsid w:val="00EC593E"/>
    <w:rsid w:val="00EC5EEB"/>
    <w:rsid w:val="00EC7904"/>
    <w:rsid w:val="00ED1C65"/>
    <w:rsid w:val="00ED1CDB"/>
    <w:rsid w:val="00EE0695"/>
    <w:rsid w:val="00EE4A9F"/>
    <w:rsid w:val="00EF228E"/>
    <w:rsid w:val="00EF7732"/>
    <w:rsid w:val="00F041E3"/>
    <w:rsid w:val="00F04B85"/>
    <w:rsid w:val="00F0575E"/>
    <w:rsid w:val="00F1324E"/>
    <w:rsid w:val="00F170BB"/>
    <w:rsid w:val="00F20254"/>
    <w:rsid w:val="00F24345"/>
    <w:rsid w:val="00F26613"/>
    <w:rsid w:val="00F40ECA"/>
    <w:rsid w:val="00F42B55"/>
    <w:rsid w:val="00F45911"/>
    <w:rsid w:val="00F46E89"/>
    <w:rsid w:val="00F516B8"/>
    <w:rsid w:val="00F52EC0"/>
    <w:rsid w:val="00F54CF2"/>
    <w:rsid w:val="00F5575D"/>
    <w:rsid w:val="00F5708F"/>
    <w:rsid w:val="00F606C6"/>
    <w:rsid w:val="00F66892"/>
    <w:rsid w:val="00F66B08"/>
    <w:rsid w:val="00F7071C"/>
    <w:rsid w:val="00F759C6"/>
    <w:rsid w:val="00F80E08"/>
    <w:rsid w:val="00F83620"/>
    <w:rsid w:val="00F86CCD"/>
    <w:rsid w:val="00FA01C7"/>
    <w:rsid w:val="00FA2B99"/>
    <w:rsid w:val="00FA4529"/>
    <w:rsid w:val="00FB46F7"/>
    <w:rsid w:val="00FC084B"/>
    <w:rsid w:val="00FD2A9B"/>
    <w:rsid w:val="00FD5C8E"/>
    <w:rsid w:val="00FE0D6E"/>
    <w:rsid w:val="00FE10E8"/>
    <w:rsid w:val="00FE38C2"/>
    <w:rsid w:val="00FF035F"/>
    <w:rsid w:val="00FF4423"/>
    <w:rsid w:val="00FF5DAE"/>
    <w:rsid w:val="00FF68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8D0BE2"/>
    <w:pPr>
      <w:ind w:left="720"/>
      <w:contextualSpacing/>
    </w:pPr>
    <w:rPr>
      <w:rFonts w:asciiTheme="minorHAnsi" w:hAnsiTheme="minorHAnsi"/>
      <w:sz w:val="22"/>
    </w:rPr>
  </w:style>
  <w:style w:type="paragraph" w:styleId="Textodebalo">
    <w:name w:val="Balloon Text"/>
    <w:basedOn w:val="Normal"/>
    <w:link w:val="TextodebaloChar"/>
    <w:uiPriority w:val="99"/>
    <w:semiHidden/>
    <w:unhideWhenUsed/>
    <w:rsid w:val="006D37A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D37A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8D0BE2"/>
    <w:pPr>
      <w:ind w:left="720"/>
      <w:contextualSpacing/>
    </w:pPr>
    <w:rPr>
      <w:rFonts w:asciiTheme="minorHAnsi" w:hAnsiTheme="minorHAnsi"/>
      <w:sz w:val="22"/>
    </w:rPr>
  </w:style>
  <w:style w:type="paragraph" w:styleId="Textodebalo">
    <w:name w:val="Balloon Text"/>
    <w:basedOn w:val="Normal"/>
    <w:link w:val="TextodebaloChar"/>
    <w:uiPriority w:val="99"/>
    <w:semiHidden/>
    <w:unhideWhenUsed/>
    <w:rsid w:val="006D37A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D37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0166">
      <w:bodyDiv w:val="1"/>
      <w:marLeft w:val="0"/>
      <w:marRight w:val="0"/>
      <w:marTop w:val="0"/>
      <w:marBottom w:val="0"/>
      <w:divBdr>
        <w:top w:val="none" w:sz="0" w:space="0" w:color="auto"/>
        <w:left w:val="none" w:sz="0" w:space="0" w:color="auto"/>
        <w:bottom w:val="none" w:sz="0" w:space="0" w:color="auto"/>
        <w:right w:val="none" w:sz="0" w:space="0" w:color="auto"/>
      </w:divBdr>
    </w:div>
    <w:div w:id="312563112">
      <w:bodyDiv w:val="1"/>
      <w:marLeft w:val="0"/>
      <w:marRight w:val="0"/>
      <w:marTop w:val="0"/>
      <w:marBottom w:val="0"/>
      <w:divBdr>
        <w:top w:val="none" w:sz="0" w:space="0" w:color="auto"/>
        <w:left w:val="none" w:sz="0" w:space="0" w:color="auto"/>
        <w:bottom w:val="none" w:sz="0" w:space="0" w:color="auto"/>
        <w:right w:val="none" w:sz="0" w:space="0" w:color="auto"/>
      </w:divBdr>
    </w:div>
    <w:div w:id="910428308">
      <w:bodyDiv w:val="1"/>
      <w:marLeft w:val="0"/>
      <w:marRight w:val="0"/>
      <w:marTop w:val="0"/>
      <w:marBottom w:val="0"/>
      <w:divBdr>
        <w:top w:val="none" w:sz="0" w:space="0" w:color="auto"/>
        <w:left w:val="none" w:sz="0" w:space="0" w:color="auto"/>
        <w:bottom w:val="none" w:sz="0" w:space="0" w:color="auto"/>
        <w:right w:val="none" w:sz="0" w:space="0" w:color="auto"/>
      </w:divBdr>
    </w:div>
    <w:div w:id="110631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6FC85-B08F-4DAF-BB16-32831B5CC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663</Words>
  <Characters>3584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2020-06-01T17:15:00Z</cp:lastPrinted>
  <dcterms:created xsi:type="dcterms:W3CDTF">2022-08-26T16:51:00Z</dcterms:created>
  <dcterms:modified xsi:type="dcterms:W3CDTF">2022-08-26T16:51:00Z</dcterms:modified>
</cp:coreProperties>
</file>