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230" w:type="dxa"/>
        <w:tblInd w:w="-72" w:type="dxa"/>
        <w:tblLook w:val="01E0"/>
      </w:tblPr>
      <w:tblGrid>
        <w:gridCol w:w="10245"/>
        <w:gridCol w:w="6985"/>
      </w:tblGrid>
      <w:tr w:rsidR="00B11429" w:rsidRPr="00E51699" w:rsidTr="00DA76FF">
        <w:trPr>
          <w:trHeight w:val="8840"/>
        </w:trPr>
        <w:tc>
          <w:tcPr>
            <w:tcW w:w="10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6FF" w:rsidRDefault="00DA76FF" w:rsidP="00892720">
            <w:pPr>
              <w:tabs>
                <w:tab w:val="left" w:pos="841"/>
              </w:tabs>
              <w:spacing w:line="276" w:lineRule="auto"/>
              <w:ind w:left="1821"/>
              <w:jc w:val="both"/>
              <w:rPr>
                <w:rFonts w:ascii="Arial" w:hAnsi="Arial" w:cs="Arial"/>
                <w:b/>
              </w:rPr>
            </w:pPr>
          </w:p>
          <w:p w:rsidR="00892720" w:rsidRDefault="00DA76FF" w:rsidP="00892720">
            <w:pPr>
              <w:tabs>
                <w:tab w:val="left" w:pos="841"/>
              </w:tabs>
              <w:spacing w:line="276" w:lineRule="auto"/>
              <w:ind w:left="1821"/>
              <w:jc w:val="both"/>
              <w:rPr>
                <w:rFonts w:ascii="Arial" w:hAnsi="Arial" w:cs="Arial"/>
                <w:b/>
              </w:rPr>
            </w:pPr>
            <w:r w:rsidRPr="00DC76D7">
              <w:rPr>
                <w:rFonts w:ascii="Arial" w:hAnsi="Arial" w:cs="Arial"/>
                <w:b/>
              </w:rPr>
              <w:t xml:space="preserve">INDICA </w:t>
            </w:r>
            <w:r>
              <w:rPr>
                <w:rFonts w:ascii="Arial" w:hAnsi="Arial" w:cs="Arial"/>
                <w:b/>
              </w:rPr>
              <w:t xml:space="preserve">AO EXCELENTISSIMO DEPUTADO </w:t>
            </w:r>
            <w:r w:rsidR="00CE3F5B">
              <w:rPr>
                <w:rFonts w:ascii="Arial" w:hAnsi="Arial" w:cs="Arial"/>
                <w:b/>
              </w:rPr>
              <w:t xml:space="preserve">FEDERAL </w:t>
            </w:r>
            <w:r w:rsidR="00353BAC">
              <w:rPr>
                <w:rFonts w:ascii="Arial" w:hAnsi="Arial" w:cs="Arial"/>
                <w:b/>
              </w:rPr>
              <w:t>NERI GELLER</w:t>
            </w:r>
            <w:r w:rsidR="00CE3F5B">
              <w:rPr>
                <w:rFonts w:ascii="Arial" w:hAnsi="Arial" w:cs="Arial"/>
                <w:b/>
              </w:rPr>
              <w:t xml:space="preserve"> LIBERAÇÃO DE VERBAS ATRAVÉS DE EMENDA PARLAMENTAR PARA </w:t>
            </w:r>
            <w:r w:rsidR="00353BAC">
              <w:rPr>
                <w:rFonts w:ascii="Arial" w:hAnsi="Arial" w:cs="Arial"/>
                <w:b/>
              </w:rPr>
              <w:t>PERFURAÇÃO DE POÇOS ARTESIANOS NA ZONA RURAL DO MUNICIPIO DE TANGARÁ DA SERRA.</w:t>
            </w:r>
          </w:p>
          <w:p w:rsidR="00892720" w:rsidRDefault="00892720" w:rsidP="00892720">
            <w:pPr>
              <w:spacing w:line="276" w:lineRule="auto"/>
              <w:ind w:left="1821" w:firstLine="1886"/>
              <w:jc w:val="both"/>
              <w:rPr>
                <w:rFonts w:ascii="Arial" w:hAnsi="Arial" w:cs="Arial"/>
              </w:rPr>
            </w:pPr>
            <w:r w:rsidRPr="003D39E0">
              <w:rPr>
                <w:rFonts w:ascii="Arial" w:hAnsi="Arial" w:cs="Arial"/>
                <w:b/>
              </w:rPr>
              <w:t> </w:t>
            </w:r>
          </w:p>
          <w:p w:rsidR="00892720" w:rsidRDefault="00892720" w:rsidP="006B5541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>De conformidade com o que estabelece o Artigo 120</w:t>
            </w:r>
            <w:r>
              <w:rPr>
                <w:rFonts w:ascii="Arial" w:hAnsi="Arial" w:cs="Arial"/>
                <w:sz w:val="23"/>
                <w:szCs w:val="23"/>
              </w:rPr>
              <w:t xml:space="preserve"> do Regimento Interno da Casa, a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Vereador</w:t>
            </w:r>
            <w:r>
              <w:rPr>
                <w:rFonts w:ascii="Arial" w:hAnsi="Arial" w:cs="Arial"/>
                <w:sz w:val="23"/>
                <w:szCs w:val="23"/>
              </w:rPr>
              <w:t>a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Subscritor</w:t>
            </w:r>
            <w:r>
              <w:rPr>
                <w:rFonts w:ascii="Arial" w:hAnsi="Arial" w:cs="Arial"/>
                <w:sz w:val="23"/>
                <w:szCs w:val="23"/>
              </w:rPr>
              <w:t>a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sz w:val="23"/>
                <w:szCs w:val="23"/>
              </w:rPr>
              <w:t>d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epois de ouvida a Soberana e Douta manifestação do Plenário, </w:t>
            </w:r>
            <w:r w:rsidRPr="00B448AE">
              <w:rPr>
                <w:rFonts w:ascii="Arial" w:hAnsi="Arial" w:cs="Arial"/>
                <w:b/>
                <w:sz w:val="23"/>
                <w:szCs w:val="23"/>
              </w:rPr>
              <w:t xml:space="preserve">INDICA </w:t>
            </w:r>
            <w:r w:rsidRPr="00B448AE">
              <w:rPr>
                <w:rFonts w:ascii="Arial" w:hAnsi="Arial" w:cs="Arial"/>
                <w:sz w:val="23"/>
                <w:szCs w:val="23"/>
              </w:rPr>
              <w:t>ao</w:t>
            </w: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CE3F5B">
              <w:rPr>
                <w:rFonts w:ascii="Arial" w:hAnsi="Arial" w:cs="Arial"/>
                <w:sz w:val="23"/>
                <w:szCs w:val="23"/>
              </w:rPr>
              <w:t xml:space="preserve">Excelentíssimo Deputado Federal José Medeiros liberação de verbas, através de emenda Parlamentar para </w:t>
            </w:r>
            <w:r w:rsidR="00353BAC">
              <w:rPr>
                <w:rFonts w:ascii="Arial" w:hAnsi="Arial" w:cs="Arial"/>
                <w:sz w:val="23"/>
                <w:szCs w:val="23"/>
              </w:rPr>
              <w:t>perfuração de poços artesianos na Zona Rural do Município de Tangará da Serra.</w:t>
            </w:r>
          </w:p>
          <w:p w:rsidR="00DA76FF" w:rsidRDefault="00DA76FF" w:rsidP="006B5541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92720" w:rsidRDefault="00892720" w:rsidP="006B5541">
            <w:pPr>
              <w:spacing w:line="360" w:lineRule="auto"/>
              <w:ind w:firstLine="1800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  <w:r w:rsidRPr="00112BD6">
              <w:rPr>
                <w:rFonts w:ascii="Arial" w:hAnsi="Arial" w:cs="Arial"/>
                <w:b/>
                <w:sz w:val="23"/>
                <w:szCs w:val="23"/>
              </w:rPr>
              <w:t xml:space="preserve">                             </w:t>
            </w:r>
            <w:r w:rsidRPr="00B448AE">
              <w:rPr>
                <w:rFonts w:ascii="Arial" w:hAnsi="Arial" w:cs="Arial"/>
                <w:b/>
                <w:sz w:val="23"/>
                <w:szCs w:val="23"/>
                <w:u w:val="single"/>
              </w:rPr>
              <w:t>JUSTIFICATIVA:</w:t>
            </w:r>
          </w:p>
          <w:p w:rsidR="00DA76FF" w:rsidRDefault="00DA76FF" w:rsidP="006B5541">
            <w:pPr>
              <w:spacing w:line="360" w:lineRule="auto"/>
              <w:ind w:firstLine="1800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</w:p>
          <w:p w:rsidR="00353BAC" w:rsidRDefault="00353BAC" w:rsidP="00353BAC">
            <w:pPr>
              <w:tabs>
                <w:tab w:val="left" w:pos="0"/>
              </w:tabs>
              <w:spacing w:line="360" w:lineRule="auto"/>
              <w:ind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Buscando amenizar os problemas de abastecimento de água nas comunidades rurais de Tangará da Serra, os moradores dessas regiões rurais preocupados com a situação nos cobram providências imediatas. </w:t>
            </w:r>
          </w:p>
          <w:p w:rsidR="00353BAC" w:rsidRDefault="00353BAC" w:rsidP="00353BAC">
            <w:pPr>
              <w:tabs>
                <w:tab w:val="left" w:pos="0"/>
              </w:tabs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5224FF">
              <w:rPr>
                <w:rFonts w:ascii="Arial" w:hAnsi="Arial" w:cs="Arial"/>
                <w:sz w:val="23"/>
                <w:szCs w:val="23"/>
              </w:rPr>
              <w:t xml:space="preserve">O acesso à água potável é de fundamental importância para garantir a dignidade humana, pois, sem água, não há vida. Esse direito fundamental é previsto na Constituição Federal. Devido </w:t>
            </w:r>
            <w:proofErr w:type="gramStart"/>
            <w:r w:rsidRPr="005224FF">
              <w:rPr>
                <w:rFonts w:ascii="Arial" w:hAnsi="Arial" w:cs="Arial"/>
                <w:sz w:val="23"/>
                <w:szCs w:val="23"/>
              </w:rPr>
              <w:t>a</w:t>
            </w:r>
            <w:proofErr w:type="gramEnd"/>
            <w:r w:rsidRPr="005224FF">
              <w:rPr>
                <w:rFonts w:ascii="Arial" w:hAnsi="Arial" w:cs="Arial"/>
                <w:sz w:val="23"/>
                <w:szCs w:val="23"/>
              </w:rPr>
              <w:t xml:space="preserve"> grande necessidade destas comunidades em relação aos serviços públicos, solicitamos que façam a perfuração de poços artesianos</w:t>
            </w:r>
            <w:r>
              <w:rPr>
                <w:rFonts w:ascii="Arial" w:hAnsi="Arial" w:cs="Arial"/>
                <w:sz w:val="23"/>
                <w:szCs w:val="23"/>
              </w:rPr>
              <w:t>.</w:t>
            </w:r>
          </w:p>
          <w:p w:rsidR="00892720" w:rsidRDefault="00892720" w:rsidP="006B5541">
            <w:pPr>
              <w:tabs>
                <w:tab w:val="left" w:pos="923"/>
              </w:tabs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6B5541">
              <w:rPr>
                <w:rFonts w:ascii="Arial" w:hAnsi="Arial" w:cs="Arial"/>
                <w:sz w:val="23"/>
                <w:szCs w:val="23"/>
              </w:rPr>
              <w:t xml:space="preserve">Plenário das Deliberações, Vereador Daniel Lopes da Silva, Câmara Municipal </w:t>
            </w:r>
            <w:r w:rsidRPr="006B5541">
              <w:rPr>
                <w:rFonts w:ascii="Arial" w:hAnsi="Arial" w:cs="Arial"/>
                <w:sz w:val="23"/>
                <w:szCs w:val="23"/>
              </w:rPr>
              <w:lastRenderedPageBreak/>
              <w:t xml:space="preserve">de Tangará da Serra, Estado de Mato Grosso, aos </w:t>
            </w:r>
            <w:r w:rsidR="006B5541">
              <w:rPr>
                <w:rFonts w:ascii="Arial" w:hAnsi="Arial" w:cs="Arial"/>
                <w:sz w:val="23"/>
                <w:szCs w:val="23"/>
              </w:rPr>
              <w:t xml:space="preserve">Dezoito </w:t>
            </w:r>
            <w:r w:rsidR="00CC7834">
              <w:rPr>
                <w:rFonts w:ascii="Arial" w:hAnsi="Arial" w:cs="Arial"/>
                <w:sz w:val="23"/>
                <w:szCs w:val="23"/>
              </w:rPr>
              <w:t>de Maio</w:t>
            </w:r>
            <w:r w:rsidRPr="006B5541">
              <w:rPr>
                <w:rFonts w:ascii="Arial" w:hAnsi="Arial" w:cs="Arial"/>
                <w:sz w:val="23"/>
                <w:szCs w:val="23"/>
              </w:rPr>
              <w:t xml:space="preserve"> de dois mil e vinte</w:t>
            </w:r>
            <w:r w:rsidR="006B5541">
              <w:rPr>
                <w:rFonts w:ascii="Arial" w:hAnsi="Arial" w:cs="Arial"/>
                <w:sz w:val="23"/>
                <w:szCs w:val="23"/>
              </w:rPr>
              <w:t xml:space="preserve"> um.</w:t>
            </w:r>
          </w:p>
          <w:p w:rsidR="00DA76FF" w:rsidRDefault="00DA76FF" w:rsidP="006B5541">
            <w:pPr>
              <w:tabs>
                <w:tab w:val="left" w:pos="923"/>
              </w:tabs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6B5541">
            <w:pPr>
              <w:tabs>
                <w:tab w:val="left" w:pos="923"/>
              </w:tabs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6B5541" w:rsidRPr="006B5541" w:rsidRDefault="006B5541" w:rsidP="006B5541">
            <w:pPr>
              <w:tabs>
                <w:tab w:val="left" w:pos="923"/>
              </w:tabs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892720" w:rsidRDefault="00892720" w:rsidP="00892720">
            <w:pPr>
              <w:tabs>
                <w:tab w:val="left" w:pos="923"/>
                <w:tab w:val="left" w:pos="4635"/>
              </w:tabs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Elaine Antunes</w:t>
            </w:r>
          </w:p>
          <w:p w:rsidR="00892720" w:rsidRDefault="00892720" w:rsidP="00892720">
            <w:pPr>
              <w:tabs>
                <w:tab w:val="left" w:pos="923"/>
                <w:tab w:val="left" w:pos="4635"/>
              </w:tabs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Vereadora</w:t>
            </w:r>
          </w:p>
          <w:p w:rsidR="00B11429" w:rsidRDefault="00892720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>
                  <wp:extent cx="638175" cy="270741"/>
                  <wp:effectExtent l="19050" t="0" r="9525" b="0"/>
                  <wp:docPr id="2" name="Imagem 8" descr="C:\Users\elaine\Desktop\logo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elaine\Desktop\logo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9858" t="26667" r="33333" b="36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2707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:rsidR="00DA76FF" w:rsidRPr="00B448AE" w:rsidRDefault="00DA76FF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6985" w:type="dxa"/>
            <w:tcBorders>
              <w:left w:val="single" w:sz="4" w:space="0" w:color="auto"/>
            </w:tcBorders>
          </w:tcPr>
          <w:p w:rsidR="00BB0539" w:rsidRPr="00BB0539" w:rsidRDefault="00BB0539" w:rsidP="00892720">
            <w:pPr>
              <w:spacing w:line="276" w:lineRule="auto"/>
              <w:ind w:left="-65"/>
              <w:jc w:val="center"/>
              <w:rPr>
                <w:rFonts w:ascii="Arial" w:hAnsi="Arial" w:cs="Arial"/>
              </w:rPr>
            </w:pPr>
          </w:p>
        </w:tc>
      </w:tr>
      <w:tr w:rsidR="00B11429" w:rsidRPr="00E51699" w:rsidTr="00892720">
        <w:trPr>
          <w:trHeight w:val="1116"/>
        </w:trPr>
        <w:tc>
          <w:tcPr>
            <w:tcW w:w="17230" w:type="dxa"/>
            <w:gridSpan w:val="2"/>
          </w:tcPr>
          <w:p w:rsidR="00A55582" w:rsidRPr="00B448AE" w:rsidRDefault="00A55582" w:rsidP="00892720">
            <w:pPr>
              <w:tabs>
                <w:tab w:val="left" w:pos="923"/>
                <w:tab w:val="left" w:pos="4635"/>
              </w:tabs>
              <w:spacing w:line="360" w:lineRule="auto"/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</w:tbl>
    <w:p w:rsidR="00891CE6" w:rsidRPr="00E51699" w:rsidRDefault="00891CE6" w:rsidP="00DA76FF">
      <w:pPr>
        <w:shd w:val="clear" w:color="auto" w:fill="FFFFFF"/>
        <w:spacing w:before="100" w:beforeAutospacing="1" w:after="300"/>
      </w:pPr>
    </w:p>
    <w:sectPr w:rsidR="00891CE6" w:rsidRPr="00E51699" w:rsidSect="00DA76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0" w:right="851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F5B" w:rsidRDefault="00CE3F5B" w:rsidP="002172CB">
      <w:pPr>
        <w:pStyle w:val="Cabealho"/>
      </w:pPr>
      <w:r>
        <w:separator/>
      </w:r>
    </w:p>
  </w:endnote>
  <w:endnote w:type="continuationSeparator" w:id="0">
    <w:p w:rsidR="00CE3F5B" w:rsidRDefault="00CE3F5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9F8" w:rsidRDefault="00DA59F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9F8" w:rsidRDefault="00DA59F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9F8" w:rsidRDefault="00DA59F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F5B" w:rsidRDefault="00CE3F5B" w:rsidP="002172CB">
      <w:pPr>
        <w:pStyle w:val="Cabealho"/>
      </w:pPr>
      <w:r>
        <w:separator/>
      </w:r>
    </w:p>
  </w:footnote>
  <w:footnote w:type="continuationSeparator" w:id="0">
    <w:p w:rsidR="00CE3F5B" w:rsidRDefault="00CE3F5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9F8" w:rsidRDefault="00DA59F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F5B" w:rsidRDefault="00CE3F5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F5B" w:rsidRDefault="00CE3F5B"/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CE3F5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E3F5B" w:rsidRDefault="00CE3F5B" w:rsidP="00B27726">
          <w:pPr>
            <w:jc w:val="right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2504606" r:id="rId2"/>
            </w:object>
          </w:r>
        </w:p>
        <w:p w:rsidR="00CE3F5B" w:rsidRPr="00B27726" w:rsidRDefault="00CE3F5B" w:rsidP="00B27726">
          <w:pPr>
            <w:jc w:val="right"/>
          </w:pPr>
          <w:r>
            <w:rPr>
              <w:rFonts w:ascii="Arial" w:hAnsi="Arial" w:cs="Arial"/>
              <w:sz w:val="12"/>
            </w:rPr>
            <w:t>GABINETE DA VEREADORA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E3F5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FD1B0F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E3F5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3F5B" w:rsidRPr="001F7A0C" w:rsidRDefault="00CE3F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E3F5B" w:rsidRPr="001F7A0C" w:rsidRDefault="00CE3F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3F5B" w:rsidRPr="00107FA2" w:rsidRDefault="00CE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E3F5B" w:rsidRPr="00107FA2" w:rsidRDefault="00CE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E3F5B" w:rsidRPr="00FD1B0F" w:rsidRDefault="00DA59F8" w:rsidP="00D8671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614</w:t>
          </w:r>
          <w:r w:rsidR="00CE3F5B">
            <w:rPr>
              <w:rFonts w:ascii="Arial" w:hAnsi="Arial" w:cs="Arial"/>
              <w:b/>
              <w:bCs/>
            </w:rPr>
            <w:t>/2021</w:t>
          </w:r>
        </w:p>
      </w:tc>
    </w:tr>
    <w:tr w:rsidR="00CE3F5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3F5B" w:rsidRPr="00107FA2" w:rsidRDefault="00CE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3F5B" w:rsidRPr="00107FA2" w:rsidRDefault="00CE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3F5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E3F5B" w:rsidRPr="00107FA2" w:rsidRDefault="00CE3F5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3F5B" w:rsidRPr="00107FA2" w:rsidRDefault="00CE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3F5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E3F5B" w:rsidRPr="00107FA2" w:rsidRDefault="00CE3F5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3F5B" w:rsidRPr="00107FA2" w:rsidRDefault="00CE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3F5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E3F5B" w:rsidRPr="001F7A0C" w:rsidRDefault="00CE3F5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3F5B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CE3F5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>Vereadora Elaine Antunes.</w:t>
          </w:r>
        </w:p>
      </w:tc>
    </w:tr>
    <w:tr w:rsidR="00CE3F5B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E3F5B" w:rsidRDefault="00CE3F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E3F5B" w:rsidRDefault="00CE3F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18/05/2021</w:t>
          </w:r>
        </w:p>
        <w:p w:rsidR="00CE3F5B" w:rsidRDefault="00CE3F5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E3F5B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E3F5B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E3F5B" w:rsidRPr="00F2782E" w:rsidRDefault="00CE3F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F2782E" w:rsidRDefault="00CE3F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E3F5B" w:rsidRPr="006B5541" w:rsidRDefault="006B5541" w:rsidP="006B5541">
    <w:pPr>
      <w:pStyle w:val="Cabealho"/>
      <w:shd w:val="clear" w:color="auto" w:fill="F3F3F3"/>
      <w:tabs>
        <w:tab w:val="clear" w:pos="4252"/>
        <w:tab w:val="clear" w:pos="8504"/>
        <w:tab w:val="left" w:pos="1035"/>
      </w:tabs>
      <w:rPr>
        <w:sz w:val="10"/>
        <w:szCs w:val="10"/>
      </w:rPr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12BD6"/>
    <w:rsid w:val="00000E5B"/>
    <w:rsid w:val="000055CB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29E7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7AF3"/>
    <w:rsid w:val="000B1F46"/>
    <w:rsid w:val="000B3214"/>
    <w:rsid w:val="000B3B6E"/>
    <w:rsid w:val="000B443B"/>
    <w:rsid w:val="000B4867"/>
    <w:rsid w:val="000C28BA"/>
    <w:rsid w:val="000C35F2"/>
    <w:rsid w:val="000C42F3"/>
    <w:rsid w:val="000C5D48"/>
    <w:rsid w:val="000C6A2E"/>
    <w:rsid w:val="000C6A82"/>
    <w:rsid w:val="000D1A55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BD6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60B"/>
    <w:rsid w:val="00164BCC"/>
    <w:rsid w:val="00167097"/>
    <w:rsid w:val="001676AD"/>
    <w:rsid w:val="00171DDA"/>
    <w:rsid w:val="001733FF"/>
    <w:rsid w:val="0017511D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17AC"/>
    <w:rsid w:val="001C134A"/>
    <w:rsid w:val="001C190A"/>
    <w:rsid w:val="001C6734"/>
    <w:rsid w:val="001C6DF0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4206"/>
    <w:rsid w:val="001E561D"/>
    <w:rsid w:val="001E638D"/>
    <w:rsid w:val="001F1AB9"/>
    <w:rsid w:val="001F5700"/>
    <w:rsid w:val="001F7A0C"/>
    <w:rsid w:val="00200267"/>
    <w:rsid w:val="002014E2"/>
    <w:rsid w:val="00203090"/>
    <w:rsid w:val="00203B9B"/>
    <w:rsid w:val="00205C87"/>
    <w:rsid w:val="00206BFB"/>
    <w:rsid w:val="0021526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7774"/>
    <w:rsid w:val="0025238F"/>
    <w:rsid w:val="002538C7"/>
    <w:rsid w:val="00262DD9"/>
    <w:rsid w:val="00267729"/>
    <w:rsid w:val="0026786A"/>
    <w:rsid w:val="00276110"/>
    <w:rsid w:val="002763DE"/>
    <w:rsid w:val="00277730"/>
    <w:rsid w:val="00285D0F"/>
    <w:rsid w:val="0029041A"/>
    <w:rsid w:val="002909EC"/>
    <w:rsid w:val="00291487"/>
    <w:rsid w:val="0029331C"/>
    <w:rsid w:val="00293EDF"/>
    <w:rsid w:val="00294363"/>
    <w:rsid w:val="00294A56"/>
    <w:rsid w:val="002A16A7"/>
    <w:rsid w:val="002B0B15"/>
    <w:rsid w:val="002B4D29"/>
    <w:rsid w:val="002B5F13"/>
    <w:rsid w:val="002C041C"/>
    <w:rsid w:val="002C7C33"/>
    <w:rsid w:val="002D274E"/>
    <w:rsid w:val="002D7E86"/>
    <w:rsid w:val="002E1FDB"/>
    <w:rsid w:val="002E7509"/>
    <w:rsid w:val="002E7E1E"/>
    <w:rsid w:val="003052FA"/>
    <w:rsid w:val="0030664C"/>
    <w:rsid w:val="00307659"/>
    <w:rsid w:val="003100D5"/>
    <w:rsid w:val="00312146"/>
    <w:rsid w:val="00313395"/>
    <w:rsid w:val="00313C7C"/>
    <w:rsid w:val="0033306A"/>
    <w:rsid w:val="003344A1"/>
    <w:rsid w:val="00334D44"/>
    <w:rsid w:val="0033792E"/>
    <w:rsid w:val="00342574"/>
    <w:rsid w:val="00346F10"/>
    <w:rsid w:val="003501BD"/>
    <w:rsid w:val="00353048"/>
    <w:rsid w:val="0035350F"/>
    <w:rsid w:val="00353BAC"/>
    <w:rsid w:val="00353ED1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58F"/>
    <w:rsid w:val="00382DC4"/>
    <w:rsid w:val="00383C28"/>
    <w:rsid w:val="00391A39"/>
    <w:rsid w:val="0039334D"/>
    <w:rsid w:val="003945B9"/>
    <w:rsid w:val="00394B44"/>
    <w:rsid w:val="003972F3"/>
    <w:rsid w:val="003A15B3"/>
    <w:rsid w:val="003A4A6B"/>
    <w:rsid w:val="003A4EE7"/>
    <w:rsid w:val="003A56A4"/>
    <w:rsid w:val="003B3B9D"/>
    <w:rsid w:val="003B3C9D"/>
    <w:rsid w:val="003B71C3"/>
    <w:rsid w:val="003C70F6"/>
    <w:rsid w:val="003C7D54"/>
    <w:rsid w:val="003D00B6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64EB"/>
    <w:rsid w:val="004126EC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746E"/>
    <w:rsid w:val="00477657"/>
    <w:rsid w:val="004812FC"/>
    <w:rsid w:val="00483B04"/>
    <w:rsid w:val="00483B54"/>
    <w:rsid w:val="0049507E"/>
    <w:rsid w:val="0049550F"/>
    <w:rsid w:val="004A1EA5"/>
    <w:rsid w:val="004A1FB0"/>
    <w:rsid w:val="004A6806"/>
    <w:rsid w:val="004B33AF"/>
    <w:rsid w:val="004B417C"/>
    <w:rsid w:val="004B4EAB"/>
    <w:rsid w:val="004B6DF1"/>
    <w:rsid w:val="004B7F52"/>
    <w:rsid w:val="004B7FC2"/>
    <w:rsid w:val="004C0204"/>
    <w:rsid w:val="004C1007"/>
    <w:rsid w:val="004C33CB"/>
    <w:rsid w:val="004C37CB"/>
    <w:rsid w:val="004C4C2E"/>
    <w:rsid w:val="004C5AB1"/>
    <w:rsid w:val="004D06B8"/>
    <w:rsid w:val="004D4669"/>
    <w:rsid w:val="004D5852"/>
    <w:rsid w:val="004D6FA2"/>
    <w:rsid w:val="004E2A31"/>
    <w:rsid w:val="004E2A5D"/>
    <w:rsid w:val="004F1C8F"/>
    <w:rsid w:val="004F6A36"/>
    <w:rsid w:val="004F70D8"/>
    <w:rsid w:val="005019CF"/>
    <w:rsid w:val="005051D3"/>
    <w:rsid w:val="00520190"/>
    <w:rsid w:val="005228FF"/>
    <w:rsid w:val="00523CDF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62632"/>
    <w:rsid w:val="0057005F"/>
    <w:rsid w:val="00571E78"/>
    <w:rsid w:val="005720C1"/>
    <w:rsid w:val="00573A1F"/>
    <w:rsid w:val="00576CF8"/>
    <w:rsid w:val="00582259"/>
    <w:rsid w:val="005918DA"/>
    <w:rsid w:val="005928C7"/>
    <w:rsid w:val="00595CEA"/>
    <w:rsid w:val="0059762C"/>
    <w:rsid w:val="005A10C0"/>
    <w:rsid w:val="005A62CD"/>
    <w:rsid w:val="005A6DC5"/>
    <w:rsid w:val="005B33C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5F0FF4"/>
    <w:rsid w:val="005F4C94"/>
    <w:rsid w:val="006042AC"/>
    <w:rsid w:val="00606CAB"/>
    <w:rsid w:val="0061009C"/>
    <w:rsid w:val="006111A5"/>
    <w:rsid w:val="00611C23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7E8A"/>
    <w:rsid w:val="00656550"/>
    <w:rsid w:val="00665D1D"/>
    <w:rsid w:val="006677AB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541"/>
    <w:rsid w:val="006B6F56"/>
    <w:rsid w:val="006C1CEF"/>
    <w:rsid w:val="006C369A"/>
    <w:rsid w:val="006C3D6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6714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546BF"/>
    <w:rsid w:val="00755CDB"/>
    <w:rsid w:val="00756008"/>
    <w:rsid w:val="00763703"/>
    <w:rsid w:val="007660D9"/>
    <w:rsid w:val="00770AEA"/>
    <w:rsid w:val="00772264"/>
    <w:rsid w:val="00782EFD"/>
    <w:rsid w:val="007833F4"/>
    <w:rsid w:val="00793AA0"/>
    <w:rsid w:val="007B12F8"/>
    <w:rsid w:val="007B1C39"/>
    <w:rsid w:val="007B5537"/>
    <w:rsid w:val="007C1DED"/>
    <w:rsid w:val="007C7510"/>
    <w:rsid w:val="007D0910"/>
    <w:rsid w:val="007D1873"/>
    <w:rsid w:val="007D2353"/>
    <w:rsid w:val="007D4762"/>
    <w:rsid w:val="007D520C"/>
    <w:rsid w:val="007D561C"/>
    <w:rsid w:val="007D61FE"/>
    <w:rsid w:val="007D70E4"/>
    <w:rsid w:val="007E1B74"/>
    <w:rsid w:val="007E1D60"/>
    <w:rsid w:val="007E599D"/>
    <w:rsid w:val="007F1C4F"/>
    <w:rsid w:val="007F352D"/>
    <w:rsid w:val="007F367D"/>
    <w:rsid w:val="007F3C0A"/>
    <w:rsid w:val="007F4457"/>
    <w:rsid w:val="0080023A"/>
    <w:rsid w:val="00800663"/>
    <w:rsid w:val="00814694"/>
    <w:rsid w:val="00817CC2"/>
    <w:rsid w:val="00824858"/>
    <w:rsid w:val="00827284"/>
    <w:rsid w:val="008301AF"/>
    <w:rsid w:val="008336FD"/>
    <w:rsid w:val="00840881"/>
    <w:rsid w:val="00840A8A"/>
    <w:rsid w:val="00847ADC"/>
    <w:rsid w:val="0085639C"/>
    <w:rsid w:val="008572BC"/>
    <w:rsid w:val="00863280"/>
    <w:rsid w:val="00870A95"/>
    <w:rsid w:val="00874BCA"/>
    <w:rsid w:val="00874E6E"/>
    <w:rsid w:val="00875818"/>
    <w:rsid w:val="0088328F"/>
    <w:rsid w:val="00885B11"/>
    <w:rsid w:val="00891CE6"/>
    <w:rsid w:val="00892720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8F1DB1"/>
    <w:rsid w:val="008F7A2B"/>
    <w:rsid w:val="009006CB"/>
    <w:rsid w:val="00900783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373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FCD"/>
    <w:rsid w:val="009B5915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20E6"/>
    <w:rsid w:val="00A3254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631E"/>
    <w:rsid w:val="00A811AB"/>
    <w:rsid w:val="00A826BC"/>
    <w:rsid w:val="00A844A8"/>
    <w:rsid w:val="00A85EEB"/>
    <w:rsid w:val="00A865B4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D0BF0"/>
    <w:rsid w:val="00AD44FB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726"/>
    <w:rsid w:val="00B27A06"/>
    <w:rsid w:val="00B309C8"/>
    <w:rsid w:val="00B31BD1"/>
    <w:rsid w:val="00B36A44"/>
    <w:rsid w:val="00B40417"/>
    <w:rsid w:val="00B40DA0"/>
    <w:rsid w:val="00B41F24"/>
    <w:rsid w:val="00B42721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C84"/>
    <w:rsid w:val="00B80CF2"/>
    <w:rsid w:val="00B8398E"/>
    <w:rsid w:val="00B84391"/>
    <w:rsid w:val="00B84499"/>
    <w:rsid w:val="00B86D61"/>
    <w:rsid w:val="00B92534"/>
    <w:rsid w:val="00B940E7"/>
    <w:rsid w:val="00BA456D"/>
    <w:rsid w:val="00BB0539"/>
    <w:rsid w:val="00BB0855"/>
    <w:rsid w:val="00BD4448"/>
    <w:rsid w:val="00BD55EE"/>
    <w:rsid w:val="00BD6BD4"/>
    <w:rsid w:val="00BE0E70"/>
    <w:rsid w:val="00BF21D7"/>
    <w:rsid w:val="00C10254"/>
    <w:rsid w:val="00C107D6"/>
    <w:rsid w:val="00C20AFC"/>
    <w:rsid w:val="00C23ACB"/>
    <w:rsid w:val="00C23DFB"/>
    <w:rsid w:val="00C253FD"/>
    <w:rsid w:val="00C258C5"/>
    <w:rsid w:val="00C27747"/>
    <w:rsid w:val="00C3056A"/>
    <w:rsid w:val="00C34756"/>
    <w:rsid w:val="00C402FD"/>
    <w:rsid w:val="00C41DB4"/>
    <w:rsid w:val="00C44903"/>
    <w:rsid w:val="00C45ED5"/>
    <w:rsid w:val="00C5015A"/>
    <w:rsid w:val="00C540FB"/>
    <w:rsid w:val="00C5439B"/>
    <w:rsid w:val="00C56582"/>
    <w:rsid w:val="00C57F7D"/>
    <w:rsid w:val="00C60B1B"/>
    <w:rsid w:val="00C61C72"/>
    <w:rsid w:val="00C61D9C"/>
    <w:rsid w:val="00C66383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3551"/>
    <w:rsid w:val="00CC3765"/>
    <w:rsid w:val="00CC7834"/>
    <w:rsid w:val="00CD27B4"/>
    <w:rsid w:val="00CD7769"/>
    <w:rsid w:val="00CE0955"/>
    <w:rsid w:val="00CE20D0"/>
    <w:rsid w:val="00CE300B"/>
    <w:rsid w:val="00CE36A0"/>
    <w:rsid w:val="00CE3C56"/>
    <w:rsid w:val="00CE3F5B"/>
    <w:rsid w:val="00CE49A2"/>
    <w:rsid w:val="00CE59B5"/>
    <w:rsid w:val="00CE6522"/>
    <w:rsid w:val="00CF7349"/>
    <w:rsid w:val="00CF73AF"/>
    <w:rsid w:val="00D01643"/>
    <w:rsid w:val="00D02E53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0BF3"/>
    <w:rsid w:val="00D51C58"/>
    <w:rsid w:val="00D51F60"/>
    <w:rsid w:val="00D526DA"/>
    <w:rsid w:val="00D5391F"/>
    <w:rsid w:val="00D54AA3"/>
    <w:rsid w:val="00D57369"/>
    <w:rsid w:val="00D604BB"/>
    <w:rsid w:val="00D60DDA"/>
    <w:rsid w:val="00D63370"/>
    <w:rsid w:val="00D70768"/>
    <w:rsid w:val="00D80D00"/>
    <w:rsid w:val="00D8356A"/>
    <w:rsid w:val="00D8407D"/>
    <w:rsid w:val="00D841D5"/>
    <w:rsid w:val="00D86711"/>
    <w:rsid w:val="00D86BEC"/>
    <w:rsid w:val="00D87071"/>
    <w:rsid w:val="00D91288"/>
    <w:rsid w:val="00D9190E"/>
    <w:rsid w:val="00D9274C"/>
    <w:rsid w:val="00D94E44"/>
    <w:rsid w:val="00DA37AD"/>
    <w:rsid w:val="00DA50FF"/>
    <w:rsid w:val="00DA59F8"/>
    <w:rsid w:val="00DA76FF"/>
    <w:rsid w:val="00DB35EC"/>
    <w:rsid w:val="00DB3A59"/>
    <w:rsid w:val="00DB60A8"/>
    <w:rsid w:val="00DC1E08"/>
    <w:rsid w:val="00DD1FE0"/>
    <w:rsid w:val="00DD2381"/>
    <w:rsid w:val="00DD4F3A"/>
    <w:rsid w:val="00DD54A6"/>
    <w:rsid w:val="00DE12BA"/>
    <w:rsid w:val="00DE13E6"/>
    <w:rsid w:val="00DE5109"/>
    <w:rsid w:val="00DF04FC"/>
    <w:rsid w:val="00DF705B"/>
    <w:rsid w:val="00DF75FC"/>
    <w:rsid w:val="00E041D3"/>
    <w:rsid w:val="00E04B3F"/>
    <w:rsid w:val="00E05419"/>
    <w:rsid w:val="00E06FF2"/>
    <w:rsid w:val="00E121B2"/>
    <w:rsid w:val="00E14F32"/>
    <w:rsid w:val="00E20192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6A55"/>
    <w:rsid w:val="00E673D5"/>
    <w:rsid w:val="00E775A2"/>
    <w:rsid w:val="00E81E52"/>
    <w:rsid w:val="00E8605F"/>
    <w:rsid w:val="00E90B06"/>
    <w:rsid w:val="00E93233"/>
    <w:rsid w:val="00E958FE"/>
    <w:rsid w:val="00E96168"/>
    <w:rsid w:val="00E97159"/>
    <w:rsid w:val="00E9738D"/>
    <w:rsid w:val="00E978BE"/>
    <w:rsid w:val="00EA03D8"/>
    <w:rsid w:val="00EA335E"/>
    <w:rsid w:val="00EB121E"/>
    <w:rsid w:val="00EB7312"/>
    <w:rsid w:val="00EC2ACF"/>
    <w:rsid w:val="00ED3BD2"/>
    <w:rsid w:val="00ED650F"/>
    <w:rsid w:val="00EE1E14"/>
    <w:rsid w:val="00EE56DC"/>
    <w:rsid w:val="00EE747B"/>
    <w:rsid w:val="00EF5700"/>
    <w:rsid w:val="00EF5CAC"/>
    <w:rsid w:val="00EF6575"/>
    <w:rsid w:val="00EF7AAC"/>
    <w:rsid w:val="00F00690"/>
    <w:rsid w:val="00F075CD"/>
    <w:rsid w:val="00F16E4F"/>
    <w:rsid w:val="00F25201"/>
    <w:rsid w:val="00F2782E"/>
    <w:rsid w:val="00F334D4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7172D"/>
    <w:rsid w:val="00F73792"/>
    <w:rsid w:val="00F75315"/>
    <w:rsid w:val="00F7585B"/>
    <w:rsid w:val="00F81AFE"/>
    <w:rsid w:val="00F85174"/>
    <w:rsid w:val="00F87FA9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D0347"/>
    <w:rsid w:val="00FD1B0F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ED1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DELO%20DE%20INDICA&#199;&#195;O%20ELAINE%20ANTUNE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188F1-D3F9-4840-A0AB-23EDB183A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INDICAÇÃO ELAINE ANTUNES</Template>
  <TotalTime>5</TotalTime>
  <Pages>3</Pages>
  <Words>190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1348</CharactersWithSpaces>
  <SharedDoc>false</SharedDoc>
  <HLinks>
    <vt:vector size="6" baseType="variant">
      <vt:variant>
        <vt:i4>4718625</vt:i4>
      </vt:variant>
      <vt:variant>
        <vt:i4>3403</vt:i4>
      </vt:variant>
      <vt:variant>
        <vt:i4>1025</vt:i4>
      </vt:variant>
      <vt:variant>
        <vt:i4>1</vt:i4>
      </vt:variant>
      <vt:variant>
        <vt:lpwstr>http://www.psd.org.br/wp-content/uploads/PSD_Logo_fundoBranco_06.jpg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elaine</dc:creator>
  <cp:lastModifiedBy>elaine</cp:lastModifiedBy>
  <cp:revision>5</cp:revision>
  <cp:lastPrinted>2021-05-11T17:06:00Z</cp:lastPrinted>
  <dcterms:created xsi:type="dcterms:W3CDTF">2021-05-14T11:42:00Z</dcterms:created>
  <dcterms:modified xsi:type="dcterms:W3CDTF">2021-05-14T17:37:00Z</dcterms:modified>
</cp:coreProperties>
</file>