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C51" w:rsidRDefault="008E0C51" w:rsidP="008E0C51">
      <w:pPr>
        <w:spacing w:after="0" w:line="240" w:lineRule="auto"/>
        <w:jc w:val="both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Ata da 03ª Sessão Extraordinária da Câmara Municipal de Taquaral, 3º ano, da 6ª Legislatura, realizada em 30 de julho de 2019 às </w:t>
      </w:r>
      <w:proofErr w:type="gramStart"/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>09:30</w:t>
      </w:r>
      <w:proofErr w:type="gramEnd"/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horas.</w:t>
      </w:r>
    </w:p>
    <w:p w:rsidR="008E0C51" w:rsidRDefault="008E0C51" w:rsidP="008E0C51">
      <w:pPr>
        <w:spacing w:after="0" w:line="240" w:lineRule="auto"/>
        <w:jc w:val="both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</w:p>
    <w:p w:rsidR="008E0C51" w:rsidRDefault="008E0C51" w:rsidP="008E0C5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pt-BR"/>
        </w:rPr>
      </w:pPr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>Presidente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: Jorge Aparecido Machado </w:t>
      </w:r>
    </w:p>
    <w:p w:rsidR="008E0C51" w:rsidRDefault="008E0C51" w:rsidP="008E0C5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pt-BR"/>
        </w:rPr>
      </w:pPr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>Secretário: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Jesus Vicente da Silva</w:t>
      </w:r>
    </w:p>
    <w:p w:rsidR="008E0C51" w:rsidRDefault="008E0C51" w:rsidP="008E0C5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8E0C51" w:rsidRDefault="008E0C51" w:rsidP="008E0C51">
      <w:pPr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Aos seis dias do mês de junho do ano de dois mil e dezenove (2019), as 08h00min no Plenário da Câmara Municipal de Taquaral sito a Avenida Leonardo José Jacinto, nesta cidade de Taquaral, procedeu-se a chamada regimental e ficou constatada a presença dos seguintes vereadores: </w:t>
      </w:r>
      <w:r w:rsidRPr="00FA2CD0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Celso Antônio Ferreira, Claudio Luiz Bolaina, </w:t>
      </w:r>
      <w:proofErr w:type="spellStart"/>
      <w:r w:rsidRPr="00FA2CD0">
        <w:rPr>
          <w:rFonts w:ascii="Courier New" w:eastAsia="Times New Roman" w:hAnsi="Courier New" w:cs="Courier New"/>
          <w:b/>
          <w:sz w:val="24"/>
          <w:szCs w:val="24"/>
          <w:lang w:eastAsia="pt-BR"/>
        </w:rPr>
        <w:t>Erondi</w:t>
      </w:r>
      <w:proofErr w:type="spellEnd"/>
      <w:r w:rsidRPr="00FA2CD0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Marcos Antônio, Jefferson Alexandre dos Santos, Jesus Vicente da Silva, </w:t>
      </w:r>
      <w:r w:rsidR="00CA55F6" w:rsidRPr="00FA2CD0">
        <w:rPr>
          <w:rFonts w:ascii="Courier New" w:eastAsia="Times New Roman" w:hAnsi="Courier New" w:cs="Courier New"/>
          <w:b/>
          <w:sz w:val="24"/>
          <w:szCs w:val="24"/>
          <w:lang w:eastAsia="pt-BR"/>
        </w:rPr>
        <w:t>Júlio</w:t>
      </w:r>
      <w:r w:rsidRPr="00FA2CD0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Cesar Fernandes, Jorge Aparecido Machado, </w:t>
      </w:r>
      <w:proofErr w:type="spellStart"/>
      <w:r w:rsidRPr="00FA2CD0">
        <w:rPr>
          <w:rFonts w:ascii="Courier New" w:eastAsia="Times New Roman" w:hAnsi="Courier New" w:cs="Courier New"/>
          <w:b/>
          <w:sz w:val="24"/>
          <w:szCs w:val="24"/>
          <w:lang w:eastAsia="pt-BR"/>
        </w:rPr>
        <w:t>Osvaldir</w:t>
      </w:r>
      <w:proofErr w:type="spellEnd"/>
      <w:r w:rsidRPr="00FA2CD0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</w:t>
      </w:r>
      <w:proofErr w:type="spellStart"/>
      <w:r w:rsidRPr="00FA2CD0">
        <w:rPr>
          <w:rFonts w:ascii="Courier New" w:eastAsia="Times New Roman" w:hAnsi="Courier New" w:cs="Courier New"/>
          <w:b/>
          <w:sz w:val="24"/>
          <w:szCs w:val="24"/>
          <w:lang w:eastAsia="pt-BR"/>
        </w:rPr>
        <w:t>Soldi</w:t>
      </w:r>
      <w:proofErr w:type="spellEnd"/>
      <w:r w:rsidRPr="00FA2CD0">
        <w:rPr>
          <w:rFonts w:ascii="Courier New" w:eastAsia="Times New Roman" w:hAnsi="Courier New" w:cs="Courier New"/>
          <w:b/>
          <w:sz w:val="24"/>
          <w:szCs w:val="24"/>
          <w:lang w:eastAsia="pt-BR"/>
        </w:rPr>
        <w:t>.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Havendo quórum suficiente e legal o senhor presidente </w:t>
      </w:r>
      <w:r>
        <w:rPr>
          <w:rFonts w:ascii="Courier New" w:hAnsi="Courier New" w:cs="Courier New"/>
          <w:sz w:val="24"/>
          <w:szCs w:val="24"/>
        </w:rPr>
        <w:t xml:space="preserve">dá por aberto os trabalhos sob a Proteção Divina. O Secretário faz a leitura do </w:t>
      </w:r>
      <w:r w:rsidRPr="00FA2CD0">
        <w:rPr>
          <w:rFonts w:ascii="Courier New" w:hAnsi="Courier New" w:cs="Courier New"/>
          <w:b/>
          <w:sz w:val="24"/>
          <w:szCs w:val="24"/>
        </w:rPr>
        <w:t xml:space="preserve">Veto </w:t>
      </w:r>
      <w:r w:rsidR="00757AAD" w:rsidRPr="00FA2CD0">
        <w:rPr>
          <w:rFonts w:ascii="Courier New" w:hAnsi="Courier New" w:cs="Courier New"/>
          <w:b/>
          <w:sz w:val="24"/>
          <w:szCs w:val="24"/>
        </w:rPr>
        <w:t xml:space="preserve">ao Projeto de Lei L/04/2019, Projeto de Lei E/08/2019 “Altera a redação do Artigo </w:t>
      </w:r>
      <w:proofErr w:type="gramStart"/>
      <w:r w:rsidR="00757AAD" w:rsidRPr="00FA2CD0">
        <w:rPr>
          <w:rFonts w:ascii="Courier New" w:hAnsi="Courier New" w:cs="Courier New"/>
          <w:b/>
          <w:sz w:val="24"/>
          <w:szCs w:val="24"/>
        </w:rPr>
        <w:t>1º</w:t>
      </w:r>
      <w:proofErr w:type="gramEnd"/>
      <w:r w:rsidR="00757AAD" w:rsidRPr="00FA2CD0">
        <w:rPr>
          <w:rFonts w:ascii="Courier New" w:hAnsi="Courier New" w:cs="Courier New"/>
          <w:b/>
          <w:sz w:val="24"/>
          <w:szCs w:val="24"/>
        </w:rPr>
        <w:t xml:space="preserve"> </w:t>
      </w:r>
      <w:proofErr w:type="gramStart"/>
      <w:r w:rsidR="00757AAD" w:rsidRPr="00FA2CD0">
        <w:rPr>
          <w:rFonts w:ascii="Courier New" w:hAnsi="Courier New" w:cs="Courier New"/>
          <w:b/>
          <w:sz w:val="24"/>
          <w:szCs w:val="24"/>
        </w:rPr>
        <w:t>da</w:t>
      </w:r>
      <w:proofErr w:type="gramEnd"/>
      <w:r w:rsidR="00757AAD" w:rsidRPr="00FA2CD0">
        <w:rPr>
          <w:rFonts w:ascii="Courier New" w:hAnsi="Courier New" w:cs="Courier New"/>
          <w:b/>
          <w:sz w:val="24"/>
          <w:szCs w:val="24"/>
        </w:rPr>
        <w:t xml:space="preserve"> Lei nº 224 de </w:t>
      </w:r>
      <w:smartTag w:uri="urn:schemas-microsoft-com:office:smarttags" w:element="date">
        <w:smartTagPr>
          <w:attr w:name="ls" w:val="trans"/>
          <w:attr w:name="Month" w:val="2"/>
          <w:attr w:name="Day" w:val="16"/>
          <w:attr w:name="Year" w:val="2005"/>
        </w:smartTagPr>
        <w:r w:rsidR="00757AAD" w:rsidRPr="00FA2CD0">
          <w:rPr>
            <w:rFonts w:ascii="Courier New" w:hAnsi="Courier New" w:cs="Courier New"/>
            <w:b/>
            <w:sz w:val="24"/>
            <w:szCs w:val="24"/>
          </w:rPr>
          <w:t>16 de fevereiro de 2005</w:t>
        </w:r>
      </w:smartTag>
      <w:r w:rsidR="00757AAD" w:rsidRPr="00FA2CD0">
        <w:rPr>
          <w:rFonts w:ascii="Courier New" w:hAnsi="Courier New" w:cs="Courier New"/>
          <w:b/>
          <w:sz w:val="24"/>
          <w:szCs w:val="24"/>
        </w:rPr>
        <w:t>, que regulamenta as Despesas de Transporte de Estudantes Universitários e de Estudantes de Cursos técnicos de Ensino Médio” e E/09/2019 “Autoriza o Poder Executivo a conceder Direito real de Uso Oneroso de lote do Distrito Industrial 1, que especifica”</w:t>
      </w:r>
      <w:r w:rsidR="00757AAD">
        <w:rPr>
          <w:rFonts w:ascii="Courier New" w:hAnsi="Courier New" w:cs="Courier New"/>
          <w:sz w:val="24"/>
          <w:szCs w:val="24"/>
        </w:rPr>
        <w:t xml:space="preserve">, que entram para </w:t>
      </w:r>
      <w:r w:rsidR="00757AAD" w:rsidRPr="00FA2CD0">
        <w:rPr>
          <w:rFonts w:ascii="Courier New" w:hAnsi="Courier New" w:cs="Courier New"/>
          <w:b/>
          <w:sz w:val="24"/>
          <w:szCs w:val="24"/>
        </w:rPr>
        <w:t>conhecimento da casa</w:t>
      </w:r>
      <w:r w:rsidR="00757AAD">
        <w:rPr>
          <w:rFonts w:ascii="Courier New" w:hAnsi="Courier New" w:cs="Courier New"/>
          <w:sz w:val="24"/>
          <w:szCs w:val="24"/>
        </w:rPr>
        <w:t>.</w:t>
      </w:r>
      <w:r w:rsidR="00FD7506">
        <w:rPr>
          <w:rFonts w:ascii="Courier New" w:hAnsi="Courier New" w:cs="Courier New"/>
          <w:sz w:val="24"/>
          <w:szCs w:val="24"/>
        </w:rPr>
        <w:t xml:space="preserve"> Em seguida o Secretário faz a leitura do </w:t>
      </w:r>
      <w:r w:rsidR="00FD7506" w:rsidRPr="00FD7506">
        <w:rPr>
          <w:rFonts w:ascii="Courier New" w:hAnsi="Courier New" w:cs="Courier New"/>
          <w:b/>
          <w:sz w:val="24"/>
          <w:szCs w:val="24"/>
        </w:rPr>
        <w:t>Requerimento L/10/2019 de Urgência Especial ao Veto ao Projeto de Lei L/04/2019, Requerimento L/11/2019 de Urgência Especial ao Projeto de Lei E/08/2019, Requerimento L/12/2019 de Urgência Especial ao Projeto de Lei E/09/2019</w:t>
      </w:r>
      <w:r w:rsidR="00FD7506">
        <w:rPr>
          <w:rFonts w:ascii="Courier New" w:hAnsi="Courier New" w:cs="Courier New"/>
          <w:sz w:val="24"/>
          <w:szCs w:val="24"/>
        </w:rPr>
        <w:t xml:space="preserve">, onde todos foram </w:t>
      </w:r>
      <w:r w:rsidR="00FD7506" w:rsidRPr="00FD7506">
        <w:rPr>
          <w:rFonts w:ascii="Courier New" w:hAnsi="Courier New" w:cs="Courier New"/>
          <w:b/>
          <w:sz w:val="24"/>
          <w:szCs w:val="24"/>
        </w:rPr>
        <w:t>Aprovados por unanimidade</w:t>
      </w:r>
      <w:r w:rsidR="00FD7506">
        <w:rPr>
          <w:rFonts w:ascii="Courier New" w:hAnsi="Courier New" w:cs="Courier New"/>
          <w:sz w:val="24"/>
          <w:szCs w:val="24"/>
        </w:rPr>
        <w:t xml:space="preserve">. Em seguida o Presidente suspende a Sessão por alguns minutos para que as Comissões exarem seus Pareceres. </w:t>
      </w:r>
      <w:r>
        <w:rPr>
          <w:rFonts w:ascii="Courier New" w:hAnsi="Courier New" w:cs="Courier New"/>
          <w:sz w:val="24"/>
          <w:szCs w:val="24"/>
        </w:rPr>
        <w:t>Retornando aos trabalhos o Secretário faz a segunda</w:t>
      </w:r>
      <w:r w:rsidR="00FD7506">
        <w:rPr>
          <w:rFonts w:ascii="Courier New" w:hAnsi="Courier New" w:cs="Courier New"/>
          <w:sz w:val="24"/>
          <w:szCs w:val="24"/>
        </w:rPr>
        <w:t xml:space="preserve"> chamada</w:t>
      </w:r>
      <w:r>
        <w:rPr>
          <w:rFonts w:ascii="Courier New" w:hAnsi="Courier New" w:cs="Courier New"/>
          <w:sz w:val="24"/>
          <w:szCs w:val="24"/>
        </w:rPr>
        <w:t>, onde ficou constatada a presença dos mesmos. Em seguid</w:t>
      </w:r>
      <w:r w:rsidR="00FD7506">
        <w:rPr>
          <w:rFonts w:ascii="Courier New" w:hAnsi="Courier New" w:cs="Courier New"/>
          <w:sz w:val="24"/>
          <w:szCs w:val="24"/>
        </w:rPr>
        <w:t xml:space="preserve">a o Secretário faz a leitura </w:t>
      </w:r>
      <w:r w:rsidR="00FD7506" w:rsidRPr="00FA2CD0">
        <w:rPr>
          <w:rFonts w:ascii="Courier New" w:hAnsi="Courier New" w:cs="Courier New"/>
          <w:b/>
          <w:sz w:val="24"/>
          <w:szCs w:val="24"/>
        </w:rPr>
        <w:t xml:space="preserve">do Veto que entra para 1ª e </w:t>
      </w:r>
      <w:r w:rsidR="00FA2CD0" w:rsidRPr="00FA2CD0">
        <w:rPr>
          <w:rFonts w:ascii="Courier New" w:hAnsi="Courier New" w:cs="Courier New"/>
          <w:b/>
          <w:sz w:val="24"/>
          <w:szCs w:val="24"/>
        </w:rPr>
        <w:t>única</w:t>
      </w:r>
      <w:r w:rsidR="00FD7506" w:rsidRPr="00FA2CD0">
        <w:rPr>
          <w:rFonts w:ascii="Courier New" w:hAnsi="Courier New" w:cs="Courier New"/>
          <w:b/>
          <w:sz w:val="24"/>
          <w:szCs w:val="24"/>
        </w:rPr>
        <w:t xml:space="preserve"> discussão e votação</w:t>
      </w:r>
      <w:r w:rsidR="00FD7506">
        <w:rPr>
          <w:rFonts w:ascii="Courier New" w:hAnsi="Courier New" w:cs="Courier New"/>
          <w:sz w:val="24"/>
          <w:szCs w:val="24"/>
        </w:rPr>
        <w:t xml:space="preserve">, onde foi </w:t>
      </w:r>
      <w:r w:rsidR="00FA2CD0" w:rsidRPr="00FA2CD0">
        <w:rPr>
          <w:rFonts w:ascii="Courier New" w:hAnsi="Courier New" w:cs="Courier New"/>
          <w:b/>
          <w:sz w:val="24"/>
          <w:szCs w:val="24"/>
        </w:rPr>
        <w:t>Aprovado</w:t>
      </w:r>
      <w:r w:rsidR="00FA2CD0">
        <w:rPr>
          <w:rFonts w:ascii="Courier New" w:hAnsi="Courier New" w:cs="Courier New"/>
          <w:b/>
          <w:sz w:val="24"/>
          <w:szCs w:val="24"/>
        </w:rPr>
        <w:t xml:space="preserve">. Votaram a favor do Veto os vereadores Claudio Luiz Bolaina, Jesus Vicente da Silva, </w:t>
      </w:r>
      <w:proofErr w:type="spellStart"/>
      <w:r w:rsidR="00FA2CD0">
        <w:rPr>
          <w:rFonts w:ascii="Courier New" w:hAnsi="Courier New" w:cs="Courier New"/>
          <w:b/>
          <w:sz w:val="24"/>
          <w:szCs w:val="24"/>
        </w:rPr>
        <w:t>Osvaldir</w:t>
      </w:r>
      <w:proofErr w:type="spellEnd"/>
      <w:r w:rsidR="00FA2CD0">
        <w:rPr>
          <w:rFonts w:ascii="Courier New" w:hAnsi="Courier New" w:cs="Courier New"/>
          <w:b/>
          <w:sz w:val="24"/>
          <w:szCs w:val="24"/>
        </w:rPr>
        <w:t xml:space="preserve"> </w:t>
      </w:r>
      <w:proofErr w:type="spellStart"/>
      <w:r w:rsidR="00FA2CD0">
        <w:rPr>
          <w:rFonts w:ascii="Courier New" w:hAnsi="Courier New" w:cs="Courier New"/>
          <w:b/>
          <w:sz w:val="24"/>
          <w:szCs w:val="24"/>
        </w:rPr>
        <w:t>Soldi</w:t>
      </w:r>
      <w:proofErr w:type="spellEnd"/>
      <w:r w:rsidR="00FA2CD0">
        <w:rPr>
          <w:rFonts w:ascii="Courier New" w:hAnsi="Courier New" w:cs="Courier New"/>
          <w:b/>
          <w:sz w:val="24"/>
          <w:szCs w:val="24"/>
        </w:rPr>
        <w:t xml:space="preserve">; votaram contra o Veto os Vereadores Celso Antônio </w:t>
      </w:r>
      <w:r w:rsidR="00705376">
        <w:rPr>
          <w:rFonts w:ascii="Courier New" w:hAnsi="Courier New" w:cs="Courier New"/>
          <w:b/>
          <w:sz w:val="24"/>
          <w:szCs w:val="24"/>
        </w:rPr>
        <w:t>Ferreira</w:t>
      </w:r>
      <w:r w:rsidR="00FA2CD0">
        <w:rPr>
          <w:rFonts w:ascii="Courier New" w:hAnsi="Courier New" w:cs="Courier New"/>
          <w:b/>
          <w:sz w:val="24"/>
          <w:szCs w:val="24"/>
        </w:rPr>
        <w:t xml:space="preserve">, </w:t>
      </w:r>
      <w:proofErr w:type="spellStart"/>
      <w:r w:rsidR="00FA2CD0">
        <w:rPr>
          <w:rFonts w:ascii="Courier New" w:hAnsi="Courier New" w:cs="Courier New"/>
          <w:b/>
          <w:sz w:val="24"/>
          <w:szCs w:val="24"/>
        </w:rPr>
        <w:t>Erondi</w:t>
      </w:r>
      <w:proofErr w:type="spellEnd"/>
      <w:r w:rsidR="00FA2CD0">
        <w:rPr>
          <w:rFonts w:ascii="Courier New" w:hAnsi="Courier New" w:cs="Courier New"/>
          <w:b/>
          <w:sz w:val="24"/>
          <w:szCs w:val="24"/>
        </w:rPr>
        <w:t xml:space="preserve"> Marcos Antônio, Jefferson Alexandre dos Santos, Júlio Cesar Fernandes e Jorge Aparecido Machado.</w:t>
      </w:r>
      <w:r w:rsidR="00CA55F6">
        <w:rPr>
          <w:rFonts w:ascii="Courier New" w:hAnsi="Courier New" w:cs="Courier New"/>
          <w:b/>
          <w:sz w:val="24"/>
          <w:szCs w:val="24"/>
        </w:rPr>
        <w:t xml:space="preserve"> </w:t>
      </w:r>
      <w:r w:rsidR="00FD7506">
        <w:rPr>
          <w:rFonts w:ascii="Courier New" w:hAnsi="Courier New" w:cs="Courier New"/>
          <w:sz w:val="24"/>
          <w:szCs w:val="24"/>
        </w:rPr>
        <w:t xml:space="preserve">Dando continuidade o Secretário faz a leitura dos </w:t>
      </w:r>
      <w:r>
        <w:rPr>
          <w:rFonts w:ascii="Courier New" w:hAnsi="Courier New" w:cs="Courier New"/>
          <w:sz w:val="24"/>
          <w:szCs w:val="24"/>
        </w:rPr>
        <w:t xml:space="preserve">Pareceres dos Projetos que entram para </w:t>
      </w:r>
      <w:bookmarkStart w:id="0" w:name="_GoBack"/>
      <w:r w:rsidRPr="00044F38">
        <w:rPr>
          <w:rFonts w:ascii="Courier New" w:hAnsi="Courier New" w:cs="Courier New"/>
          <w:b/>
          <w:sz w:val="24"/>
          <w:szCs w:val="24"/>
        </w:rPr>
        <w:t>1ª e única discussão</w:t>
      </w:r>
      <w:bookmarkEnd w:id="0"/>
      <w:r>
        <w:rPr>
          <w:rFonts w:ascii="Courier New" w:hAnsi="Courier New" w:cs="Courier New"/>
          <w:sz w:val="24"/>
          <w:szCs w:val="24"/>
        </w:rPr>
        <w:t xml:space="preserve">: </w:t>
      </w:r>
      <w:r w:rsidR="00FD7506">
        <w:rPr>
          <w:rFonts w:ascii="Courier New" w:hAnsi="Courier New" w:cs="Courier New"/>
          <w:b/>
          <w:sz w:val="24"/>
          <w:szCs w:val="24"/>
        </w:rPr>
        <w:t>Projeto de Lei E/08</w:t>
      </w:r>
      <w:r>
        <w:rPr>
          <w:rFonts w:ascii="Courier New" w:hAnsi="Courier New" w:cs="Courier New"/>
          <w:b/>
          <w:sz w:val="24"/>
          <w:szCs w:val="24"/>
        </w:rPr>
        <w:t xml:space="preserve">/2019, </w:t>
      </w:r>
      <w:r w:rsidR="00FD7506">
        <w:rPr>
          <w:rFonts w:ascii="Courier New" w:hAnsi="Courier New" w:cs="Courier New"/>
          <w:b/>
          <w:sz w:val="24"/>
          <w:szCs w:val="24"/>
        </w:rPr>
        <w:t>E/09</w:t>
      </w:r>
      <w:r>
        <w:rPr>
          <w:rFonts w:ascii="Courier New" w:hAnsi="Courier New" w:cs="Courier New"/>
          <w:b/>
          <w:sz w:val="24"/>
          <w:szCs w:val="24"/>
        </w:rPr>
        <w:t xml:space="preserve">/2019, onde </w:t>
      </w:r>
      <w:proofErr w:type="gramStart"/>
      <w:r w:rsidR="00FD7506">
        <w:rPr>
          <w:rFonts w:ascii="Courier New" w:hAnsi="Courier New" w:cs="Courier New"/>
          <w:b/>
          <w:sz w:val="24"/>
          <w:szCs w:val="24"/>
        </w:rPr>
        <w:t>todos</w:t>
      </w:r>
      <w:proofErr w:type="gramEnd"/>
      <w:r>
        <w:rPr>
          <w:rFonts w:ascii="Courier New" w:hAnsi="Courier New" w:cs="Courier New"/>
          <w:b/>
          <w:sz w:val="24"/>
          <w:szCs w:val="24"/>
        </w:rPr>
        <w:t xml:space="preserve"> </w:t>
      </w:r>
      <w:r w:rsidR="00FD7506">
        <w:rPr>
          <w:rFonts w:ascii="Courier New" w:hAnsi="Courier New" w:cs="Courier New"/>
          <w:b/>
          <w:sz w:val="24"/>
          <w:szCs w:val="24"/>
        </w:rPr>
        <w:t xml:space="preserve">Projetos e Pareceres foram </w:t>
      </w:r>
      <w:r>
        <w:rPr>
          <w:rFonts w:ascii="Courier New" w:hAnsi="Courier New" w:cs="Courier New"/>
          <w:b/>
          <w:sz w:val="24"/>
          <w:szCs w:val="24"/>
        </w:rPr>
        <w:t>Aprovados por unanimidade</w:t>
      </w:r>
      <w:r w:rsidR="00FD7506">
        <w:rPr>
          <w:rFonts w:ascii="Courier New" w:hAnsi="Courier New" w:cs="Courier New"/>
          <w:b/>
          <w:sz w:val="24"/>
          <w:szCs w:val="24"/>
        </w:rPr>
        <w:t xml:space="preserve"> dos presentes</w:t>
      </w:r>
      <w:r>
        <w:rPr>
          <w:rFonts w:ascii="Courier New" w:hAnsi="Courier New" w:cs="Courier New"/>
          <w:b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</w:rPr>
        <w:t>Nada mais havendo o presidente</w:t>
      </w:r>
      <w:r>
        <w:rPr>
          <w:rFonts w:ascii="Courier New" w:hAnsi="Courier New" w:cs="Courier New"/>
          <w:b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encerra a Sessão sob a Proteção Divina. Para constar lavrou-se a presente ata. </w:t>
      </w:r>
    </w:p>
    <w:p w:rsidR="008E0C51" w:rsidRDefault="008E0C51" w:rsidP="008E0C51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8E0C51" w:rsidRDefault="008E0C51" w:rsidP="008E0C51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8E0C51" w:rsidRDefault="008E0C51" w:rsidP="008E0C51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8E0C51" w:rsidRDefault="008E0C51" w:rsidP="008E0C51">
      <w:pPr>
        <w:rPr>
          <w:rFonts w:ascii="Courier New" w:hAnsi="Courier New" w:cs="Courier New"/>
          <w:sz w:val="24"/>
          <w:szCs w:val="24"/>
        </w:rPr>
      </w:pPr>
    </w:p>
    <w:p w:rsidR="008E0C51" w:rsidRDefault="008E0C51" w:rsidP="008E0C51"/>
    <w:p w:rsidR="00283913" w:rsidRDefault="00283913"/>
    <w:sectPr w:rsidR="00283913" w:rsidSect="00CA55F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51"/>
    <w:rsid w:val="00044F38"/>
    <w:rsid w:val="00283913"/>
    <w:rsid w:val="00705376"/>
    <w:rsid w:val="00757AAD"/>
    <w:rsid w:val="008E0C51"/>
    <w:rsid w:val="00CA55F6"/>
    <w:rsid w:val="00FA2CD0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C5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C5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57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387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ANDREIA_CMT</dc:creator>
  <cp:lastModifiedBy>ANDREIA_CMT</cp:lastModifiedBy>
  <cp:revision>3</cp:revision>
  <cp:lastPrinted>2019-09-23T17:36:00Z</cp:lastPrinted>
  <dcterms:created xsi:type="dcterms:W3CDTF">2019-09-23T16:34:00Z</dcterms:created>
  <dcterms:modified xsi:type="dcterms:W3CDTF">2020-01-08T16:40:00Z</dcterms:modified>
</cp:coreProperties>
</file>