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F24F47">
        <w:rPr>
          <w:b/>
          <w:color w:val="000000"/>
          <w:szCs w:val="24"/>
        </w:rPr>
        <w:t>3</w:t>
      </w:r>
      <w:r w:rsidR="006976A3">
        <w:rPr>
          <w:b/>
          <w:color w:val="000000"/>
          <w:szCs w:val="24"/>
        </w:rPr>
        <w:t>ª</w:t>
      </w:r>
      <w:proofErr w:type="gramStart"/>
      <w:r w:rsidR="006976A3">
        <w:rPr>
          <w:b/>
          <w:color w:val="000000"/>
          <w:szCs w:val="24"/>
        </w:rPr>
        <w:t xml:space="preserve"> </w:t>
      </w:r>
      <w:r w:rsidR="005E15BF" w:rsidRPr="00081AE8">
        <w:rPr>
          <w:b/>
          <w:color w:val="000000"/>
          <w:szCs w:val="24"/>
        </w:rPr>
        <w:t xml:space="preserve"> </w:t>
      </w:r>
      <w:proofErr w:type="gramEnd"/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310883">
        <w:rPr>
          <w:b/>
          <w:szCs w:val="24"/>
        </w:rPr>
        <w:t>7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>S 1</w:t>
      </w:r>
      <w:r w:rsidR="00F24F47">
        <w:rPr>
          <w:b/>
          <w:szCs w:val="24"/>
        </w:rPr>
        <w:t>5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F24F47" w:rsidRPr="00310883" w:rsidRDefault="00F24F47" w:rsidP="00F24F4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>Leitura ao Projeto de Lei nº 928/2013 que “</w:t>
      </w:r>
      <w:r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R$ 576.500,00 e dá outras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F24F47" w:rsidRDefault="00F24F47" w:rsidP="00F24F47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F24F47" w:rsidRPr="00310883" w:rsidRDefault="00F24F47" w:rsidP="00F24F4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>Leitura ao Projeto de Lei nº 929/2013 que “</w:t>
      </w:r>
      <w:r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R$ 820.000,00 e dá outras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310883" w:rsidRP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F24F47" w:rsidRPr="00310883" w:rsidRDefault="00D421A2" w:rsidP="00F24F4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F24F47">
        <w:rPr>
          <w:sz w:val="24"/>
          <w:szCs w:val="24"/>
        </w:rPr>
        <w:t xml:space="preserve">segunda </w:t>
      </w:r>
      <w:r>
        <w:rPr>
          <w:sz w:val="24"/>
          <w:szCs w:val="24"/>
        </w:rPr>
        <w:t xml:space="preserve">votação </w:t>
      </w:r>
      <w:r w:rsidR="00F24F47" w:rsidRPr="00310883">
        <w:rPr>
          <w:sz w:val="24"/>
          <w:szCs w:val="24"/>
        </w:rPr>
        <w:t>ao Projeto de Lei nº 928/2013 que “</w:t>
      </w:r>
      <w:r w:rsidR="00F24F47"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R$ 576.500,00 e dá outras providências</w:t>
      </w:r>
      <w:r w:rsidR="00F24F47" w:rsidRPr="00310883">
        <w:rPr>
          <w:sz w:val="24"/>
          <w:szCs w:val="24"/>
        </w:rPr>
        <w:t>.</w:t>
      </w:r>
      <w:proofErr w:type="gramStart"/>
      <w:r w:rsidR="00F24F47" w:rsidRPr="00310883">
        <w:rPr>
          <w:sz w:val="24"/>
          <w:szCs w:val="24"/>
        </w:rPr>
        <w:t>”</w:t>
      </w:r>
      <w:proofErr w:type="gramEnd"/>
    </w:p>
    <w:p w:rsidR="00F24F47" w:rsidRDefault="00F24F47" w:rsidP="00F24F47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F24F47" w:rsidRPr="00310883" w:rsidRDefault="00F24F47" w:rsidP="00F24F4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segunda votação </w:t>
      </w:r>
      <w:r w:rsidRPr="00310883">
        <w:rPr>
          <w:sz w:val="24"/>
          <w:szCs w:val="24"/>
        </w:rPr>
        <w:t>ao Projeto de Lei nº 929/2013 que “</w:t>
      </w:r>
      <w:r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R$ 820.000,00 e dá outras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Vale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2E400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4025BD" w:rsidRDefault="005E2183" w:rsidP="006976A3">
      <w:pPr>
        <w:tabs>
          <w:tab w:val="left" w:pos="-142"/>
          <w:tab w:val="left" w:pos="7655"/>
          <w:tab w:val="left" w:pos="8505"/>
        </w:tabs>
        <w:ind w:right="595"/>
        <w:jc w:val="both"/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sectPr w:rsidR="004025B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D0" w:rsidRDefault="008B6FD0" w:rsidP="005E15BF">
      <w:r>
        <w:separator/>
      </w:r>
    </w:p>
  </w:endnote>
  <w:endnote w:type="continuationSeparator" w:id="0">
    <w:p w:rsidR="008B6FD0" w:rsidRDefault="008B6FD0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D0" w:rsidRDefault="008B6FD0" w:rsidP="005E15BF">
      <w:r>
        <w:separator/>
      </w:r>
    </w:p>
  </w:footnote>
  <w:footnote w:type="continuationSeparator" w:id="0">
    <w:p w:rsidR="008B6FD0" w:rsidRDefault="008B6FD0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577582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3B98"/>
    <w:rsid w:val="000F45CE"/>
    <w:rsid w:val="00155AB9"/>
    <w:rsid w:val="00173541"/>
    <w:rsid w:val="00226531"/>
    <w:rsid w:val="002306C9"/>
    <w:rsid w:val="002529D3"/>
    <w:rsid w:val="002E400F"/>
    <w:rsid w:val="00300BFD"/>
    <w:rsid w:val="00310883"/>
    <w:rsid w:val="00330A7C"/>
    <w:rsid w:val="003638FE"/>
    <w:rsid w:val="004025BD"/>
    <w:rsid w:val="00403820"/>
    <w:rsid w:val="005E15BF"/>
    <w:rsid w:val="005E2183"/>
    <w:rsid w:val="005F2108"/>
    <w:rsid w:val="0062072F"/>
    <w:rsid w:val="00637466"/>
    <w:rsid w:val="00695BB4"/>
    <w:rsid w:val="006976A3"/>
    <w:rsid w:val="006E65B5"/>
    <w:rsid w:val="007226BA"/>
    <w:rsid w:val="00777456"/>
    <w:rsid w:val="007E76EF"/>
    <w:rsid w:val="00830F36"/>
    <w:rsid w:val="008851CC"/>
    <w:rsid w:val="008B6FD0"/>
    <w:rsid w:val="009034B8"/>
    <w:rsid w:val="00933767"/>
    <w:rsid w:val="00984748"/>
    <w:rsid w:val="00A7587E"/>
    <w:rsid w:val="00AB5E74"/>
    <w:rsid w:val="00BA2E68"/>
    <w:rsid w:val="00C01243"/>
    <w:rsid w:val="00C639F6"/>
    <w:rsid w:val="00C72C9A"/>
    <w:rsid w:val="00D1735B"/>
    <w:rsid w:val="00D22EA9"/>
    <w:rsid w:val="00D421A2"/>
    <w:rsid w:val="00D96AB0"/>
    <w:rsid w:val="00D96E20"/>
    <w:rsid w:val="00EB41F3"/>
    <w:rsid w:val="00F24F47"/>
    <w:rsid w:val="00F37153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2013-07-17T18:35:00Z</cp:lastPrinted>
  <dcterms:created xsi:type="dcterms:W3CDTF">2013-07-16T15:08:00Z</dcterms:created>
  <dcterms:modified xsi:type="dcterms:W3CDTF">2013-07-17T18:47:00Z</dcterms:modified>
</cp:coreProperties>
</file>