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ind w:left="540" w:firstLine="1418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 xml:space="preserve">Proposição escrita, apresentada pelo Vereador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_________________________/</w:t>
      </w:r>
      <w:r w:rsidDel="00000000" w:rsidR="00000000" w:rsidRPr="00000000">
        <w:rPr>
          <w:rFonts w:ascii="Arial" w:cs="Arial" w:eastAsia="Arial" w:hAnsi="Arial"/>
          <w:rtl w:val="0"/>
        </w:rPr>
        <w:t xml:space="preserve"> na Sessão do dia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</w:t>
      </w:r>
      <w:r w:rsidDel="00000000" w:rsidR="00000000" w:rsidRPr="00000000">
        <w:rPr>
          <w:rFonts w:ascii="Arial" w:cs="Arial" w:eastAsia="Arial" w:hAnsi="Arial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xxxxxxxxxxxxx</w:t>
      </w:r>
      <w:r w:rsidDel="00000000" w:rsidR="00000000" w:rsidRPr="00000000">
        <w:rPr>
          <w:rFonts w:ascii="Arial" w:cs="Arial" w:eastAsia="Arial" w:hAnsi="Arial"/>
          <w:rtl w:val="0"/>
        </w:rPr>
        <w:t xml:space="preserve">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2410"/>
          <w:tab w:val="left" w:pos="255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0"/>
        </w:tabs>
        <w:spacing w:line="276" w:lineRule="auto"/>
        <w:ind w:firstLine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</w:t>
      </w:r>
    </w:p>
    <w:p w:rsidR="00000000" w:rsidDel="00000000" w:rsidP="00000000" w:rsidRDefault="00000000" w:rsidRPr="00000000" w14:paraId="00000007">
      <w:pPr>
        <w:tabs>
          <w:tab w:val="left" w:pos="0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EXECUTIVO MUNICIPAL</w:t>
      </w:r>
      <w:r w:rsidDel="00000000" w:rsidR="00000000" w:rsidRPr="00000000">
        <w:rPr>
          <w:rFonts w:ascii="Arial" w:cs="Arial" w:eastAsia="Arial" w:hAnsi="Arial"/>
          <w:rtl w:val="0"/>
        </w:rPr>
        <w:t xml:space="preserve"> o seguinte:</w:t>
      </w:r>
    </w:p>
    <w:p w:rsidR="00000000" w:rsidDel="00000000" w:rsidP="00000000" w:rsidRDefault="00000000" w:rsidRPr="00000000" w14:paraId="00000008">
      <w:pPr>
        <w:tabs>
          <w:tab w:val="left" w:pos="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PEDIDO DE (   ) PROVIDÊNCIA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(   ) MOÇÃO     </w:t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Que o Senhor Prefeito Municipal por meio da secretaria competente estude a viabilidade da construção de uma Rua Coberta no CALÇADÃO CENTRAL da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indicação tem por finalidade sugerir ao Executivo Municipal a construção de uma Rua Coberta no CALÇADÃO CENTRAL.</w:t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referida indicação faz-se necessária, para estimular o turismo e criar uma área de lazer e entretenimento junto ao Centro histórico da cidade. A rua coberta é uma forma de fomentar o comércio local através de feiras itinerantes, sendo também ponto de encontro para pessoas de todas as idades, o que favorece apresentações artísticas, culturais e outras atividades, independente do clima.                                </w:t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Tal iniciativa, como se comprova em diversos municípios, contribui para o desenvolvimento do comércio e do turismo, promove o lazer e entretenimento à população e objetiva sempre a melhoria da qualidade de vida dos Barrenses.</w:t>
      </w:r>
    </w:p>
    <w:p w:rsidR="00000000" w:rsidDel="00000000" w:rsidP="00000000" w:rsidRDefault="00000000" w:rsidRPr="00000000" w14:paraId="0000001C">
      <w:pPr>
        <w:ind w:firstLine="170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1418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Barra do Ribeiro,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 </w:t>
      </w:r>
      <w:r w:rsidDel="00000000" w:rsidR="00000000" w:rsidRPr="00000000">
        <w:rPr>
          <w:rFonts w:ascii="Arial" w:cs="Arial" w:eastAsia="Arial" w:hAnsi="Arial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xxxxxxxxxxxx </w:t>
      </w:r>
      <w:r w:rsidDel="00000000" w:rsidR="00000000" w:rsidRPr="00000000">
        <w:rPr>
          <w:rFonts w:ascii="Arial" w:cs="Arial" w:eastAsia="Arial" w:hAnsi="Arial"/>
          <w:rtl w:val="0"/>
        </w:rPr>
        <w:t xml:space="preserve">de 2022.</w:t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141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2410"/>
          <w:tab w:val="left" w:pos="2552"/>
        </w:tabs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center" w:pos="4394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 xml:space="preserve">                                       Vereador Proponente   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pos="240"/>
          <w:tab w:val="center" w:pos="4394"/>
        </w:tabs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pos="240"/>
          <w:tab w:val="center" w:pos="4394"/>
        </w:tabs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7" w:w="11905" w:orient="portrait"/>
      <w:pgMar w:bottom="851" w:top="777" w:left="1701" w:right="1273" w:header="454" w:footer="181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  <w:font w:name="Arial Black">
    <w:embedRegular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D">
    <w:pPr>
      <w:rPr>
        <w:rFonts w:ascii="Verdana" w:cs="Verdana" w:eastAsia="Verdana" w:hAnsi="Verdana"/>
        <w:b w:val="1"/>
        <w:sz w:val="16"/>
        <w:szCs w:val="16"/>
      </w:rPr>
    </w:pPr>
    <w:bookmarkStart w:colFirst="0" w:colLast="0" w:name="_gjdgxs" w:id="0"/>
    <w:bookmarkEnd w:id="0"/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Visconde do Rio Grande, 1690 – CEP 92870- 000– FONE:3482.1688 / 3482-1346</w:t>
    </w:r>
  </w:p>
  <w:p w:rsidR="00000000" w:rsidDel="00000000" w:rsidP="00000000" w:rsidRDefault="00000000" w:rsidRPr="00000000" w14:paraId="0000002F">
    <w:pPr>
      <w:ind w:left="540" w:hanging="540"/>
      <w:jc w:val="center"/>
      <w:rPr>
        <w:rFonts w:ascii="Verdana" w:cs="Verdana" w:eastAsia="Verdana" w:hAnsi="Verdana"/>
        <w:sz w:val="12"/>
        <w:szCs w:val="12"/>
      </w:rPr>
    </w:pPr>
    <w:r w:rsidDel="00000000" w:rsidR="00000000" w:rsidRPr="00000000">
      <w:rPr>
        <w:rFonts w:ascii="Verdana" w:cs="Verdana" w:eastAsia="Verdana" w:hAnsi="Verdana"/>
        <w:color w:val="0000ff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Verdana" w:cs="Verdana" w:eastAsia="Verdana" w:hAnsi="Verdana"/>
          <w:color w:val="0000ff"/>
          <w:sz w:val="16"/>
          <w:szCs w:val="16"/>
          <w:u w:val="single"/>
          <w:rtl w:val="0"/>
        </w:rPr>
        <w:t xml:space="preserve">atendimento@camarabarradoribeiro.com.br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1"/>
      <w:tabs>
        <w:tab w:val="left" w:pos="1890"/>
        <w:tab w:val="left" w:pos="7665"/>
      </w:tabs>
      <w:ind w:left="-57" w:right="-1531" w:firstLine="0"/>
      <w:rPr>
        <w:sz w:val="28"/>
        <w:szCs w:val="28"/>
      </w:rPr>
    </w:pPr>
    <w:r w:rsidDel="00000000" w:rsidR="00000000" w:rsidRPr="00000000">
      <w:rPr>
        <w:sz w:val="28"/>
        <w:szCs w:val="28"/>
        <w:rtl w:val="0"/>
      </w:rPr>
      <w:tab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-172719</wp:posOffset>
          </wp:positionH>
          <wp:positionV relativeFrom="paragraph">
            <wp:posOffset>31750</wp:posOffset>
          </wp:positionV>
          <wp:extent cx="925195" cy="8318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5195" cy="8318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b="0" l="0" r="0" t="0"/>
          <wp:wrapNone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23187" cy="7967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pStyle w:val="Heading4"/>
      <w:numPr>
        <w:ilvl w:val="3"/>
        <w:numId w:val="1"/>
      </w:numPr>
      <w:tabs>
        <w:tab w:val="left" w:pos="1416"/>
      </w:tabs>
      <w:ind w:left="1416" w:firstLine="0"/>
      <w:rPr>
        <w:rFonts w:ascii="Verdana" w:cs="Verdana" w:eastAsia="Verdana" w:hAnsi="Verdana"/>
        <w:sz w:val="22"/>
        <w:szCs w:val="22"/>
      </w:rPr>
    </w:pPr>
    <w:r w:rsidDel="00000000" w:rsidR="00000000" w:rsidRPr="00000000">
      <w:rPr>
        <w:rFonts w:ascii="Verdana" w:cs="Verdana" w:eastAsia="Verdana" w:hAnsi="Verdana"/>
        <w:sz w:val="22"/>
        <w:szCs w:val="22"/>
        <w:rtl w:val="0"/>
      </w:rPr>
      <w:tab/>
      <w:t xml:space="preserve">ESTADO DO RIO GRANDE DO SUL</w:t>
    </w:r>
  </w:p>
  <w:p w:rsidR="00000000" w:rsidDel="00000000" w:rsidP="00000000" w:rsidRDefault="00000000" w:rsidRPr="00000000" w14:paraId="00000029">
    <w:pPr>
      <w:keepNext w:val="1"/>
      <w:tabs>
        <w:tab w:val="right" w:pos="8503"/>
      </w:tabs>
      <w:spacing w:after="0" w:lineRule="auto"/>
      <w:rPr>
        <w:rFonts w:ascii="Verdana" w:cs="Verdana" w:eastAsia="Verdana" w:hAnsi="Verdana"/>
        <w:b w:val="1"/>
        <w:sz w:val="22"/>
        <w:szCs w:val="22"/>
      </w:rPr>
    </w:pPr>
    <w:r w:rsidDel="00000000" w:rsidR="00000000" w:rsidRPr="00000000">
      <w:rPr>
        <w:rFonts w:ascii="Verdana" w:cs="Verdana" w:eastAsia="Verdana" w:hAnsi="Verdana"/>
        <w:b w:val="1"/>
        <w:sz w:val="22"/>
        <w:szCs w:val="22"/>
        <w:rtl w:val="0"/>
      </w:rPr>
      <w:t xml:space="preserve">                 CÂMARA MUNICIPAL DE BARRA DO RIBEIRO</w:t>
      <w:tab/>
    </w:r>
  </w:p>
  <w:p w:rsidR="00000000" w:rsidDel="00000000" w:rsidP="00000000" w:rsidRDefault="00000000" w:rsidRPr="00000000" w14:paraId="0000002A">
    <w:pPr>
      <w:spacing w:after="0" w:before="0" w:line="120" w:lineRule="auto"/>
      <w:rPr>
        <w:rFonts w:ascii="Tahoma" w:cs="Tahoma" w:eastAsia="Tahoma" w:hAnsi="Tahoma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pacing w:after="0" w:before="0" w:lineRule="auto"/>
      <w:jc w:val="center"/>
      <w:rPr>
        <w:rFonts w:ascii="Jacques Francois Shadow" w:cs="Jacques Francois Shadow" w:eastAsia="Jacques Francois Shadow" w:hAnsi="Jacques Francois Shadow"/>
        <w:color w:val="000000"/>
        <w:sz w:val="20"/>
        <w:szCs w:val="20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000000"/>
        <w:sz w:val="20"/>
        <w:szCs w:val="20"/>
        <w:rtl w:val="0"/>
      </w:rPr>
      <w:t xml:space="preserve">“BARRA DO RIBEIRO TERRA DA FÁBRICA DE GAITEIROS”</w:t>
    </w:r>
  </w:p>
  <w:p w:rsidR="00000000" w:rsidDel="00000000" w:rsidP="00000000" w:rsidRDefault="00000000" w:rsidRPr="00000000" w14:paraId="0000002C">
    <w:pPr>
      <w:spacing w:before="0" w:lineRule="auto"/>
      <w:rPr>
        <w:rFonts w:ascii="Verdana" w:cs="Verdana" w:eastAsia="Verdana" w:hAnsi="Verdana"/>
        <w:b w:val="1"/>
        <w:sz w:val="16"/>
        <w:szCs w:val="16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e36c09"/>
        <w:sz w:val="8"/>
        <w:szCs w:val="8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0" w:firstLine="0"/>
      <w:jc w:val="center"/>
    </w:pPr>
    <w:rPr>
      <w:rFonts w:ascii="Arial Black" w:cs="Arial Black" w:eastAsia="Arial Black" w:hAnsi="Arial Black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ind w:left="0" w:firstLine="0"/>
      <w:jc w:val="center"/>
    </w:pPr>
    <w:rPr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ind w:left="0" w:firstLine="0"/>
      <w:jc w:val="center"/>
    </w:pPr>
    <w:rPr>
      <w:b w:val="1"/>
    </w:rPr>
  </w:style>
  <w:style w:type="paragraph" w:styleId="Heading4">
    <w:name w:val="heading 4"/>
    <w:basedOn w:val="Normal"/>
    <w:next w:val="Normal"/>
    <w:pPr>
      <w:keepNext w:val="1"/>
      <w:ind w:left="0" w:firstLine="0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left="0" w:firstLine="0"/>
    </w:pPr>
    <w:rPr>
      <w:rFonts w:ascii="Arial" w:cs="Arial" w:eastAsia="Arial" w:hAnsi="Arial"/>
      <w:sz w:val="52"/>
      <w:szCs w:val="52"/>
    </w:rPr>
  </w:style>
  <w:style w:type="paragraph" w:styleId="Heading6">
    <w:name w:val="heading 6"/>
    <w:basedOn w:val="Normal"/>
    <w:next w:val="Normal"/>
    <w:pPr>
      <w:keepNext w:val="1"/>
      <w:ind w:left="0" w:firstLine="0"/>
    </w:pPr>
    <w:rPr>
      <w:sz w:val="28"/>
      <w:szCs w:val="28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ArialBlack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