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AAA" w:rsidRPr="00625AAA" w:rsidRDefault="00625AAA" w:rsidP="00921FCC">
      <w:pPr>
        <w:ind w:right="-46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25AAA" w:rsidRPr="00625AAA" w:rsidTr="001067D9">
        <w:tc>
          <w:tcPr>
            <w:tcW w:w="3060" w:type="dxa"/>
          </w:tcPr>
          <w:p w:rsidR="00625AAA" w:rsidRPr="00625AAA" w:rsidRDefault="00625AAA" w:rsidP="00921FCC">
            <w:pPr>
              <w:ind w:right="-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AAA" w:rsidRPr="00625AAA" w:rsidRDefault="009406B9" w:rsidP="00921FCC">
            <w:pPr>
              <w:ind w:right="-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BB21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335</w:t>
            </w:r>
            <w:r w:rsidR="00CE1F7D">
              <w:rPr>
                <w:rFonts w:ascii="Times New Roman" w:hAnsi="Times New Roman" w:cs="Times New Roman"/>
                <w:b/>
                <w:sz w:val="24"/>
                <w:szCs w:val="24"/>
              </w:rPr>
              <w:t>/2020</w:t>
            </w:r>
          </w:p>
          <w:p w:rsidR="00625AAA" w:rsidRPr="00625AAA" w:rsidRDefault="00625AAA" w:rsidP="00921FCC">
            <w:pPr>
              <w:ind w:right="-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25AAA" w:rsidRPr="00625AAA" w:rsidRDefault="00625AAA" w:rsidP="00921FCC">
      <w:pPr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0959" w:rsidRPr="009D7E1E" w:rsidRDefault="00FB0959" w:rsidP="00921FCC">
      <w:pPr>
        <w:tabs>
          <w:tab w:val="left" w:pos="3544"/>
        </w:tabs>
        <w:ind w:right="-46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Pr="00CE1F7D">
        <w:rPr>
          <w:rFonts w:ascii="Times New Roman" w:hAnsi="Times New Roman" w:cs="Times New Roman"/>
          <w:b/>
          <w:sz w:val="24"/>
          <w:szCs w:val="24"/>
        </w:rPr>
        <w:t>VER. CICERO DOS SANTOS SILVA, MILTON SOARES, GILBERTO VIEIRA DE MELO,</w:t>
      </w:r>
      <w:r w:rsidR="003125B0">
        <w:rPr>
          <w:rFonts w:ascii="Times New Roman" w:hAnsi="Times New Roman" w:cs="Times New Roman"/>
          <w:b/>
          <w:sz w:val="24"/>
          <w:szCs w:val="24"/>
        </w:rPr>
        <w:t xml:space="preserve"> DIONARDO MENDES DA CONCEIÇÃO, </w:t>
      </w:r>
      <w:r w:rsidRPr="00CE1F7D">
        <w:rPr>
          <w:rFonts w:ascii="Times New Roman" w:hAnsi="Times New Roman" w:cs="Times New Roman"/>
          <w:b/>
          <w:sz w:val="24"/>
          <w:szCs w:val="24"/>
        </w:rPr>
        <w:t>ANT</w:t>
      </w:r>
      <w:r w:rsidR="003125B0">
        <w:rPr>
          <w:rFonts w:ascii="Times New Roman" w:hAnsi="Times New Roman" w:cs="Times New Roman"/>
          <w:b/>
          <w:sz w:val="24"/>
          <w:szCs w:val="24"/>
        </w:rPr>
        <w:t>ONIA APARECIDA PEREIRA DE SOUZA E WAGNER TAVARES DA CUNHA.</w:t>
      </w:r>
    </w:p>
    <w:p w:rsidR="00625AAA" w:rsidRPr="0047172E" w:rsidRDefault="00625AAA" w:rsidP="00921FCC">
      <w:pPr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1FCC" w:rsidRDefault="00745D21" w:rsidP="00921FCC">
      <w:pPr>
        <w:ind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</w:t>
      </w:r>
      <w:r w:rsidR="004105F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ECUTIVO </w:t>
      </w:r>
      <w:r w:rsidR="001E390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MUNICIPAL</w:t>
      </w:r>
      <w:r w:rsidR="00C5385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 </w:t>
      </w:r>
      <w:r w:rsidR="00921F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CONSTRUÇÃO DE COBERTURA PARA A USINA DE ASFALTO DO MUNICÍPIO.</w:t>
      </w:r>
    </w:p>
    <w:p w:rsidR="00745D21" w:rsidRDefault="00745D21" w:rsidP="00921FCC">
      <w:pPr>
        <w:ind w:right="-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06BAF" w:rsidRDefault="00625AAA" w:rsidP="00921FCC">
      <w:pPr>
        <w:ind w:right="-46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7172E">
        <w:rPr>
          <w:rFonts w:ascii="Times New Roman" w:eastAsia="Batang" w:hAnsi="Times New Roman" w:cs="Times New Roman"/>
          <w:sz w:val="24"/>
          <w:szCs w:val="24"/>
        </w:rPr>
        <w:tab/>
      </w:r>
      <w:r w:rsidRPr="0047172E">
        <w:rPr>
          <w:rFonts w:ascii="Times New Roman" w:eastAsia="Batang" w:hAnsi="Times New Roman" w:cs="Times New Roman"/>
          <w:sz w:val="24"/>
          <w:szCs w:val="24"/>
        </w:rPr>
        <w:tab/>
      </w:r>
      <w:r>
        <w:rPr>
          <w:rFonts w:ascii="Times New Roman" w:eastAsia="Batang" w:hAnsi="Times New Roman" w:cs="Times New Roman"/>
          <w:sz w:val="24"/>
          <w:szCs w:val="24"/>
        </w:rPr>
        <w:tab/>
      </w:r>
      <w:r>
        <w:rPr>
          <w:rFonts w:ascii="Times New Roman" w:eastAsia="Batang" w:hAnsi="Times New Roman" w:cs="Times New Roman"/>
          <w:sz w:val="24"/>
          <w:szCs w:val="24"/>
        </w:rPr>
        <w:tab/>
      </w:r>
      <w:r>
        <w:rPr>
          <w:rFonts w:ascii="Times New Roman" w:eastAsia="Batang" w:hAnsi="Times New Roman" w:cs="Times New Roman"/>
          <w:sz w:val="24"/>
          <w:szCs w:val="24"/>
        </w:rPr>
        <w:tab/>
      </w:r>
      <w:r w:rsidRPr="0047172E">
        <w:rPr>
          <w:rFonts w:ascii="Times New Roman" w:eastAsia="Batang" w:hAnsi="Times New Roman" w:cs="Times New Roman"/>
          <w:sz w:val="24"/>
          <w:szCs w:val="24"/>
        </w:rPr>
        <w:t>Solicitamos à Mesa, ouvido o soberano Plenário, com fulcro no que dispõe o art. 122 do Regimento Interno desta Casa, que seja encaminhada ao Sr. Prefeito a presente</w:t>
      </w:r>
      <w:r w:rsidRPr="0047172E">
        <w:rPr>
          <w:rFonts w:ascii="Times New Roman" w:hAnsi="Times New Roman" w:cs="Times New Roman"/>
          <w:sz w:val="24"/>
          <w:szCs w:val="24"/>
        </w:rPr>
        <w:t xml:space="preserve"> INDICAÇÃO</w:t>
      </w:r>
      <w:r w:rsidRPr="0047172E">
        <w:rPr>
          <w:rFonts w:ascii="Times New Roman" w:eastAsia="Batang" w:hAnsi="Times New Roman" w:cs="Times New Roman"/>
          <w:sz w:val="24"/>
          <w:szCs w:val="24"/>
        </w:rPr>
        <w:t xml:space="preserve">, </w:t>
      </w:r>
      <w:r w:rsidRPr="00632639">
        <w:rPr>
          <w:rStyle w:val="CorpodetextoChar"/>
          <w:rFonts w:eastAsiaTheme="minorHAnsi"/>
          <w:bCs/>
          <w:sz w:val="24"/>
          <w:szCs w:val="24"/>
          <w:u w:val="single"/>
        </w:rPr>
        <w:t xml:space="preserve">versando sobre a necessidade </w:t>
      </w:r>
      <w:r w:rsidRPr="00632639">
        <w:rPr>
          <w:rFonts w:ascii="Times New Roman" w:hAnsi="Times New Roman" w:cs="Times New Roman"/>
          <w:bCs/>
          <w:sz w:val="24"/>
          <w:szCs w:val="24"/>
          <w:u w:val="single"/>
        </w:rPr>
        <w:t>de o Poder Executivo Municipal</w:t>
      </w:r>
      <w:r w:rsidR="00BB2138">
        <w:rPr>
          <w:rFonts w:ascii="Times New Roman" w:hAnsi="Times New Roman" w:cs="Times New Roman"/>
          <w:bCs/>
          <w:sz w:val="24"/>
          <w:szCs w:val="24"/>
          <w:u w:val="single"/>
        </w:rPr>
        <w:t>,</w:t>
      </w:r>
      <w:r w:rsidR="00087BEC" w:rsidRPr="00632639">
        <w:rPr>
          <w:rFonts w:ascii="Times New Roman" w:hAnsi="Times New Roman" w:cs="Times New Roman"/>
          <w:bCs/>
          <w:sz w:val="24"/>
          <w:szCs w:val="24"/>
          <w:u w:val="single"/>
        </w:rPr>
        <w:t xml:space="preserve"> através da Secretaria Municipal de Infraestru</w:t>
      </w:r>
      <w:r w:rsidR="00BB2138">
        <w:rPr>
          <w:rFonts w:ascii="Times New Roman" w:hAnsi="Times New Roman" w:cs="Times New Roman"/>
          <w:bCs/>
          <w:sz w:val="24"/>
          <w:szCs w:val="24"/>
          <w:u w:val="single"/>
        </w:rPr>
        <w:t>tu</w:t>
      </w:r>
      <w:r w:rsidR="00087BEC" w:rsidRPr="00632639">
        <w:rPr>
          <w:rFonts w:ascii="Times New Roman" w:hAnsi="Times New Roman" w:cs="Times New Roman"/>
          <w:bCs/>
          <w:sz w:val="24"/>
          <w:szCs w:val="24"/>
          <w:u w:val="single"/>
        </w:rPr>
        <w:t>ra,</w:t>
      </w:r>
      <w:r w:rsidR="00BB2138">
        <w:rPr>
          <w:rFonts w:ascii="Times New Roman" w:hAnsi="Times New Roman" w:cs="Times New Roman"/>
          <w:sz w:val="24"/>
          <w:szCs w:val="24"/>
          <w:u w:val="single"/>
        </w:rPr>
        <w:t xml:space="preserve"> proceder a</w:t>
      </w:r>
      <w:r w:rsidR="003D374E" w:rsidRPr="00632639">
        <w:rPr>
          <w:rFonts w:ascii="Times New Roman" w:hAnsi="Times New Roman" w:cs="Times New Roman"/>
          <w:sz w:val="24"/>
          <w:szCs w:val="24"/>
          <w:u w:val="single"/>
        </w:rPr>
        <w:t xml:space="preserve"> construção de uma cobertura para a Usina de Asfalto.</w:t>
      </w:r>
    </w:p>
    <w:p w:rsidR="00BB2138" w:rsidRPr="00625AAA" w:rsidRDefault="00BB2138" w:rsidP="00921FCC">
      <w:pPr>
        <w:ind w:right="-46"/>
        <w:jc w:val="both"/>
        <w:rPr>
          <w:rStyle w:val="CorpodetextoChar"/>
          <w:rFonts w:eastAsiaTheme="minorHAnsi"/>
          <w:bCs/>
          <w:sz w:val="24"/>
          <w:szCs w:val="24"/>
          <w:u w:val="single"/>
          <w:lang w:eastAsia="en-US"/>
        </w:rPr>
      </w:pPr>
    </w:p>
    <w:p w:rsidR="00506BAF" w:rsidRDefault="00625AAA" w:rsidP="00921FCC">
      <w:pPr>
        <w:ind w:right="-46"/>
        <w:jc w:val="both"/>
        <w:rPr>
          <w:rStyle w:val="CorpodetextoChar"/>
          <w:rFonts w:eastAsiaTheme="minorHAnsi"/>
          <w:b/>
          <w:bCs/>
          <w:sz w:val="24"/>
          <w:szCs w:val="24"/>
          <w:u w:val="single"/>
        </w:rPr>
      </w:pPr>
      <w:r w:rsidRPr="0047172E">
        <w:rPr>
          <w:rStyle w:val="CorpodetextoChar"/>
          <w:rFonts w:eastAsiaTheme="minorHAnsi"/>
          <w:bCs/>
          <w:sz w:val="24"/>
          <w:szCs w:val="24"/>
        </w:rPr>
        <w:tab/>
      </w:r>
      <w:r w:rsidRPr="0047172E">
        <w:rPr>
          <w:rStyle w:val="CorpodetextoChar"/>
          <w:rFonts w:eastAsiaTheme="minorHAnsi"/>
          <w:bCs/>
          <w:sz w:val="24"/>
          <w:szCs w:val="24"/>
        </w:rPr>
        <w:tab/>
      </w:r>
      <w:r w:rsidRPr="0047172E">
        <w:rPr>
          <w:rStyle w:val="CorpodetextoChar"/>
          <w:rFonts w:eastAsiaTheme="minorHAnsi"/>
          <w:bCs/>
          <w:sz w:val="24"/>
          <w:szCs w:val="24"/>
        </w:rPr>
        <w:tab/>
      </w:r>
      <w:r w:rsidRPr="0047172E">
        <w:rPr>
          <w:rStyle w:val="CorpodetextoChar"/>
          <w:rFonts w:eastAsiaTheme="minorHAnsi"/>
          <w:bCs/>
          <w:sz w:val="24"/>
          <w:szCs w:val="24"/>
        </w:rPr>
        <w:tab/>
      </w:r>
      <w:r w:rsidRPr="0047172E">
        <w:rPr>
          <w:rStyle w:val="CorpodetextoChar"/>
          <w:rFonts w:eastAsiaTheme="minorHAnsi"/>
          <w:bCs/>
          <w:sz w:val="24"/>
          <w:szCs w:val="24"/>
        </w:rPr>
        <w:tab/>
      </w:r>
      <w:r w:rsidRPr="0047172E">
        <w:rPr>
          <w:rStyle w:val="CorpodetextoChar"/>
          <w:rFonts w:eastAsiaTheme="minorHAnsi"/>
          <w:b/>
          <w:bCs/>
          <w:sz w:val="24"/>
          <w:szCs w:val="24"/>
          <w:u w:val="single"/>
        </w:rPr>
        <w:t>JUSTIFIC</w:t>
      </w:r>
      <w:r>
        <w:rPr>
          <w:rStyle w:val="CorpodetextoChar"/>
          <w:rFonts w:eastAsiaTheme="minorHAnsi"/>
          <w:b/>
          <w:bCs/>
          <w:sz w:val="24"/>
          <w:szCs w:val="24"/>
          <w:u w:val="single"/>
        </w:rPr>
        <w:t>ATIVA</w:t>
      </w:r>
    </w:p>
    <w:p w:rsidR="00BB2138" w:rsidRPr="00BB2138" w:rsidRDefault="00BB2138" w:rsidP="00921FCC">
      <w:pPr>
        <w:ind w:right="-46"/>
        <w:jc w:val="both"/>
        <w:rPr>
          <w:rStyle w:val="CorpodetextoChar"/>
          <w:rFonts w:eastAsiaTheme="minorHAnsi"/>
          <w:b/>
          <w:bCs/>
          <w:sz w:val="24"/>
          <w:szCs w:val="24"/>
          <w:u w:val="single"/>
        </w:rPr>
      </w:pPr>
    </w:p>
    <w:p w:rsidR="00B12714" w:rsidRPr="00BB2138" w:rsidRDefault="00BB2138" w:rsidP="00921FCC">
      <w:pPr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D374E" w:rsidRPr="00BB2138">
        <w:rPr>
          <w:rFonts w:ascii="Times New Roman" w:hAnsi="Times New Roman" w:cs="Times New Roman"/>
          <w:sz w:val="24"/>
          <w:szCs w:val="24"/>
        </w:rPr>
        <w:t>É de fundamental importância que o Município construa uma cobertura para abrigar a Usina de Asfalto, para que proteja o equipamento da deterioração de sol e chuva e que os funcionários possam ter uma melhor qualidade de trabalho naquele local.</w:t>
      </w:r>
      <w:bookmarkStart w:id="0" w:name="_GoBack"/>
      <w:bookmarkEnd w:id="0"/>
    </w:p>
    <w:p w:rsidR="00625AAA" w:rsidRPr="000E1285" w:rsidRDefault="00625AAA" w:rsidP="00921FCC">
      <w:pPr>
        <w:pStyle w:val="NormalWeb"/>
        <w:shd w:val="clear" w:color="auto" w:fill="FFFFFF"/>
        <w:spacing w:before="0" w:beforeAutospacing="0" w:after="0" w:afterAutospacing="0"/>
        <w:ind w:right="-46" w:firstLine="525"/>
        <w:jc w:val="both"/>
        <w:rPr>
          <w:bCs/>
          <w:color w:val="000000" w:themeColor="text1"/>
        </w:rPr>
      </w:pPr>
      <w:r>
        <w:rPr>
          <w:rStyle w:val="CorpodetextoChar"/>
          <w:rFonts w:eastAsiaTheme="minorHAnsi"/>
          <w:bCs/>
          <w:color w:val="000000" w:themeColor="text1"/>
          <w:sz w:val="24"/>
          <w:szCs w:val="24"/>
        </w:rPr>
        <w:tab/>
      </w:r>
      <w:r>
        <w:rPr>
          <w:rStyle w:val="CorpodetextoChar"/>
          <w:rFonts w:eastAsiaTheme="minorHAnsi"/>
          <w:bCs/>
          <w:color w:val="000000" w:themeColor="text1"/>
          <w:sz w:val="24"/>
          <w:szCs w:val="24"/>
        </w:rPr>
        <w:tab/>
      </w:r>
      <w:r>
        <w:rPr>
          <w:rStyle w:val="CorpodetextoChar"/>
          <w:rFonts w:eastAsiaTheme="minorHAnsi"/>
          <w:bCs/>
          <w:color w:val="000000" w:themeColor="text1"/>
          <w:sz w:val="24"/>
          <w:szCs w:val="24"/>
        </w:rPr>
        <w:tab/>
      </w:r>
      <w:r>
        <w:rPr>
          <w:rStyle w:val="CorpodetextoChar"/>
          <w:rFonts w:eastAsiaTheme="minorHAnsi"/>
          <w:bCs/>
          <w:color w:val="000000" w:themeColor="text1"/>
          <w:sz w:val="24"/>
          <w:szCs w:val="24"/>
        </w:rPr>
        <w:tab/>
      </w:r>
      <w:r>
        <w:rPr>
          <w:rStyle w:val="CorpodetextoChar"/>
          <w:rFonts w:eastAsiaTheme="minorHAnsi"/>
          <w:bCs/>
          <w:color w:val="000000" w:themeColor="text1"/>
          <w:sz w:val="24"/>
          <w:szCs w:val="24"/>
        </w:rPr>
        <w:tab/>
      </w:r>
    </w:p>
    <w:p w:rsidR="00625AAA" w:rsidRPr="0047172E" w:rsidRDefault="0039667F" w:rsidP="00921FCC">
      <w:pPr>
        <w:ind w:right="-4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625AAA" w:rsidRPr="0047172E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3125B0">
        <w:rPr>
          <w:rFonts w:ascii="Times New Roman" w:hAnsi="Times New Roman" w:cs="Times New Roman"/>
          <w:snapToGrid w:val="0"/>
          <w:sz w:val="24"/>
          <w:szCs w:val="24"/>
        </w:rPr>
        <w:t>10</w:t>
      </w:r>
      <w:r w:rsidR="00CE1F7D">
        <w:rPr>
          <w:rFonts w:ascii="Times New Roman" w:hAnsi="Times New Roman" w:cs="Times New Roman"/>
          <w:snapToGrid w:val="0"/>
          <w:sz w:val="24"/>
          <w:szCs w:val="24"/>
        </w:rPr>
        <w:t xml:space="preserve"> de fevereiro de 2020</w:t>
      </w:r>
      <w:r w:rsidR="00625AAA" w:rsidRPr="0047172E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625AAA" w:rsidRDefault="00625AAA" w:rsidP="00921FCC">
      <w:pPr>
        <w:ind w:right="-46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BB2138" w:rsidRDefault="00BB2138" w:rsidP="00921FCC">
      <w:pPr>
        <w:ind w:right="-46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BB2138" w:rsidRDefault="00BB2138" w:rsidP="00921FCC">
      <w:pPr>
        <w:ind w:right="-46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1E390E" w:rsidRDefault="001E390E" w:rsidP="00921FCC">
      <w:pPr>
        <w:ind w:right="-46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745D21" w:rsidRPr="009D3F2B" w:rsidRDefault="00745D21" w:rsidP="00BB2138">
      <w:pPr>
        <w:ind w:right="-46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D3F2B">
        <w:rPr>
          <w:rFonts w:ascii="Times New Roman" w:hAnsi="Times New Roman" w:cs="Times New Roman"/>
          <w:b/>
          <w:snapToGrid w:val="0"/>
          <w:sz w:val="24"/>
          <w:szCs w:val="24"/>
        </w:rPr>
        <w:t>VER. CICERO DO SANTOS SILVA                   VER. MILTON SOARES</w:t>
      </w:r>
    </w:p>
    <w:p w:rsidR="00745D21" w:rsidRPr="009D3F2B" w:rsidRDefault="00745D21" w:rsidP="00BB2138">
      <w:pPr>
        <w:ind w:right="-46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745D21" w:rsidRDefault="00745D21" w:rsidP="00BB2138">
      <w:pPr>
        <w:ind w:right="-46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:rsidR="00BB2138" w:rsidRPr="009D3F2B" w:rsidRDefault="00BB2138" w:rsidP="00BB2138">
      <w:pPr>
        <w:ind w:right="-46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</w:p>
    <w:p w:rsidR="00745D21" w:rsidRPr="009D3F2B" w:rsidRDefault="00745D21" w:rsidP="00BB2138">
      <w:pPr>
        <w:ind w:right="-46"/>
        <w:jc w:val="center"/>
        <w:rPr>
          <w:rStyle w:val="Forte"/>
          <w:rFonts w:ascii="Times New Roman" w:hAnsi="Times New Roman" w:cs="Times New Roman"/>
          <w:sz w:val="24"/>
          <w:szCs w:val="24"/>
        </w:rPr>
      </w:pPr>
      <w:r w:rsidRPr="009D3F2B">
        <w:rPr>
          <w:rStyle w:val="Forte"/>
          <w:rFonts w:ascii="Times New Roman" w:hAnsi="Times New Roman" w:cs="Times New Roman"/>
          <w:sz w:val="24"/>
          <w:szCs w:val="24"/>
        </w:rPr>
        <w:t>VER. ANTONIA AP. P. DE SOUZA                     VER. GILBERTO V. DE MELO</w:t>
      </w:r>
    </w:p>
    <w:p w:rsidR="00745D21" w:rsidRPr="009D3F2B" w:rsidRDefault="00745D21" w:rsidP="00BB2138">
      <w:pPr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5D21" w:rsidRDefault="00745D21" w:rsidP="00BB2138">
      <w:pPr>
        <w:ind w:right="-46"/>
        <w:jc w:val="center"/>
        <w:rPr>
          <w:rFonts w:ascii="Times New Roman" w:hAnsi="Times New Roman" w:cs="Times New Roman"/>
        </w:rPr>
      </w:pPr>
    </w:p>
    <w:p w:rsidR="00BB2138" w:rsidRPr="009D3F2B" w:rsidRDefault="00BB2138" w:rsidP="00BB2138">
      <w:pPr>
        <w:ind w:right="-46"/>
        <w:jc w:val="center"/>
        <w:rPr>
          <w:rFonts w:ascii="Times New Roman" w:hAnsi="Times New Roman" w:cs="Times New Roman"/>
        </w:rPr>
      </w:pPr>
    </w:p>
    <w:p w:rsidR="00745D21" w:rsidRPr="009D3F2B" w:rsidRDefault="00745D21" w:rsidP="00BB2138">
      <w:pPr>
        <w:ind w:right="-46"/>
        <w:jc w:val="center"/>
        <w:rPr>
          <w:rFonts w:ascii="Times New Roman" w:hAnsi="Times New Roman" w:cs="Times New Roman"/>
        </w:rPr>
      </w:pPr>
      <w:r w:rsidRPr="009D3F2B">
        <w:rPr>
          <w:rFonts w:ascii="Times New Roman" w:hAnsi="Times New Roman" w:cs="Times New Roman"/>
          <w:b/>
          <w:sz w:val="24"/>
          <w:szCs w:val="24"/>
        </w:rPr>
        <w:t>VER. DIONARDO M. DA CONCEIÇÃO</w:t>
      </w:r>
      <w:r w:rsidR="003125B0">
        <w:rPr>
          <w:rFonts w:ascii="Times New Roman" w:hAnsi="Times New Roman" w:cs="Times New Roman"/>
          <w:b/>
          <w:sz w:val="24"/>
          <w:szCs w:val="24"/>
        </w:rPr>
        <w:t xml:space="preserve">             VER. WAGNER T. DA CUNHA</w:t>
      </w:r>
    </w:p>
    <w:p w:rsidR="00364C9A" w:rsidRDefault="00364C9A" w:rsidP="00BB2138">
      <w:pPr>
        <w:ind w:right="-46"/>
        <w:jc w:val="center"/>
      </w:pPr>
    </w:p>
    <w:p w:rsidR="00921FCC" w:rsidRDefault="00921FCC">
      <w:pPr>
        <w:ind w:right="-46"/>
        <w:jc w:val="center"/>
      </w:pPr>
    </w:p>
    <w:sectPr w:rsidR="00921FCC" w:rsidSect="0039667F">
      <w:headerReference w:type="default" r:id="rId6"/>
      <w:footerReference w:type="default" r:id="rId7"/>
      <w:pgSz w:w="11906" w:h="16838"/>
      <w:pgMar w:top="1074" w:right="1440" w:bottom="1440" w:left="1440" w:header="567" w:footer="44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55A" w:rsidRDefault="0050155A" w:rsidP="00CD0A63">
      <w:r>
        <w:separator/>
      </w:r>
    </w:p>
  </w:endnote>
  <w:endnote w:type="continuationSeparator" w:id="1">
    <w:p w:rsidR="0050155A" w:rsidRDefault="0050155A" w:rsidP="00CD0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138" w:rsidRPr="00BB2138" w:rsidRDefault="00BB2138" w:rsidP="00BB2138">
    <w:pPr>
      <w:ind w:right="-380"/>
      <w:rPr>
        <w:rFonts w:ascii="Times New Roman" w:hAnsi="Times New Roman" w:cs="Times New Roman"/>
        <w:sz w:val="24"/>
        <w:szCs w:val="24"/>
      </w:rPr>
    </w:pPr>
    <w:r w:rsidRPr="00BB2138">
      <w:rPr>
        <w:rFonts w:ascii="Times New Roman" w:hAnsi="Times New Roman" w:cs="Times New Roman"/>
        <w:sz w:val="24"/>
        <w:szCs w:val="24"/>
      </w:rPr>
      <w:t xml:space="preserve">Protocolada na Secretaria Geral da Câmara em ____/____/2020    </w:t>
    </w:r>
    <w:r w:rsidRPr="00BB2138">
      <w:rPr>
        <w:rFonts w:ascii="Times New Roman" w:hAnsi="Times New Roman" w:cs="Times New Roman"/>
        <w:sz w:val="24"/>
        <w:szCs w:val="24"/>
      </w:rPr>
      <w:softHyphen/>
    </w:r>
    <w:r w:rsidRPr="00BB2138">
      <w:rPr>
        <w:rFonts w:ascii="Times New Roman" w:hAnsi="Times New Roman" w:cs="Times New Roman"/>
        <w:sz w:val="24"/>
        <w:szCs w:val="24"/>
      </w:rPr>
      <w:softHyphen/>
    </w:r>
    <w:r w:rsidRPr="00BB2138">
      <w:rPr>
        <w:rFonts w:ascii="Times New Roman" w:hAnsi="Times New Roman" w:cs="Times New Roman"/>
        <w:sz w:val="24"/>
        <w:szCs w:val="24"/>
      </w:rPr>
      <w:softHyphen/>
      <w:t>_________</w:t>
    </w:r>
    <w:r>
      <w:rPr>
        <w:rFonts w:ascii="Times New Roman" w:hAnsi="Times New Roman" w:cs="Times New Roman"/>
        <w:sz w:val="24"/>
        <w:szCs w:val="24"/>
      </w:rPr>
      <w:t>_____</w:t>
    </w:r>
    <w:r w:rsidRPr="00BB2138">
      <w:rPr>
        <w:rFonts w:ascii="Times New Roman" w:hAnsi="Times New Roman" w:cs="Times New Roman"/>
        <w:sz w:val="24"/>
        <w:szCs w:val="24"/>
      </w:rPr>
      <w:t>___________</w:t>
    </w:r>
  </w:p>
  <w:p w:rsidR="00BB2138" w:rsidRPr="00BB2138" w:rsidRDefault="00BB2138" w:rsidP="00BB2138">
    <w:pPr>
      <w:ind w:right="-164"/>
      <w:rPr>
        <w:rFonts w:ascii="Times New Roman" w:hAnsi="Times New Roman" w:cs="Times New Roman"/>
        <w:sz w:val="24"/>
        <w:szCs w:val="24"/>
      </w:rPr>
    </w:pPr>
    <w:r w:rsidRPr="00BB2138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</w:t>
    </w:r>
    <w:r w:rsidRPr="00BB2138">
      <w:rPr>
        <w:rFonts w:ascii="Times New Roman" w:hAnsi="Times New Roman" w:cs="Times New Roman"/>
        <w:sz w:val="24"/>
        <w:szCs w:val="24"/>
      </w:rPr>
      <w:t>Protocolo</w:t>
    </w:r>
  </w:p>
  <w:p w:rsidR="00BB2138" w:rsidRPr="00BB2138" w:rsidRDefault="00BB2138" w:rsidP="00BB2138">
    <w:pPr>
      <w:ind w:right="-380"/>
      <w:rPr>
        <w:rFonts w:ascii="Times New Roman" w:hAnsi="Times New Roman" w:cs="Times New Roman"/>
        <w:sz w:val="24"/>
        <w:szCs w:val="24"/>
      </w:rPr>
    </w:pPr>
    <w:r w:rsidRPr="00BB2138">
      <w:rPr>
        <w:rFonts w:ascii="Times New Roman" w:hAnsi="Times New Roman" w:cs="Times New Roman"/>
        <w:sz w:val="24"/>
        <w:szCs w:val="24"/>
      </w:rPr>
      <w:t>Lida e aprovada  na sessão ordinária do dia ____/____/2020</w:t>
    </w:r>
  </w:p>
  <w:p w:rsidR="00BB2138" w:rsidRPr="00BB2138" w:rsidRDefault="00BB2138" w:rsidP="00BB2138">
    <w:pPr>
      <w:ind w:right="-380"/>
      <w:rPr>
        <w:rFonts w:ascii="Times New Roman" w:hAnsi="Times New Roman" w:cs="Times New Roman"/>
        <w:sz w:val="24"/>
        <w:szCs w:val="24"/>
      </w:rPr>
    </w:pPr>
  </w:p>
  <w:p w:rsidR="00BB2138" w:rsidRPr="00BB2138" w:rsidRDefault="00BB2138" w:rsidP="00BB2138">
    <w:pPr>
      <w:ind w:right="-380"/>
      <w:rPr>
        <w:rFonts w:ascii="Times New Roman" w:hAnsi="Times New Roman" w:cs="Times New Roman"/>
        <w:sz w:val="24"/>
        <w:szCs w:val="24"/>
      </w:rPr>
    </w:pPr>
    <w:r w:rsidRPr="00BB2138">
      <w:rPr>
        <w:rFonts w:ascii="Times New Roman" w:hAnsi="Times New Roman" w:cs="Times New Roman"/>
        <w:sz w:val="24"/>
        <w:szCs w:val="24"/>
      </w:rPr>
      <w:t>Presidente  _______________________________________</w:t>
    </w:r>
  </w:p>
  <w:p w:rsidR="00BB2138" w:rsidRPr="00BB2138" w:rsidRDefault="00BB2138" w:rsidP="00BB2138">
    <w:pPr>
      <w:ind w:right="-380"/>
      <w:rPr>
        <w:rFonts w:ascii="Times New Roman" w:hAnsi="Times New Roman" w:cs="Times New Roman"/>
        <w:sz w:val="24"/>
        <w:szCs w:val="24"/>
      </w:rPr>
    </w:pPr>
    <w:r w:rsidRPr="00BB2138">
      <w:rPr>
        <w:rFonts w:ascii="Times New Roman" w:hAnsi="Times New Roman" w:cs="Times New Roman"/>
        <w:sz w:val="24"/>
        <w:szCs w:val="24"/>
      </w:rPr>
      <w:t xml:space="preserve">                            Ver. Dionardo Mendes da Conceição</w:t>
    </w:r>
  </w:p>
  <w:p w:rsidR="00BB2138" w:rsidRPr="00BB2138" w:rsidRDefault="00BB2138" w:rsidP="00BB2138">
    <w:pPr>
      <w:pStyle w:val="Rodap"/>
      <w:rPr>
        <w:rFonts w:ascii="Times New Roman" w:hAnsi="Times New Roman" w:cs="Times New Roman"/>
        <w:sz w:val="24"/>
        <w:szCs w:val="24"/>
      </w:rPr>
    </w:pPr>
  </w:p>
  <w:p w:rsidR="00CD0A63" w:rsidRPr="00BB2138" w:rsidRDefault="00CD0A63" w:rsidP="00BB2138">
    <w:pPr>
      <w:pStyle w:val="Rodap"/>
      <w:rPr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55A" w:rsidRDefault="0050155A" w:rsidP="00CD0A63">
      <w:r>
        <w:separator/>
      </w:r>
    </w:p>
  </w:footnote>
  <w:footnote w:type="continuationSeparator" w:id="1">
    <w:p w:rsidR="0050155A" w:rsidRDefault="0050155A" w:rsidP="00CD0A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A63" w:rsidRDefault="00CD0A63" w:rsidP="00625AA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356C"/>
    <w:rsid w:val="00087BEC"/>
    <w:rsid w:val="00117A3D"/>
    <w:rsid w:val="001915A3"/>
    <w:rsid w:val="001E390E"/>
    <w:rsid w:val="00217F62"/>
    <w:rsid w:val="003125B0"/>
    <w:rsid w:val="00324870"/>
    <w:rsid w:val="0033327B"/>
    <w:rsid w:val="00364C9A"/>
    <w:rsid w:val="0039667F"/>
    <w:rsid w:val="003D374E"/>
    <w:rsid w:val="003D5B71"/>
    <w:rsid w:val="003E7879"/>
    <w:rsid w:val="00400274"/>
    <w:rsid w:val="004105FB"/>
    <w:rsid w:val="0050155A"/>
    <w:rsid w:val="00506BAF"/>
    <w:rsid w:val="00625AAA"/>
    <w:rsid w:val="00632639"/>
    <w:rsid w:val="00745723"/>
    <w:rsid w:val="00745D21"/>
    <w:rsid w:val="007B70FA"/>
    <w:rsid w:val="008914F8"/>
    <w:rsid w:val="00896B14"/>
    <w:rsid w:val="00921FCC"/>
    <w:rsid w:val="009406B9"/>
    <w:rsid w:val="009428DD"/>
    <w:rsid w:val="00A33F17"/>
    <w:rsid w:val="00A906D8"/>
    <w:rsid w:val="00AB5A74"/>
    <w:rsid w:val="00B12714"/>
    <w:rsid w:val="00BB2138"/>
    <w:rsid w:val="00C5385B"/>
    <w:rsid w:val="00CD0A63"/>
    <w:rsid w:val="00CE1F7D"/>
    <w:rsid w:val="00D74769"/>
    <w:rsid w:val="00DC4B24"/>
    <w:rsid w:val="00E24689"/>
    <w:rsid w:val="00F071AE"/>
    <w:rsid w:val="00FB09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CD0A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0A63"/>
  </w:style>
  <w:style w:type="paragraph" w:styleId="Rodap">
    <w:name w:val="footer"/>
    <w:basedOn w:val="Normal"/>
    <w:link w:val="RodapChar"/>
    <w:uiPriority w:val="99"/>
    <w:unhideWhenUsed/>
    <w:rsid w:val="00CD0A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0A63"/>
  </w:style>
  <w:style w:type="paragraph" w:styleId="Textodebalo">
    <w:name w:val="Balloon Text"/>
    <w:basedOn w:val="Normal"/>
    <w:link w:val="TextodebaloChar"/>
    <w:uiPriority w:val="99"/>
    <w:semiHidden/>
    <w:unhideWhenUsed/>
    <w:rsid w:val="00CD0A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0A6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625AAA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5AA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625AAA"/>
    <w:rPr>
      <w:b/>
      <w:bCs/>
    </w:rPr>
  </w:style>
  <w:style w:type="table" w:styleId="Tabelacomgrade">
    <w:name w:val="Table Grid"/>
    <w:basedOn w:val="Tabelanormal"/>
    <w:uiPriority w:val="59"/>
    <w:rsid w:val="00625A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25AA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Web1">
    <w:name w:val="Normal (Web)1"/>
    <w:basedOn w:val="Normal"/>
    <w:rsid w:val="00FB0959"/>
    <w:pPr>
      <w:spacing w:before="120" w:after="120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7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2020-02-10T10:46:00Z</cp:lastPrinted>
  <dcterms:created xsi:type="dcterms:W3CDTF">2020-02-10T10:46:00Z</dcterms:created>
  <dcterms:modified xsi:type="dcterms:W3CDTF">2020-02-10T10:46:00Z</dcterms:modified>
</cp:coreProperties>
</file>