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FC50D3">
        <w:rPr>
          <w:rFonts w:ascii="Century Gothic" w:hAnsi="Century Gothic"/>
          <w:b/>
          <w:sz w:val="24"/>
          <w:szCs w:val="24"/>
        </w:rPr>
        <w:t>1</w:t>
      </w:r>
      <w:r w:rsidR="00766A2C">
        <w:rPr>
          <w:rFonts w:ascii="Century Gothic" w:hAnsi="Century Gothic"/>
          <w:b/>
          <w:sz w:val="24"/>
          <w:szCs w:val="24"/>
        </w:rPr>
        <w:t>8</w:t>
      </w:r>
      <w:r w:rsidR="00F84EE4">
        <w:rPr>
          <w:rFonts w:ascii="Century Gothic" w:hAnsi="Century Gothic"/>
          <w:b/>
          <w:sz w:val="24"/>
          <w:szCs w:val="24"/>
        </w:rPr>
        <w:t>4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F84EE4" w:rsidRPr="00737683" w:rsidRDefault="00F84EE4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</w:p>
    <w:p w:rsidR="00082E8C" w:rsidRPr="00506CA9" w:rsidRDefault="00082E8C" w:rsidP="00506CA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506CA9">
        <w:rPr>
          <w:rFonts w:ascii="Century Gothic" w:hAnsi="Century Gothic"/>
          <w:b/>
          <w:bCs/>
        </w:rPr>
        <w:t>“Solicita</w:t>
      </w:r>
      <w:r w:rsidR="00F84EE4">
        <w:rPr>
          <w:rFonts w:ascii="Century Gothic" w:hAnsi="Century Gothic"/>
          <w:b/>
          <w:bCs/>
        </w:rPr>
        <w:t xml:space="preserve"> a execução de ajustes nas rampas de acesso as portas do Velório Municipal</w:t>
      </w:r>
      <w:r w:rsidR="00506CA9" w:rsidRPr="00506CA9">
        <w:rPr>
          <w:rFonts w:ascii="Century Gothic" w:hAnsi="Century Gothic"/>
          <w:b/>
          <w:bCs/>
        </w:rPr>
        <w:t>”.</w:t>
      </w:r>
    </w:p>
    <w:p w:rsidR="00B627B5" w:rsidRDefault="00B627B5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</w:p>
    <w:p w:rsidR="009D6918" w:rsidRPr="00F84EE4" w:rsidRDefault="00FC1353" w:rsidP="0074745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F84EE4">
        <w:rPr>
          <w:rFonts w:ascii="Century Gothic" w:hAnsi="Century Gothic"/>
          <w:sz w:val="22"/>
          <w:szCs w:val="22"/>
        </w:rPr>
        <w:t>Indico a</w:t>
      </w:r>
      <w:r w:rsidR="003075DA" w:rsidRPr="00F84EE4">
        <w:rPr>
          <w:rFonts w:ascii="Century Gothic" w:hAnsi="Century Gothic"/>
          <w:sz w:val="22"/>
          <w:szCs w:val="22"/>
        </w:rPr>
        <w:t xml:space="preserve"> Chefe do Poder Executivo Municipal, na forma regimental, que, por meio do setor competente,</w:t>
      </w:r>
      <w:r w:rsidR="00286A40" w:rsidRPr="00F84EE4">
        <w:rPr>
          <w:rFonts w:ascii="Century Gothic" w:hAnsi="Century Gothic"/>
          <w:sz w:val="22"/>
          <w:szCs w:val="22"/>
        </w:rPr>
        <w:t xml:space="preserve"> </w:t>
      </w:r>
      <w:r w:rsidR="00F84EE4" w:rsidRPr="00F84EE4">
        <w:rPr>
          <w:rFonts w:ascii="Century Gothic" w:hAnsi="Century Gothic"/>
          <w:sz w:val="22"/>
          <w:szCs w:val="22"/>
        </w:rPr>
        <w:t xml:space="preserve">providencie ajustes nas rampas de acesso às portas do Velório Municipal, tendo em vista que várias pessoas estão tropeçando, devido à diferença de cotas entre as soleiras das portas e as rampas. </w:t>
      </w:r>
    </w:p>
    <w:p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5824E4">
        <w:rPr>
          <w:rFonts w:ascii="Century Gothic" w:hAnsi="Century Gothic"/>
          <w:b/>
          <w:bCs/>
          <w:u w:val="single"/>
        </w:rPr>
        <w:t xml:space="preserve">JUSTIFICATIVA: </w:t>
      </w:r>
    </w:p>
    <w:p w:rsidR="0021395D" w:rsidRPr="00B627B5" w:rsidRDefault="0021395D" w:rsidP="00B627B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>É de conhecimento de todos, que o velório municipal passou por reformas recentes, tendo sua reinauguração</w:t>
      </w:r>
      <w:proofErr w:type="gramStart"/>
      <w:r w:rsidRPr="00B627B5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B627B5">
        <w:rPr>
          <w:rFonts w:ascii="Century Gothic" w:hAnsi="Century Gothic"/>
          <w:sz w:val="22"/>
          <w:szCs w:val="22"/>
        </w:rPr>
        <w:t>no dia 23 de setembro de 2023;</w:t>
      </w:r>
    </w:p>
    <w:p w:rsidR="0021395D" w:rsidRPr="00B627B5" w:rsidRDefault="0021395D" w:rsidP="00B627B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 xml:space="preserve">No entanto, apesar das reformas, ainda na data de sua reinauguração, foram detectados vários problemas e correções a </w:t>
      </w:r>
      <w:proofErr w:type="gramStart"/>
      <w:r w:rsidRPr="00B627B5">
        <w:rPr>
          <w:rFonts w:ascii="Century Gothic" w:hAnsi="Century Gothic"/>
          <w:sz w:val="22"/>
          <w:szCs w:val="22"/>
        </w:rPr>
        <w:t>serem</w:t>
      </w:r>
      <w:proofErr w:type="gramEnd"/>
      <w:r w:rsidRPr="00B627B5">
        <w:rPr>
          <w:rFonts w:ascii="Century Gothic" w:hAnsi="Century Gothic"/>
          <w:sz w:val="22"/>
          <w:szCs w:val="22"/>
        </w:rPr>
        <w:t xml:space="preserve"> realizadas, entre elas a necessidade de ajuste nas rampas de acesso às portas do velório;</w:t>
      </w:r>
    </w:p>
    <w:p w:rsidR="0021395D" w:rsidRPr="00B627B5" w:rsidRDefault="0021395D" w:rsidP="00B627B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>Esta diferença entre as rampas e as soleiras das portas, tem ocasionado muitos tropeços e consequentes quedas, pois, a diferença acaba passando por despercebido no momento d</w:t>
      </w:r>
      <w:r w:rsidR="00B627B5" w:rsidRPr="00B627B5">
        <w:rPr>
          <w:rFonts w:ascii="Century Gothic" w:hAnsi="Century Gothic"/>
          <w:sz w:val="22"/>
          <w:szCs w:val="22"/>
        </w:rPr>
        <w:t>e entrada a</w:t>
      </w:r>
      <w:r w:rsidRPr="00B627B5">
        <w:rPr>
          <w:rFonts w:ascii="Century Gothic" w:hAnsi="Century Gothic"/>
          <w:sz w:val="22"/>
          <w:szCs w:val="22"/>
        </w:rPr>
        <w:t>o espaço</w:t>
      </w:r>
      <w:r w:rsidR="00B627B5" w:rsidRPr="00B627B5">
        <w:rPr>
          <w:rFonts w:ascii="Century Gothic" w:hAnsi="Century Gothic"/>
          <w:sz w:val="22"/>
          <w:szCs w:val="22"/>
        </w:rPr>
        <w:t>,</w:t>
      </w:r>
      <w:r w:rsidRPr="00B627B5">
        <w:rPr>
          <w:rFonts w:ascii="Century Gothic" w:hAnsi="Century Gothic"/>
          <w:sz w:val="22"/>
          <w:szCs w:val="22"/>
        </w:rPr>
        <w:t xml:space="preserve"> levando ao</w:t>
      </w:r>
      <w:proofErr w:type="gramStart"/>
      <w:r w:rsidRPr="00B627B5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B627B5">
        <w:rPr>
          <w:rFonts w:ascii="Century Gothic" w:hAnsi="Century Gothic"/>
          <w:sz w:val="22"/>
          <w:szCs w:val="22"/>
        </w:rPr>
        <w:t xml:space="preserve">tropeço, </w:t>
      </w:r>
      <w:r w:rsidR="00B627B5" w:rsidRPr="00B627B5">
        <w:rPr>
          <w:rFonts w:ascii="Century Gothic" w:hAnsi="Century Gothic"/>
          <w:sz w:val="22"/>
          <w:szCs w:val="22"/>
        </w:rPr>
        <w:t xml:space="preserve">o que pode causar sérios riscos de fraturas, uma vez que, o grande número de frequentadores do local são pessoas idosas, que possuem locomoção reduzida  </w:t>
      </w:r>
      <w:r w:rsidRPr="00B627B5">
        <w:rPr>
          <w:rFonts w:ascii="Century Gothic" w:hAnsi="Century Gothic"/>
          <w:sz w:val="22"/>
          <w:szCs w:val="22"/>
        </w:rPr>
        <w:t xml:space="preserve"> </w:t>
      </w:r>
      <w:r w:rsidR="00B627B5" w:rsidRPr="00B627B5">
        <w:rPr>
          <w:rFonts w:ascii="Century Gothic" w:hAnsi="Century Gothic"/>
          <w:sz w:val="22"/>
          <w:szCs w:val="22"/>
        </w:rPr>
        <w:t xml:space="preserve">e corpo </w:t>
      </w:r>
      <w:bookmarkStart w:id="0" w:name="_GoBack"/>
      <w:bookmarkEnd w:id="0"/>
      <w:r w:rsidR="00B627B5" w:rsidRPr="00B627B5">
        <w:rPr>
          <w:rFonts w:ascii="Century Gothic" w:hAnsi="Century Gothic"/>
          <w:sz w:val="22"/>
          <w:szCs w:val="22"/>
        </w:rPr>
        <w:t>frágil</w:t>
      </w:r>
      <w:r w:rsidRPr="00B627B5">
        <w:rPr>
          <w:rFonts w:ascii="Century Gothic" w:hAnsi="Century Gothic"/>
          <w:sz w:val="22"/>
          <w:szCs w:val="22"/>
        </w:rPr>
        <w:t xml:space="preserve">;    </w:t>
      </w:r>
    </w:p>
    <w:p w:rsidR="0021395D" w:rsidRPr="00B627B5" w:rsidRDefault="00B627B5" w:rsidP="00B627B5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>Considerando que, os ajustes apresentados são de fácil resolução, peço uma atenção especial, para que o problema apresentado seja sanado, eliminando os</w:t>
      </w:r>
      <w:r w:rsidR="0021395D" w:rsidRPr="00B627B5">
        <w:rPr>
          <w:rFonts w:ascii="Century Gothic" w:hAnsi="Century Gothic"/>
          <w:sz w:val="22"/>
          <w:szCs w:val="22"/>
        </w:rPr>
        <w:t xml:space="preserve"> risco</w:t>
      </w:r>
      <w:r w:rsidRPr="00B627B5">
        <w:rPr>
          <w:rFonts w:ascii="Century Gothic" w:hAnsi="Century Gothic"/>
          <w:sz w:val="22"/>
          <w:szCs w:val="22"/>
        </w:rPr>
        <w:t>s de acidente</w:t>
      </w:r>
      <w:r w:rsidR="0021395D" w:rsidRPr="00B627B5">
        <w:rPr>
          <w:rFonts w:ascii="Century Gothic" w:hAnsi="Century Gothic"/>
          <w:sz w:val="22"/>
          <w:szCs w:val="22"/>
        </w:rPr>
        <w:t xml:space="preserve"> as pessoas que frequentam o velório municipal; </w:t>
      </w:r>
    </w:p>
    <w:p w:rsidR="0021395D" w:rsidRPr="00B627B5" w:rsidRDefault="0021395D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</w:p>
    <w:p w:rsidR="0014104B" w:rsidRPr="00B627B5" w:rsidRDefault="00332438" w:rsidP="003C6109">
      <w:pPr>
        <w:tabs>
          <w:tab w:val="left" w:pos="1134"/>
        </w:tabs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B627B5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3C6109" w:rsidRPr="00B627B5">
        <w:rPr>
          <w:rFonts w:ascii="Century Gothic" w:hAnsi="Century Gothic"/>
          <w:sz w:val="22"/>
          <w:szCs w:val="22"/>
        </w:rPr>
        <w:t>1</w:t>
      </w:r>
      <w:r w:rsidR="008E49C6" w:rsidRPr="00B627B5">
        <w:rPr>
          <w:rFonts w:ascii="Century Gothic" w:hAnsi="Century Gothic"/>
          <w:sz w:val="22"/>
          <w:szCs w:val="22"/>
        </w:rPr>
        <w:t>2</w:t>
      </w:r>
      <w:proofErr w:type="gramStart"/>
      <w:r w:rsidR="008E49C6" w:rsidRPr="00B627B5">
        <w:rPr>
          <w:rFonts w:ascii="Century Gothic" w:hAnsi="Century Gothic"/>
          <w:sz w:val="22"/>
          <w:szCs w:val="22"/>
        </w:rPr>
        <w:t xml:space="preserve"> </w:t>
      </w:r>
      <w:r w:rsidR="003C6109" w:rsidRPr="00B627B5">
        <w:rPr>
          <w:rFonts w:ascii="Century Gothic" w:hAnsi="Century Gothic"/>
          <w:sz w:val="22"/>
          <w:szCs w:val="22"/>
        </w:rPr>
        <w:t xml:space="preserve"> </w:t>
      </w:r>
      <w:proofErr w:type="gramEnd"/>
      <w:r w:rsidR="003C6109" w:rsidRPr="00B627B5">
        <w:rPr>
          <w:rFonts w:ascii="Century Gothic" w:hAnsi="Century Gothic"/>
          <w:sz w:val="22"/>
          <w:szCs w:val="22"/>
        </w:rPr>
        <w:t xml:space="preserve">de </w:t>
      </w:r>
      <w:r w:rsidR="008E49C6" w:rsidRPr="00B627B5">
        <w:rPr>
          <w:rFonts w:ascii="Century Gothic" w:hAnsi="Century Gothic"/>
          <w:sz w:val="22"/>
          <w:szCs w:val="22"/>
        </w:rPr>
        <w:t>Novembro</w:t>
      </w:r>
      <w:r w:rsidRPr="00B627B5">
        <w:rPr>
          <w:rFonts w:ascii="Century Gothic" w:hAnsi="Century Gothic"/>
          <w:sz w:val="22"/>
          <w:szCs w:val="22"/>
        </w:rPr>
        <w:t xml:space="preserve"> de 2025.</w:t>
      </w:r>
    </w:p>
    <w:p w:rsidR="00F24D6E" w:rsidRPr="00B627B5" w:rsidRDefault="00F24D6E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C6109" w:rsidRPr="00B627B5" w:rsidRDefault="003C6109" w:rsidP="00F24D6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3C6109" w:rsidRPr="00B627B5" w:rsidRDefault="008E49C6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627B5">
        <w:rPr>
          <w:rFonts w:ascii="Century Gothic" w:hAnsi="Century Gothic"/>
          <w:b/>
          <w:bCs/>
          <w:sz w:val="22"/>
          <w:szCs w:val="22"/>
        </w:rPr>
        <w:t xml:space="preserve">Marco Aurélio </w:t>
      </w:r>
      <w:proofErr w:type="spellStart"/>
      <w:r w:rsidRPr="00B627B5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:rsidR="00280F60" w:rsidRPr="00B627B5" w:rsidRDefault="00332438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627B5">
        <w:rPr>
          <w:rFonts w:ascii="Century Gothic" w:hAnsi="Century Gothic"/>
          <w:b/>
          <w:bCs/>
          <w:sz w:val="22"/>
          <w:szCs w:val="22"/>
        </w:rPr>
        <w:t xml:space="preserve">Vereador – </w:t>
      </w:r>
      <w:r w:rsidR="008E49C6" w:rsidRPr="00B627B5">
        <w:rPr>
          <w:rFonts w:ascii="Century Gothic" w:hAnsi="Century Gothic"/>
          <w:b/>
          <w:bCs/>
          <w:sz w:val="22"/>
          <w:szCs w:val="22"/>
        </w:rPr>
        <w:t>MDB</w:t>
      </w:r>
    </w:p>
    <w:p w:rsidR="009D6918" w:rsidRPr="00B627B5" w:rsidRDefault="009D6918" w:rsidP="00167A4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9D6918" w:rsidRPr="00634B93" w:rsidRDefault="009D6918" w:rsidP="00DC12F2">
      <w:pPr>
        <w:rPr>
          <w:rFonts w:ascii="Century Gothic" w:hAnsi="Century Gothic"/>
          <w:b/>
          <w:bCs/>
        </w:rPr>
      </w:pPr>
    </w:p>
    <w:sectPr w:rsidR="009D6918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5D" w:rsidRDefault="0021395D">
      <w:r>
        <w:separator/>
      </w:r>
    </w:p>
  </w:endnote>
  <w:endnote w:type="continuationSeparator" w:id="0">
    <w:p w:rsidR="0021395D" w:rsidRDefault="00213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95D" w:rsidRPr="00A06A02" w:rsidRDefault="0021395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21395D" w:rsidRPr="00A06A02" w:rsidRDefault="0021395D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0F2098">
      <w:fldChar w:fldCharType="begin"/>
    </w:r>
    <w:r>
      <w:instrText xml:space="preserve"> PAGE   \* MERGEFORMAT </w:instrText>
    </w:r>
    <w:r w:rsidRPr="000F2098">
      <w:fldChar w:fldCharType="separate"/>
    </w:r>
    <w:r w:rsidR="00B627B5" w:rsidRPr="00B627B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5D" w:rsidRDefault="0021395D">
      <w:r>
        <w:separator/>
      </w:r>
    </w:p>
  </w:footnote>
  <w:footnote w:type="continuationSeparator" w:id="0">
    <w:p w:rsidR="0021395D" w:rsidRDefault="002139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95D" w:rsidRPr="003C7A2E" w:rsidRDefault="0021395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F20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4451849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1395D" w:rsidRDefault="0021395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1395D" w:rsidRPr="003C7A2E" w:rsidRDefault="0021395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1395D" w:rsidRDefault="0021395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58FE"/>
    <w:rsid w:val="000B5947"/>
    <w:rsid w:val="000B6FE9"/>
    <w:rsid w:val="000C1597"/>
    <w:rsid w:val="000C1D59"/>
    <w:rsid w:val="000C1FCB"/>
    <w:rsid w:val="000C377D"/>
    <w:rsid w:val="000C41E1"/>
    <w:rsid w:val="000C653C"/>
    <w:rsid w:val="000C7BDB"/>
    <w:rsid w:val="000C7CD1"/>
    <w:rsid w:val="000D0191"/>
    <w:rsid w:val="000D2455"/>
    <w:rsid w:val="000D288D"/>
    <w:rsid w:val="000D5032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2098"/>
    <w:rsid w:val="000F3050"/>
    <w:rsid w:val="001003A2"/>
    <w:rsid w:val="001005D3"/>
    <w:rsid w:val="001033F8"/>
    <w:rsid w:val="001035E9"/>
    <w:rsid w:val="00104E47"/>
    <w:rsid w:val="001057B4"/>
    <w:rsid w:val="00105F0C"/>
    <w:rsid w:val="001060E7"/>
    <w:rsid w:val="001063E6"/>
    <w:rsid w:val="00110080"/>
    <w:rsid w:val="00110C0B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36BF4"/>
    <w:rsid w:val="0014104B"/>
    <w:rsid w:val="00141555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B0841"/>
    <w:rsid w:val="001B0D7E"/>
    <w:rsid w:val="001B3940"/>
    <w:rsid w:val="001B3F9A"/>
    <w:rsid w:val="001B71CC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B4F"/>
    <w:rsid w:val="001E7044"/>
    <w:rsid w:val="001F1BD4"/>
    <w:rsid w:val="001F396D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395D"/>
    <w:rsid w:val="00216869"/>
    <w:rsid w:val="00217F41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3911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6716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6109"/>
    <w:rsid w:val="003C7934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F1734"/>
    <w:rsid w:val="003F225C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4F53"/>
    <w:rsid w:val="004A5C8C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3081"/>
    <w:rsid w:val="004D33AE"/>
    <w:rsid w:val="004D5426"/>
    <w:rsid w:val="004D5F43"/>
    <w:rsid w:val="004E2DFF"/>
    <w:rsid w:val="004E493B"/>
    <w:rsid w:val="004E5502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221E"/>
    <w:rsid w:val="00662DEB"/>
    <w:rsid w:val="0066441D"/>
    <w:rsid w:val="0066584C"/>
    <w:rsid w:val="00672928"/>
    <w:rsid w:val="00672E27"/>
    <w:rsid w:val="0067329A"/>
    <w:rsid w:val="006735C4"/>
    <w:rsid w:val="00673D86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A2C"/>
    <w:rsid w:val="0077066C"/>
    <w:rsid w:val="00770BBA"/>
    <w:rsid w:val="00771C90"/>
    <w:rsid w:val="0077329E"/>
    <w:rsid w:val="007739C4"/>
    <w:rsid w:val="007822D9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2199"/>
    <w:rsid w:val="007F275B"/>
    <w:rsid w:val="007F6FA1"/>
    <w:rsid w:val="007F7222"/>
    <w:rsid w:val="008006D9"/>
    <w:rsid w:val="00803D69"/>
    <w:rsid w:val="00803F1D"/>
    <w:rsid w:val="00816CBD"/>
    <w:rsid w:val="00823B5E"/>
    <w:rsid w:val="00823EDA"/>
    <w:rsid w:val="00824D3D"/>
    <w:rsid w:val="00826EC2"/>
    <w:rsid w:val="008337B0"/>
    <w:rsid w:val="00834BDF"/>
    <w:rsid w:val="00836615"/>
    <w:rsid w:val="00837356"/>
    <w:rsid w:val="00837F80"/>
    <w:rsid w:val="008429E9"/>
    <w:rsid w:val="00844762"/>
    <w:rsid w:val="00844A36"/>
    <w:rsid w:val="00844D1F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7EB5"/>
    <w:rsid w:val="008A35F6"/>
    <w:rsid w:val="008A3B80"/>
    <w:rsid w:val="008A44C8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49C6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3281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1A69"/>
    <w:rsid w:val="009A3568"/>
    <w:rsid w:val="009A4AF3"/>
    <w:rsid w:val="009A52C0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D6918"/>
    <w:rsid w:val="009E1B87"/>
    <w:rsid w:val="009E28C9"/>
    <w:rsid w:val="009E76E7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105BE"/>
    <w:rsid w:val="00A118FA"/>
    <w:rsid w:val="00A12DC3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6F0A"/>
    <w:rsid w:val="00B2657F"/>
    <w:rsid w:val="00B30080"/>
    <w:rsid w:val="00B32388"/>
    <w:rsid w:val="00B34D09"/>
    <w:rsid w:val="00B40FB0"/>
    <w:rsid w:val="00B41195"/>
    <w:rsid w:val="00B41485"/>
    <w:rsid w:val="00B43E59"/>
    <w:rsid w:val="00B4465D"/>
    <w:rsid w:val="00B44E9C"/>
    <w:rsid w:val="00B45A59"/>
    <w:rsid w:val="00B474EB"/>
    <w:rsid w:val="00B5038F"/>
    <w:rsid w:val="00B52AE6"/>
    <w:rsid w:val="00B5329E"/>
    <w:rsid w:val="00B56541"/>
    <w:rsid w:val="00B61C80"/>
    <w:rsid w:val="00B627B5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E0484"/>
    <w:rsid w:val="00BE04ED"/>
    <w:rsid w:val="00BE1F01"/>
    <w:rsid w:val="00BE229D"/>
    <w:rsid w:val="00BE63CA"/>
    <w:rsid w:val="00BE6B58"/>
    <w:rsid w:val="00BF5C51"/>
    <w:rsid w:val="00C02D83"/>
    <w:rsid w:val="00C03D85"/>
    <w:rsid w:val="00C0400D"/>
    <w:rsid w:val="00C0474A"/>
    <w:rsid w:val="00C047A0"/>
    <w:rsid w:val="00C06767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43C8"/>
    <w:rsid w:val="00C85BC2"/>
    <w:rsid w:val="00C86E3D"/>
    <w:rsid w:val="00C920EC"/>
    <w:rsid w:val="00C921C6"/>
    <w:rsid w:val="00C94EC7"/>
    <w:rsid w:val="00C96233"/>
    <w:rsid w:val="00C979F5"/>
    <w:rsid w:val="00CA0021"/>
    <w:rsid w:val="00CA5B77"/>
    <w:rsid w:val="00CA5CD2"/>
    <w:rsid w:val="00CA70B6"/>
    <w:rsid w:val="00CB1587"/>
    <w:rsid w:val="00CB2651"/>
    <w:rsid w:val="00CB3C3E"/>
    <w:rsid w:val="00CB4C39"/>
    <w:rsid w:val="00CB54C5"/>
    <w:rsid w:val="00CB659B"/>
    <w:rsid w:val="00CB6772"/>
    <w:rsid w:val="00CB78DC"/>
    <w:rsid w:val="00CC2AC8"/>
    <w:rsid w:val="00CC3637"/>
    <w:rsid w:val="00CC5AE4"/>
    <w:rsid w:val="00CC77C7"/>
    <w:rsid w:val="00CD0A70"/>
    <w:rsid w:val="00CD126E"/>
    <w:rsid w:val="00CD23BF"/>
    <w:rsid w:val="00CE0E67"/>
    <w:rsid w:val="00CE39FB"/>
    <w:rsid w:val="00CE6BE8"/>
    <w:rsid w:val="00CF4753"/>
    <w:rsid w:val="00CF6CA4"/>
    <w:rsid w:val="00CF799B"/>
    <w:rsid w:val="00D014FF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6B52"/>
    <w:rsid w:val="00D42B97"/>
    <w:rsid w:val="00D4368A"/>
    <w:rsid w:val="00D46215"/>
    <w:rsid w:val="00D4700B"/>
    <w:rsid w:val="00D5782C"/>
    <w:rsid w:val="00D57C95"/>
    <w:rsid w:val="00D6665A"/>
    <w:rsid w:val="00D666FD"/>
    <w:rsid w:val="00D72221"/>
    <w:rsid w:val="00D72ABF"/>
    <w:rsid w:val="00D72D82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11D3"/>
    <w:rsid w:val="00EA4BBA"/>
    <w:rsid w:val="00EA769A"/>
    <w:rsid w:val="00EB28A8"/>
    <w:rsid w:val="00EB2E17"/>
    <w:rsid w:val="00EB4605"/>
    <w:rsid w:val="00EB61DE"/>
    <w:rsid w:val="00EC3FB2"/>
    <w:rsid w:val="00EC5DCC"/>
    <w:rsid w:val="00EC7F7D"/>
    <w:rsid w:val="00ED26B5"/>
    <w:rsid w:val="00ED34DD"/>
    <w:rsid w:val="00EE1F1F"/>
    <w:rsid w:val="00EE2309"/>
    <w:rsid w:val="00EE3921"/>
    <w:rsid w:val="00EE507D"/>
    <w:rsid w:val="00EE7355"/>
    <w:rsid w:val="00EF11F8"/>
    <w:rsid w:val="00EF37E0"/>
    <w:rsid w:val="00EF4785"/>
    <w:rsid w:val="00EF511D"/>
    <w:rsid w:val="00EF66FF"/>
    <w:rsid w:val="00EF6722"/>
    <w:rsid w:val="00EF6A7E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4EE4"/>
    <w:rsid w:val="00F86282"/>
    <w:rsid w:val="00F87C41"/>
    <w:rsid w:val="00F92C1E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353"/>
    <w:rsid w:val="00FC4D93"/>
    <w:rsid w:val="00FC50D3"/>
    <w:rsid w:val="00FC5774"/>
    <w:rsid w:val="00FC6E15"/>
    <w:rsid w:val="00FC7922"/>
    <w:rsid w:val="00FD559B"/>
    <w:rsid w:val="00FE1C04"/>
    <w:rsid w:val="00FE27FF"/>
    <w:rsid w:val="00FE3175"/>
    <w:rsid w:val="00FE3917"/>
    <w:rsid w:val="00FE42F5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48457-8491-4C4A-B397-56CEF0DAE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233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1502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2025-07-14T18:53:00Z</cp:lastPrinted>
  <dcterms:created xsi:type="dcterms:W3CDTF">2025-11-12T13:34:00Z</dcterms:created>
  <dcterms:modified xsi:type="dcterms:W3CDTF">2025-11-12T14:24:00Z</dcterms:modified>
</cp:coreProperties>
</file>