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30A1" w:rsidRPr="00CD7AF1" w:rsidRDefault="00D15E90">
      <w:pPr>
        <w:spacing w:after="0"/>
        <w:ind w:left="14"/>
      </w:pPr>
      <w:r w:rsidRPr="00CD7AF1">
        <w:rPr>
          <w:rFonts w:ascii="Times New Roman" w:eastAsia="Times New Roman" w:hAnsi="Times New Roman" w:cs="Times New Roman"/>
        </w:rPr>
        <w:t xml:space="preserve">         </w:t>
      </w:r>
      <w:r w:rsidRPr="00CD7AF1">
        <w:t xml:space="preserve"> </w:t>
      </w:r>
    </w:p>
    <w:p w:rsidR="00DE30A1" w:rsidRPr="00CD7AF1" w:rsidRDefault="00D15E90">
      <w:pPr>
        <w:spacing w:after="0"/>
        <w:ind w:right="910"/>
        <w:jc w:val="right"/>
      </w:pPr>
      <w:r w:rsidRPr="00CD7AF1">
        <w:rPr>
          <w:noProof/>
        </w:rPr>
        <w:drawing>
          <wp:inline distT="0" distB="0" distL="0" distR="0">
            <wp:extent cx="4602480" cy="798576"/>
            <wp:effectExtent l="0" t="0" r="0" b="0"/>
            <wp:docPr id="126" name="Picture 12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" name="Picture 126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602480" cy="7985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D7AF1">
        <w:t xml:space="preserve"> </w:t>
      </w:r>
    </w:p>
    <w:p w:rsidR="00DE30A1" w:rsidRPr="00CD7AF1" w:rsidRDefault="00D15E90">
      <w:pPr>
        <w:spacing w:after="0"/>
        <w:ind w:left="50"/>
        <w:jc w:val="center"/>
      </w:pPr>
      <w:r w:rsidRPr="00CD7AF1">
        <w:t xml:space="preserve">  </w:t>
      </w:r>
    </w:p>
    <w:p w:rsidR="00DE30A1" w:rsidRPr="00D14110" w:rsidRDefault="000C31A7">
      <w:pPr>
        <w:spacing w:after="0"/>
        <w:ind w:right="171"/>
        <w:jc w:val="center"/>
        <w:rPr>
          <w:sz w:val="24"/>
          <w:szCs w:val="24"/>
        </w:rPr>
      </w:pPr>
      <w:r>
        <w:rPr>
          <w:b/>
          <w:sz w:val="24"/>
          <w:szCs w:val="24"/>
          <w:u w:val="single" w:color="000000"/>
        </w:rPr>
        <w:t>INDICAÇÃO Nº62</w:t>
      </w:r>
      <w:r w:rsidR="00E375CB">
        <w:rPr>
          <w:b/>
          <w:sz w:val="24"/>
          <w:szCs w:val="24"/>
          <w:u w:val="single" w:color="000000"/>
        </w:rPr>
        <w:t>/2024</w:t>
      </w:r>
      <w:r w:rsidR="00D15E90" w:rsidRPr="00D14110">
        <w:rPr>
          <w:sz w:val="24"/>
          <w:szCs w:val="24"/>
        </w:rPr>
        <w:t xml:space="preserve"> </w:t>
      </w:r>
    </w:p>
    <w:p w:rsidR="00DE30A1" w:rsidRPr="00CD7AF1" w:rsidRDefault="00D15E90" w:rsidP="000C31A7">
      <w:pPr>
        <w:spacing w:after="0"/>
        <w:ind w:right="14"/>
        <w:jc w:val="center"/>
      </w:pPr>
      <w:r w:rsidRPr="00CD7AF1">
        <w:rPr>
          <w:b/>
        </w:rPr>
        <w:t xml:space="preserve"> </w:t>
      </w:r>
      <w:r w:rsidRPr="00CD7AF1">
        <w:t xml:space="preserve"> </w:t>
      </w:r>
      <w:r w:rsidRPr="00CD7AF1">
        <w:rPr>
          <w:b/>
        </w:rPr>
        <w:t xml:space="preserve"> </w:t>
      </w:r>
      <w:r w:rsidRPr="00CD7AF1">
        <w:t xml:space="preserve"> </w:t>
      </w:r>
    </w:p>
    <w:p w:rsidR="00DE30A1" w:rsidRPr="00CD7AF1" w:rsidRDefault="00D15E90">
      <w:pPr>
        <w:spacing w:after="0"/>
        <w:ind w:right="14"/>
        <w:jc w:val="center"/>
      </w:pPr>
      <w:r w:rsidRPr="00CD7AF1">
        <w:rPr>
          <w:b/>
        </w:rPr>
        <w:t xml:space="preserve"> </w:t>
      </w:r>
      <w:r w:rsidRPr="00CD7AF1">
        <w:t xml:space="preserve"> </w:t>
      </w:r>
    </w:p>
    <w:p w:rsidR="00DE30A1" w:rsidRPr="00CD7AF1" w:rsidRDefault="00D15E90">
      <w:pPr>
        <w:spacing w:after="0"/>
        <w:ind w:right="14"/>
        <w:jc w:val="center"/>
      </w:pPr>
      <w:r w:rsidRPr="00CD7AF1">
        <w:rPr>
          <w:b/>
        </w:rPr>
        <w:t xml:space="preserve"> </w:t>
      </w:r>
      <w:r w:rsidRPr="00CD7AF1">
        <w:t xml:space="preserve"> </w:t>
      </w:r>
    </w:p>
    <w:p w:rsidR="00DE30A1" w:rsidRPr="00CD7AF1" w:rsidRDefault="00D15E90">
      <w:pPr>
        <w:spacing w:after="11"/>
        <w:ind w:left="-5" w:hanging="10"/>
      </w:pPr>
      <w:r w:rsidRPr="00CD7AF1">
        <w:rPr>
          <w:rFonts w:ascii="Arial" w:eastAsia="Arial" w:hAnsi="Arial" w:cs="Arial"/>
          <w:b/>
        </w:rPr>
        <w:t xml:space="preserve">EXCELENTÍSSIMO SENHOR </w:t>
      </w:r>
      <w:r w:rsidRPr="00CD7AF1">
        <w:t xml:space="preserve"> </w:t>
      </w:r>
    </w:p>
    <w:p w:rsidR="00DE30A1" w:rsidRPr="00CD7AF1" w:rsidRDefault="00D15E90">
      <w:pPr>
        <w:spacing w:after="3" w:line="268" w:lineRule="auto"/>
        <w:ind w:left="9" w:right="101" w:hanging="10"/>
        <w:jc w:val="both"/>
      </w:pPr>
      <w:r w:rsidRPr="00CD7AF1">
        <w:rPr>
          <w:rFonts w:ascii="Arial" w:eastAsia="Arial" w:hAnsi="Arial" w:cs="Arial"/>
          <w:b/>
        </w:rPr>
        <w:t>VER.</w:t>
      </w:r>
      <w:r w:rsidR="00E375CB">
        <w:rPr>
          <w:rFonts w:ascii="Arial" w:eastAsia="Arial" w:hAnsi="Arial" w:cs="Arial"/>
        </w:rPr>
        <w:t xml:space="preserve"> José Carlos Correa Leão</w:t>
      </w:r>
    </w:p>
    <w:p w:rsidR="00DE30A1" w:rsidRPr="00CD7AF1" w:rsidRDefault="00D15E90">
      <w:pPr>
        <w:spacing w:after="11"/>
        <w:ind w:left="-5" w:hanging="10"/>
      </w:pPr>
      <w:r w:rsidRPr="00CD7AF1">
        <w:rPr>
          <w:rFonts w:ascii="Arial" w:eastAsia="Arial" w:hAnsi="Arial" w:cs="Arial"/>
          <w:b/>
        </w:rPr>
        <w:t xml:space="preserve">PRESIDENTE DA CÂMARA MUNICIPAL </w:t>
      </w:r>
      <w:r w:rsidRPr="00CD7AF1">
        <w:t xml:space="preserve"> </w:t>
      </w:r>
    </w:p>
    <w:p w:rsidR="00DE30A1" w:rsidRPr="00CD7AF1" w:rsidRDefault="00D15E90">
      <w:pPr>
        <w:spacing w:after="3" w:line="268" w:lineRule="auto"/>
        <w:ind w:left="9" w:right="101" w:hanging="10"/>
        <w:jc w:val="both"/>
      </w:pPr>
      <w:r w:rsidRPr="00CD7AF1">
        <w:rPr>
          <w:rFonts w:ascii="Arial" w:eastAsia="Arial" w:hAnsi="Arial" w:cs="Arial"/>
        </w:rPr>
        <w:t xml:space="preserve">CORONEL DOMINGOS SOARES – PR </w:t>
      </w:r>
      <w:r w:rsidRPr="00CD7AF1">
        <w:t xml:space="preserve"> </w:t>
      </w:r>
    </w:p>
    <w:p w:rsidR="00DE30A1" w:rsidRPr="00CD7AF1" w:rsidRDefault="00D15E90" w:rsidP="00CD7AF1">
      <w:pPr>
        <w:spacing w:after="20"/>
        <w:ind w:left="14"/>
      </w:pPr>
      <w:r w:rsidRPr="00CD7AF1">
        <w:rPr>
          <w:rFonts w:ascii="Arial" w:eastAsia="Arial" w:hAnsi="Arial" w:cs="Arial"/>
        </w:rPr>
        <w:t xml:space="preserve"> </w:t>
      </w:r>
      <w:r w:rsidRPr="00CD7AF1">
        <w:t xml:space="preserve"> </w:t>
      </w:r>
    </w:p>
    <w:p w:rsidR="00DE30A1" w:rsidRPr="00CD7AF1" w:rsidRDefault="00D15E90">
      <w:pPr>
        <w:spacing w:after="5" w:line="272" w:lineRule="auto"/>
        <w:ind w:left="14" w:right="4287"/>
      </w:pPr>
      <w:r w:rsidRPr="00CD7AF1">
        <w:rPr>
          <w:rFonts w:ascii="Arial" w:eastAsia="Arial" w:hAnsi="Arial" w:cs="Arial"/>
        </w:rPr>
        <w:t xml:space="preserve"> </w:t>
      </w:r>
      <w:r w:rsidRPr="00CD7AF1">
        <w:t xml:space="preserve"> </w:t>
      </w:r>
      <w:r w:rsidRPr="00CD7AF1">
        <w:rPr>
          <w:rFonts w:ascii="Arial" w:eastAsia="Arial" w:hAnsi="Arial" w:cs="Arial"/>
        </w:rPr>
        <w:t xml:space="preserve"> </w:t>
      </w:r>
    </w:p>
    <w:p w:rsidR="000C31A7" w:rsidRDefault="00D15E90" w:rsidP="000C31A7">
      <w:pPr>
        <w:spacing w:after="0" w:line="273" w:lineRule="auto"/>
        <w:ind w:right="60"/>
        <w:jc w:val="both"/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</w:pPr>
      <w:r w:rsidRPr="00FC2B1E">
        <w:rPr>
          <w:rFonts w:ascii="Arial" w:eastAsia="Arial" w:hAnsi="Arial" w:cs="Arial"/>
          <w:sz w:val="24"/>
          <w:szCs w:val="24"/>
        </w:rPr>
        <w:t xml:space="preserve">O Vereador que a presente subscreve, </w:t>
      </w:r>
      <w:r w:rsidRPr="00FC2B1E">
        <w:rPr>
          <w:rFonts w:ascii="Arial" w:eastAsia="Arial" w:hAnsi="Arial" w:cs="Arial"/>
          <w:b/>
          <w:sz w:val="24"/>
          <w:szCs w:val="24"/>
        </w:rPr>
        <w:t>INDICA</w:t>
      </w:r>
      <w:r w:rsidRPr="00FC2B1E">
        <w:rPr>
          <w:rFonts w:ascii="Arial" w:eastAsia="Arial" w:hAnsi="Arial" w:cs="Arial"/>
          <w:sz w:val="24"/>
          <w:szCs w:val="24"/>
        </w:rPr>
        <w:t xml:space="preserve"> </w:t>
      </w:r>
      <w:r w:rsidR="00827B1B" w:rsidRPr="00FC2B1E">
        <w:rPr>
          <w:rFonts w:ascii="Arial" w:eastAsia="Arial" w:hAnsi="Arial" w:cs="Arial"/>
          <w:sz w:val="24"/>
          <w:szCs w:val="24"/>
        </w:rPr>
        <w:t>ao Poder</w:t>
      </w:r>
      <w:r w:rsidRPr="00FC2B1E">
        <w:rPr>
          <w:rFonts w:ascii="Arial" w:eastAsia="Arial" w:hAnsi="Arial" w:cs="Arial"/>
          <w:sz w:val="24"/>
          <w:szCs w:val="24"/>
        </w:rPr>
        <w:t xml:space="preserve"> Executivo </w:t>
      </w:r>
      <w:r w:rsidR="00827B1B" w:rsidRPr="00FC2B1E">
        <w:rPr>
          <w:rFonts w:ascii="Arial" w:eastAsia="Arial" w:hAnsi="Arial" w:cs="Arial"/>
          <w:sz w:val="24"/>
          <w:szCs w:val="24"/>
        </w:rPr>
        <w:t xml:space="preserve">Municipal na forma </w:t>
      </w:r>
      <w:r w:rsidR="00CC2489" w:rsidRPr="00FC2B1E">
        <w:rPr>
          <w:rFonts w:ascii="Arial" w:eastAsia="Arial" w:hAnsi="Arial" w:cs="Arial"/>
          <w:sz w:val="24"/>
          <w:szCs w:val="24"/>
        </w:rPr>
        <w:t>regimental,</w:t>
      </w:r>
      <w:r w:rsidR="00CC2489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</w:t>
      </w:r>
      <w:r w:rsidR="000C31A7" w:rsidRPr="000C31A7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que sejam tomadas as seguintes providências na Vila Rural Alberto </w:t>
      </w:r>
      <w:proofErr w:type="spellStart"/>
      <w:r w:rsidR="000C31A7" w:rsidRPr="000C31A7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Carraro</w:t>
      </w:r>
      <w:proofErr w:type="spellEnd"/>
      <w:r w:rsidR="000C31A7" w:rsidRPr="000C31A7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, nas proximidades da residência do Sr. Anderson Camargo:</w:t>
      </w:r>
    </w:p>
    <w:p w:rsidR="000C31A7" w:rsidRPr="000C31A7" w:rsidRDefault="000C31A7" w:rsidP="000C31A7">
      <w:pPr>
        <w:spacing w:after="0" w:line="273" w:lineRule="auto"/>
        <w:ind w:right="60"/>
        <w:jc w:val="both"/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</w:pPr>
    </w:p>
    <w:p w:rsidR="000C31A7" w:rsidRPr="000C31A7" w:rsidRDefault="000C31A7" w:rsidP="000C31A7">
      <w:pPr>
        <w:numPr>
          <w:ilvl w:val="0"/>
          <w:numId w:val="2"/>
        </w:numPr>
        <w:spacing w:after="0" w:line="273" w:lineRule="auto"/>
        <w:ind w:right="60"/>
        <w:jc w:val="both"/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</w:pPr>
      <w:r w:rsidRPr="000C31A7">
        <w:rPr>
          <w:rFonts w:ascii="Arial" w:hAnsi="Arial" w:cs="Arial"/>
          <w:b/>
          <w:bCs/>
          <w:color w:val="000000" w:themeColor="text1"/>
          <w:sz w:val="24"/>
          <w:szCs w:val="24"/>
          <w:shd w:val="clear" w:color="auto" w:fill="FFFFFF"/>
        </w:rPr>
        <w:t>Instalação de uma lombada</w:t>
      </w:r>
      <w:r w:rsidRPr="000C31A7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para controle de velocidade, visando aumentar a segurança dos moradores e transeuntes, especialmente em razão do fluxo de veículos na área.</w:t>
      </w:r>
    </w:p>
    <w:p w:rsidR="000C31A7" w:rsidRPr="000C31A7" w:rsidRDefault="000C31A7" w:rsidP="000C31A7">
      <w:pPr>
        <w:numPr>
          <w:ilvl w:val="0"/>
          <w:numId w:val="2"/>
        </w:numPr>
        <w:spacing w:after="0" w:line="273" w:lineRule="auto"/>
        <w:ind w:right="60"/>
        <w:jc w:val="both"/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</w:pPr>
      <w:r w:rsidRPr="000C31A7">
        <w:rPr>
          <w:rFonts w:ascii="Arial" w:hAnsi="Arial" w:cs="Arial"/>
          <w:b/>
          <w:bCs/>
          <w:color w:val="000000" w:themeColor="text1"/>
          <w:sz w:val="24"/>
          <w:szCs w:val="24"/>
          <w:shd w:val="clear" w:color="auto" w:fill="FFFFFF"/>
        </w:rPr>
        <w:t>Realização de reparos na iluminação pública</w:t>
      </w:r>
      <w:r w:rsidRPr="000C31A7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, garantindo que o local esteja devidamente iluminado para melhorar a visibilidade e a segurança dos moradores, especialmente durante a noite.</w:t>
      </w:r>
    </w:p>
    <w:p w:rsidR="004A6CDC" w:rsidRPr="00CD7AF1" w:rsidRDefault="004A6CDC" w:rsidP="002C7246">
      <w:pPr>
        <w:spacing w:after="0" w:line="273" w:lineRule="auto"/>
        <w:ind w:right="60"/>
        <w:jc w:val="both"/>
        <w:rPr>
          <w:rFonts w:ascii="Arial" w:eastAsia="Arial" w:hAnsi="Arial" w:cs="Arial"/>
          <w:b/>
        </w:rPr>
      </w:pPr>
    </w:p>
    <w:p w:rsidR="002C7246" w:rsidRDefault="002C7246">
      <w:pPr>
        <w:spacing w:after="27" w:line="268" w:lineRule="auto"/>
        <w:ind w:left="9" w:right="101" w:hanging="10"/>
        <w:jc w:val="both"/>
        <w:rPr>
          <w:rFonts w:ascii="Arial" w:eastAsia="Arial" w:hAnsi="Arial" w:cs="Arial"/>
          <w:b/>
        </w:rPr>
      </w:pPr>
    </w:p>
    <w:p w:rsidR="00827B1B" w:rsidRPr="00CD7AF1" w:rsidRDefault="00827B1B">
      <w:pPr>
        <w:spacing w:after="27" w:line="268" w:lineRule="auto"/>
        <w:ind w:left="9" w:right="101" w:hanging="10"/>
        <w:jc w:val="both"/>
        <w:rPr>
          <w:rFonts w:ascii="Arial" w:eastAsia="Arial" w:hAnsi="Arial" w:cs="Arial"/>
          <w:b/>
        </w:rPr>
      </w:pPr>
      <w:r w:rsidRPr="00CD7AF1">
        <w:rPr>
          <w:rFonts w:ascii="Arial" w:eastAsia="Arial" w:hAnsi="Arial" w:cs="Arial"/>
          <w:b/>
        </w:rPr>
        <w:t xml:space="preserve">JUSTIFICATIVA </w:t>
      </w:r>
    </w:p>
    <w:p w:rsidR="00827B1B" w:rsidRDefault="00827B1B" w:rsidP="004A6CDC">
      <w:pPr>
        <w:spacing w:after="27" w:line="268" w:lineRule="auto"/>
        <w:ind w:right="101"/>
        <w:jc w:val="both"/>
        <w:rPr>
          <w:rFonts w:ascii="Arial" w:eastAsia="Times New Roman" w:hAnsi="Arial" w:cs="Arial"/>
          <w:color w:val="auto"/>
          <w:sz w:val="24"/>
          <w:szCs w:val="24"/>
        </w:rPr>
      </w:pPr>
    </w:p>
    <w:p w:rsidR="000C31A7" w:rsidRDefault="000C31A7" w:rsidP="004A6CDC">
      <w:pPr>
        <w:spacing w:after="27" w:line="268" w:lineRule="auto"/>
        <w:ind w:right="101"/>
        <w:jc w:val="both"/>
        <w:rPr>
          <w:rFonts w:ascii="Arial" w:eastAsia="Times New Roman" w:hAnsi="Arial" w:cs="Arial"/>
          <w:color w:val="auto"/>
          <w:sz w:val="24"/>
          <w:szCs w:val="24"/>
        </w:rPr>
      </w:pPr>
      <w:r w:rsidRPr="000C31A7">
        <w:rPr>
          <w:rFonts w:ascii="Arial" w:eastAsia="Times New Roman" w:hAnsi="Arial" w:cs="Arial"/>
          <w:color w:val="auto"/>
          <w:sz w:val="24"/>
          <w:szCs w:val="24"/>
        </w:rPr>
        <w:t>A instalação de uma lombada é fundamental para controlar a velocidade dos veículos que circulam pela via, contribuindo para a prevenção de acidentes e aumentando a segurança de todos os moradores e pedestres da área. Da mesma forma, os reparos na iluminação pública são indispensáveis para garantir uma visibilidade adequada nas proximidades da casa do Sr. Anderson Camargo, proporcionando mais segurança e tranquilidade aos residentes, especialmente durante o período noturno, e melhorando a</w:t>
      </w:r>
      <w:r>
        <w:rPr>
          <w:rFonts w:ascii="Arial" w:eastAsia="Times New Roman" w:hAnsi="Arial" w:cs="Arial"/>
          <w:color w:val="auto"/>
          <w:sz w:val="24"/>
          <w:szCs w:val="24"/>
        </w:rPr>
        <w:t>s condições de tráfego</w:t>
      </w:r>
      <w:r w:rsidRPr="000C31A7">
        <w:rPr>
          <w:rFonts w:ascii="Arial" w:eastAsia="Times New Roman" w:hAnsi="Arial" w:cs="Arial"/>
          <w:color w:val="auto"/>
          <w:sz w:val="24"/>
          <w:szCs w:val="24"/>
        </w:rPr>
        <w:t>.</w:t>
      </w:r>
    </w:p>
    <w:p w:rsidR="00DE30A1" w:rsidRPr="00CD7AF1" w:rsidRDefault="00D15E90">
      <w:pPr>
        <w:spacing w:after="15"/>
        <w:jc w:val="right"/>
      </w:pPr>
      <w:r w:rsidRPr="00CD7AF1">
        <w:rPr>
          <w:rFonts w:ascii="Arial" w:eastAsia="Arial" w:hAnsi="Arial" w:cs="Arial"/>
        </w:rPr>
        <w:t xml:space="preserve"> </w:t>
      </w:r>
      <w:r w:rsidRPr="00CD7AF1">
        <w:t xml:space="preserve"> </w:t>
      </w:r>
    </w:p>
    <w:p w:rsidR="000C31A7" w:rsidRDefault="000C31A7">
      <w:pPr>
        <w:spacing w:after="14"/>
        <w:ind w:right="180"/>
        <w:jc w:val="right"/>
        <w:rPr>
          <w:rFonts w:ascii="Arial" w:eastAsia="Arial" w:hAnsi="Arial" w:cs="Arial"/>
          <w:sz w:val="24"/>
          <w:szCs w:val="24"/>
        </w:rPr>
      </w:pPr>
    </w:p>
    <w:p w:rsidR="00DE30A1" w:rsidRPr="00FC2B1E" w:rsidRDefault="00E81E41">
      <w:pPr>
        <w:spacing w:after="14"/>
        <w:ind w:right="180"/>
        <w:jc w:val="right"/>
        <w:rPr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Coron</w:t>
      </w:r>
      <w:r w:rsidR="000C31A7">
        <w:rPr>
          <w:rFonts w:ascii="Arial" w:eastAsia="Arial" w:hAnsi="Arial" w:cs="Arial"/>
          <w:sz w:val="24"/>
          <w:szCs w:val="24"/>
        </w:rPr>
        <w:t>el Domingos Soares, em 19</w:t>
      </w:r>
      <w:r w:rsidR="00CC2489">
        <w:rPr>
          <w:rFonts w:ascii="Arial" w:eastAsia="Arial" w:hAnsi="Arial" w:cs="Arial"/>
          <w:sz w:val="24"/>
          <w:szCs w:val="24"/>
        </w:rPr>
        <w:t xml:space="preserve"> de setembro</w:t>
      </w:r>
      <w:r w:rsidR="002C7246">
        <w:rPr>
          <w:rFonts w:ascii="Arial" w:eastAsia="Arial" w:hAnsi="Arial" w:cs="Arial"/>
          <w:sz w:val="24"/>
          <w:szCs w:val="24"/>
        </w:rPr>
        <w:t xml:space="preserve"> </w:t>
      </w:r>
      <w:r w:rsidR="00E375CB">
        <w:rPr>
          <w:rFonts w:ascii="Arial" w:eastAsia="Arial" w:hAnsi="Arial" w:cs="Arial"/>
          <w:sz w:val="24"/>
          <w:szCs w:val="24"/>
        </w:rPr>
        <w:t>de 2024</w:t>
      </w:r>
      <w:r w:rsidR="00D15E90" w:rsidRPr="00FC2B1E">
        <w:rPr>
          <w:rFonts w:ascii="Arial" w:eastAsia="Arial" w:hAnsi="Arial" w:cs="Arial"/>
          <w:sz w:val="24"/>
          <w:szCs w:val="24"/>
        </w:rPr>
        <w:t xml:space="preserve">. </w:t>
      </w:r>
      <w:r w:rsidR="00D15E90" w:rsidRPr="00FC2B1E">
        <w:rPr>
          <w:sz w:val="24"/>
          <w:szCs w:val="24"/>
        </w:rPr>
        <w:t xml:space="preserve"> </w:t>
      </w:r>
    </w:p>
    <w:p w:rsidR="00DE30A1" w:rsidRPr="00CD7AF1" w:rsidRDefault="00D15E90" w:rsidP="00D15E90">
      <w:pPr>
        <w:spacing w:after="2"/>
        <w:ind w:left="14"/>
      </w:pPr>
      <w:r w:rsidRPr="00CD7AF1">
        <w:rPr>
          <w:rFonts w:ascii="Arial" w:eastAsia="Arial" w:hAnsi="Arial" w:cs="Arial"/>
        </w:rPr>
        <w:t xml:space="preserve"> </w:t>
      </w:r>
      <w:r w:rsidRPr="00CD7AF1">
        <w:t xml:space="preserve">   </w:t>
      </w:r>
    </w:p>
    <w:p w:rsidR="00DE30A1" w:rsidRPr="00CD7AF1" w:rsidRDefault="00D15E90">
      <w:pPr>
        <w:spacing w:after="0"/>
        <w:ind w:right="14"/>
        <w:jc w:val="center"/>
      </w:pPr>
      <w:r w:rsidRPr="00CD7AF1">
        <w:rPr>
          <w:b/>
        </w:rPr>
        <w:t xml:space="preserve"> </w:t>
      </w:r>
      <w:r w:rsidRPr="00CD7AF1">
        <w:t xml:space="preserve"> </w:t>
      </w:r>
    </w:p>
    <w:p w:rsidR="00DE30A1" w:rsidRPr="00CD7AF1" w:rsidRDefault="00D15E90">
      <w:pPr>
        <w:spacing w:after="0"/>
        <w:ind w:right="14"/>
        <w:jc w:val="center"/>
      </w:pPr>
      <w:r w:rsidRPr="00CD7AF1">
        <w:rPr>
          <w:b/>
        </w:rPr>
        <w:t xml:space="preserve"> </w:t>
      </w:r>
      <w:r w:rsidRPr="00CD7AF1">
        <w:t xml:space="preserve"> </w:t>
      </w:r>
    </w:p>
    <w:p w:rsidR="00E375CB" w:rsidRDefault="00D15E90">
      <w:pPr>
        <w:spacing w:after="0"/>
        <w:ind w:left="-5" w:hanging="10"/>
        <w:rPr>
          <w:b/>
          <w:sz w:val="24"/>
          <w:szCs w:val="24"/>
        </w:rPr>
      </w:pPr>
      <w:r w:rsidRPr="00E375CB">
        <w:rPr>
          <w:b/>
          <w:sz w:val="24"/>
          <w:szCs w:val="24"/>
        </w:rPr>
        <w:t xml:space="preserve">                      </w:t>
      </w:r>
      <w:r w:rsidR="00E375CB">
        <w:rPr>
          <w:b/>
          <w:sz w:val="24"/>
          <w:szCs w:val="24"/>
        </w:rPr>
        <w:t xml:space="preserve">                        </w:t>
      </w:r>
      <w:r w:rsidR="00531ECD" w:rsidRPr="00E375CB">
        <w:rPr>
          <w:b/>
          <w:sz w:val="24"/>
          <w:szCs w:val="24"/>
        </w:rPr>
        <w:t xml:space="preserve"> </w:t>
      </w:r>
    </w:p>
    <w:p w:rsidR="00DE30A1" w:rsidRPr="00CC2489" w:rsidRDefault="002C7246" w:rsidP="00CC2489">
      <w:pPr>
        <w:spacing w:after="0"/>
        <w:ind w:left="2124" w:firstLine="708"/>
        <w:rPr>
          <w:rFonts w:ascii="Arial" w:hAnsi="Arial" w:cs="Arial"/>
          <w:b/>
          <w:sz w:val="24"/>
          <w:szCs w:val="24"/>
        </w:rPr>
      </w:pPr>
      <w:r w:rsidRPr="00CC2489">
        <w:rPr>
          <w:rFonts w:ascii="Arial" w:hAnsi="Arial" w:cs="Arial"/>
          <w:b/>
          <w:sz w:val="24"/>
          <w:szCs w:val="24"/>
        </w:rPr>
        <w:t xml:space="preserve">   </w:t>
      </w:r>
      <w:r w:rsidR="00EE7E85">
        <w:rPr>
          <w:rFonts w:ascii="Arial" w:hAnsi="Arial" w:cs="Arial"/>
          <w:b/>
          <w:sz w:val="24"/>
          <w:szCs w:val="24"/>
        </w:rPr>
        <w:t>José Carlos Correa Leão</w:t>
      </w:r>
      <w:bookmarkStart w:id="0" w:name="_GoBack"/>
      <w:bookmarkEnd w:id="0"/>
    </w:p>
    <w:p w:rsidR="00DE30A1" w:rsidRPr="000C31A7" w:rsidRDefault="00D15E90" w:rsidP="000C31A7">
      <w:pPr>
        <w:spacing w:after="0"/>
        <w:ind w:left="-5" w:hanging="10"/>
        <w:rPr>
          <w:b/>
          <w:sz w:val="24"/>
          <w:szCs w:val="24"/>
        </w:rPr>
      </w:pPr>
      <w:r w:rsidRPr="00E375CB">
        <w:rPr>
          <w:b/>
          <w:sz w:val="24"/>
          <w:szCs w:val="24"/>
        </w:rPr>
        <w:t xml:space="preserve">                        </w:t>
      </w:r>
      <w:r w:rsidR="000C31A7">
        <w:rPr>
          <w:b/>
          <w:sz w:val="24"/>
          <w:szCs w:val="24"/>
        </w:rPr>
        <w:t xml:space="preserve">                               </w:t>
      </w:r>
      <w:r w:rsidR="000C31A7">
        <w:rPr>
          <w:b/>
          <w:sz w:val="24"/>
          <w:szCs w:val="24"/>
        </w:rPr>
        <w:tab/>
        <w:t xml:space="preserve">      </w:t>
      </w:r>
      <w:r w:rsidR="00531ECD" w:rsidRPr="00E375CB">
        <w:rPr>
          <w:b/>
          <w:sz w:val="24"/>
          <w:szCs w:val="24"/>
        </w:rPr>
        <w:t xml:space="preserve"> VEREADOR</w:t>
      </w:r>
      <w:r w:rsidR="000C31A7">
        <w:rPr>
          <w:b/>
          <w:sz w:val="24"/>
          <w:szCs w:val="24"/>
        </w:rPr>
        <w:t xml:space="preserve"> </w:t>
      </w:r>
    </w:p>
    <w:sectPr w:rsidR="00DE30A1" w:rsidRPr="000C31A7">
      <w:pgSz w:w="11906" w:h="16838"/>
      <w:pgMar w:top="1178" w:right="1515" w:bottom="1440" w:left="168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26E65CB"/>
    <w:multiLevelType w:val="multilevel"/>
    <w:tmpl w:val="ED6E1C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F555E40"/>
    <w:multiLevelType w:val="multilevel"/>
    <w:tmpl w:val="EB1E9D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30A1"/>
    <w:rsid w:val="000C31A7"/>
    <w:rsid w:val="002C7246"/>
    <w:rsid w:val="003C2184"/>
    <w:rsid w:val="00440558"/>
    <w:rsid w:val="004A6CDC"/>
    <w:rsid w:val="00531ECD"/>
    <w:rsid w:val="00657E3A"/>
    <w:rsid w:val="008212FE"/>
    <w:rsid w:val="00827B1B"/>
    <w:rsid w:val="00840F2B"/>
    <w:rsid w:val="008A1F6A"/>
    <w:rsid w:val="00B53C9C"/>
    <w:rsid w:val="00CC2489"/>
    <w:rsid w:val="00CD7AF1"/>
    <w:rsid w:val="00D14110"/>
    <w:rsid w:val="00D15E90"/>
    <w:rsid w:val="00DC570B"/>
    <w:rsid w:val="00DE30A1"/>
    <w:rsid w:val="00E375CB"/>
    <w:rsid w:val="00E81E41"/>
    <w:rsid w:val="00EC0FDE"/>
    <w:rsid w:val="00EE7E85"/>
    <w:rsid w:val="00F03010"/>
    <w:rsid w:val="00FC2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E38BC86-3EF9-4CED-A443-313813C13C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D15E9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15E90"/>
    <w:rPr>
      <w:rFonts w:ascii="Segoe UI" w:eastAsia="Calibri" w:hAnsi="Segoe UI" w:cs="Segoe UI"/>
      <w:color w:val="000000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0C31A7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967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3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234</Words>
  <Characters>1268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Usuário do Windows</cp:lastModifiedBy>
  <cp:revision>2</cp:revision>
  <cp:lastPrinted>2024-09-19T19:06:00Z</cp:lastPrinted>
  <dcterms:created xsi:type="dcterms:W3CDTF">2024-09-19T19:09:00Z</dcterms:created>
  <dcterms:modified xsi:type="dcterms:W3CDTF">2024-09-19T19:09:00Z</dcterms:modified>
</cp:coreProperties>
</file>