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7454F474" w:rsidR="00380149" w:rsidRDefault="006A0E6E" w:rsidP="00C61666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</w:pP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Ata da 2.149ª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 (dois milésimos centésima quadragésima nona)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Sessão Ordinária da Câmara Municipal de Carnaúba dos Dantas, Estado do Rio Grande do Norte,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3ª 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(terceira) Sessão Ordinária do 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1º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(primeiro) Período Legislativo do ano de dois mil e dezenove (2019), realizada na Sala das Sessões Vereador “Wilson Luiz de Souza”, da Casa Legislativa “Antônio Petronilo Dantas”, aos dois dias do mês de março de dois mil e vinte 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(02/03/2020)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às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08:30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(oito e trinta) horas, com a presença dos edis que compõem o Legislativo Carnaubense: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Marli de Medeiros Dantas, Marcelo de Medeiros Dantas, Nilson da Costa Araújo, Fabiano de Araújo Medeiros, José de Azevedo Dantas, Marfran de Medeiros Santos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.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Deixando de comparecer a Sessão </w:t>
      </w:r>
      <w:bookmarkStart w:id="0" w:name="_GoBack"/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com justificativas, os Vereadores: 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 xml:space="preserve">Francisco Silvério </w:t>
      </w:r>
      <w:bookmarkEnd w:id="0"/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de Medeiros e João Maria Luciano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. A Senhora Presidenta declarou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EM NOME DE DEUS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aberta a sessão, cuja Ata da Sessão anterior foi dispensada da leitura.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Em seguida, foram lidas pelo Secretário da Casa, as Proposições da Pauta: </w:t>
      </w:r>
      <w:r w:rsidR="0054281B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PROJETO DE LEI Nº 002/2020</w:t>
      </w:r>
      <w:r w:rsidR="0054281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DO EDIL </w:t>
      </w:r>
      <w:r w:rsidR="0054281B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FABIANO DE ARAÚJO MEDEIROS</w:t>
      </w:r>
      <w:r w:rsidR="0054281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DISPÕE SOBRE A DENOMINAÇÃO DE </w:t>
      </w:r>
      <w:r w:rsidR="0054281B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VILA DOS ALBERTOS</w:t>
      </w:r>
      <w:r w:rsidR="0054281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E DÁ OUTRAS PROVIÊNCIAS; </w:t>
      </w:r>
      <w:r w:rsidR="001F5CAA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006/2020</w:t>
      </w:r>
      <w:r w:rsidR="001F5CA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DO EDIL </w:t>
      </w:r>
      <w:r w:rsidR="001F5CAA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MARCELO DE MEDEIROS DANTAS</w:t>
      </w:r>
      <w:r w:rsidR="001F5CA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GILSON DANTAS DE OLIVEIRA – PREFEITO </w:t>
      </w:r>
      <w:r w:rsidR="00E0627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MUNICIPAL, E D</w:t>
      </w:r>
      <w:r w:rsidR="001F5CA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O ILMº SR. LAÉRCIO JUNIOR DA SILVA LOURENÇO – SECRETÁRIO MUNICIPAL DE OBRAS E TRANSPORTE PÚBLICO, QUE SEJA FEITO O CONSERTO EM TODA EXTENSÃO DO CALÇAMENTO DA RUA NATÁLIA MEDEIROS – VIZINHO A RESIDÊNCIA DO SENHOR JARDEL DE MICHARIA – CARNAUBA DOS DANTAS/RN; </w:t>
      </w:r>
      <w:r w:rsidR="006145BF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007/2020</w:t>
      </w:r>
      <w:r w:rsidR="006145B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DO EDIL </w:t>
      </w:r>
      <w:r w:rsidR="006145BF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MARCELO DE MEDEIROS DANTAS</w:t>
      </w:r>
      <w:r w:rsidR="006145B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GILSON DANTAS DE OLIVEIRA – PREFEITO </w:t>
      </w:r>
      <w:r w:rsidR="00E0627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MUNICIPAL, E D</w:t>
      </w:r>
      <w:r w:rsidR="006145B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O ILMº SR. LAÉRCIO JUNIOR DA SILVA LOURENÇO – SECRETÁRIO MUNICIPAL DE OBRAS E TRANSPORTE PÚBLICO, QUE SEJA FEITO O CONSERTO EM TODA EXTENSÃO DO CALÇAMENTO DA RUA MARINES ARGENTIERES – BAIRRO DOM JOSÉ ADELINO DANTAS – PRINCIPALMENTE VIZINHO A RESIDÊNCIA DO SENHOR CÍCERO DE ONÉSIMO E QUADRA POLIESPORTIVA “VEREADOR CHICO HENRIQUE” – CARNAUBA DOS DANTAS/RN; </w:t>
      </w:r>
      <w:r w:rsidR="006138AB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008/2020</w:t>
      </w:r>
      <w:r w:rsidR="006138A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DO EDIL </w:t>
      </w:r>
      <w:r w:rsidR="006138AB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MARCELO DE MEDEIROS DANTAS</w:t>
      </w:r>
      <w:r w:rsidR="006138A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</w:t>
      </w:r>
      <w:r w:rsidR="006138AB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ROBERTO LINHARES</w:t>
      </w:r>
      <w:r w:rsidR="006138A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DIRETOR REGIONAL DA CAERN (COMPANHIA DE AGUAS E ESGOTOS DO RN – CAICÓ/RN), </w:t>
      </w:r>
      <w:r w:rsidR="006A6CD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QUE SEJA FEITO A AMPLIAÇÃO DA REDE DE ABASTECIMENTO </w:t>
      </w:r>
      <w:r w:rsidR="006A6CD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lastRenderedPageBreak/>
        <w:t xml:space="preserve">DE AGUA NA RUA MANOEL MACEDO – CARNAUBA DOS DANTAS/RN; </w:t>
      </w:r>
      <w:r w:rsidR="00AB1D86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009/2020</w:t>
      </w:r>
      <w:r w:rsidR="00AB1D8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DA EDIL </w:t>
      </w:r>
      <w:r w:rsidR="00AB1D86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MARLI DE MEDEIROS DANTAS</w:t>
      </w:r>
      <w:r w:rsidR="00AB1D8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GILSON DANTAS DE OLIVEIRA – PREFEITO MUNICIPAL, E DA ILMª SRª ANA LETICIA DANTAS SILVA DE MEDEIROS – SECRETÁRIA MUNICIPAL DE SAÚDE, QUE SEJA ANTECIPADO </w:t>
      </w:r>
      <w:r w:rsidR="008D504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O HORÁRIO DAS COLETAS DOS EXAMES DA REDE MUNICIPAL DE SAÚDE DE CARNAUBA DOS DANTAS/RN PARA A PARTIR DAS 06H DA MANHÃ; </w:t>
      </w:r>
      <w:r w:rsidR="00CD5886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010/2020</w:t>
      </w:r>
      <w:r w:rsidR="00CD588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DA EDIL </w:t>
      </w:r>
      <w:r w:rsidR="00CD5886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MARLI DE MEDEIROS DANTAS</w:t>
      </w:r>
      <w:r w:rsidR="00CD588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GILSON DANTAS DE OLIVEIRA – PREFEITO </w:t>
      </w:r>
      <w:r w:rsidR="00E0627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MUNICIPAL, E D</w:t>
      </w:r>
      <w:r w:rsidR="00CD588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O ILMº SR. LAÉRCIO JUNIOR DA SILVA LOURENÇO – SECRETÁRIO MUNICIPAL DE OBRAS E TRANSPORTE PÚBLICO, QUE SEJA FEITA A CONSTRUÇÃO DE 01 (UM) REDUTOR DE VELOCIDADE (LOMBADA), NA RUA JOSÉ VITOR, MAIS PRECISAMENTE EM FRENTE A RESIDÊNCIA DO SENHOR WILTON E ZÉLIA – CARNAUBA DOS DANTAS/RN; </w:t>
      </w:r>
      <w:r w:rsidR="001A0BB3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INDICAÇÃO Nº 011/2020</w:t>
      </w:r>
      <w:r w:rsidR="001A0BB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DO EDIL </w:t>
      </w:r>
      <w:r w:rsidR="001A0BB3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JOÃO MARIA LUCIANO</w:t>
      </w:r>
      <w:r w:rsidR="001A0BB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SOLICITA DO EXMº SR. GILSON DANTAS DE OLIVEIRA – PREFEITO MUNICIPAL, E DO ILMº SR. LAÉRCIO JUNIOR DA SILVA LOURENÇO – SECRETÁRIO MUNICIPAL DE OBRAS E TRANSPORTE PÚBLICO, QUE SEJA FEITA AQUISIÇÃO DE NOVAS REDES DE PROTEÇÃO PARA A QUADRA POLIESPORTIVA “VEREADOR CHICO HENRIQUE” NO BAIRRO DOM JOSÉ ADELINO DANTAS – CARNAUBA DOS DANTAS/RN; </w:t>
      </w:r>
      <w:r w:rsidR="007B1767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MOÇÃO Nº 011/2020</w:t>
      </w:r>
      <w:r w:rsidR="007B176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AA602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–</w:t>
      </w:r>
      <w:r w:rsidR="007B176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AA602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DE AUTORIA DE TODOS OS EDIS QUE MANIFESTA VOTOS DE PESAR PELO FALECIMENTO DO SENHOR </w:t>
      </w:r>
      <w:r w:rsidR="00AA6022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JOSÉ LEÔNCIO DE OLIVEIR</w:t>
      </w:r>
      <w:r w:rsidR="00AA602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A, MAIS CONHECIDO POR </w:t>
      </w:r>
      <w:r w:rsidR="00AA6022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ZÉ LEÔNCIO</w:t>
      </w:r>
      <w:r w:rsidR="00AA602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OCORRIDO NO DIA 04 DE FEVEREIRO DE 2020; </w:t>
      </w:r>
      <w:r w:rsidR="00510C3D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MOÇÃO Nº 012/2020</w:t>
      </w:r>
      <w:r w:rsidR="00510C3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DE TODOS OS EDIS QUE MANIFESTA VOTOS DE PESAR PELO FALECIMENTO DO SENHOR </w:t>
      </w:r>
      <w:r w:rsidR="00510C3D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ABÍLIO JACÓ DE MEDEIROS</w:t>
      </w:r>
      <w:r w:rsidR="00510C3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MAIS CONHECIDO POR </w:t>
      </w:r>
      <w:r w:rsidR="00510C3D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BILIN</w:t>
      </w:r>
      <w:r w:rsidR="00510C3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OCORRIDO NO DIA 17 DE FEVEREIRO DE 2020;</w:t>
      </w:r>
      <w:r w:rsidR="00472E7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472E7F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MOÇÃO Nº 013/2020</w:t>
      </w:r>
      <w:r w:rsidR="00472E7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DE TODOS OS EDIS QUE MANIFESTA VOTOS DE PESAR PELO FALECIMENTO DO SENHOR </w:t>
      </w:r>
      <w:r w:rsidR="00472E7F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JOSÉ PACÍFICO DE MELO</w:t>
      </w:r>
      <w:r w:rsidR="00472E7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OCORRIDO NO DIA 19 DE FEVEREIRO DE 2020;</w:t>
      </w:r>
      <w:r w:rsidR="004F141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4F1419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MOÇÃO Nº 014/2020</w:t>
      </w:r>
      <w:r w:rsidR="004F141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DE TODOS OS EDIS QUE MANIFESTA VOTOS DE PESAR PELO FALECIMENTO DO SENHOR </w:t>
      </w:r>
      <w:r w:rsidR="004F1419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ARIVAN MEDEIROS DANTAS</w:t>
      </w:r>
      <w:r w:rsidR="004F141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MAIS CONHECIDO POR </w:t>
      </w:r>
      <w:r w:rsidR="004F1419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GALEGO DE ARTHUR</w:t>
      </w:r>
      <w:r w:rsidR="004F141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OCORRIDO NO DIA 19 DE FEVEREIRO DE 2020;</w:t>
      </w:r>
      <w:r w:rsidR="001F371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F3714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MOÇÃO Nº 015/2020</w:t>
      </w:r>
      <w:r w:rsidR="001F371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– DE AUTORIA DE TODOS OS EDIS QUE MANIFESTA VOTOS DE PESAR PELO </w:t>
      </w:r>
      <w:r w:rsidR="001F371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lastRenderedPageBreak/>
        <w:t xml:space="preserve">FALECIMENTO DA SENHORA </w:t>
      </w:r>
      <w:r w:rsidR="001F3714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MARIA APARECIDA DA CRUZ</w:t>
      </w:r>
      <w:r w:rsidR="001F371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OCORRIDO NO DIA 20 DE FEVEREIRO DE 2020.</w:t>
      </w:r>
      <w:r w:rsidR="008D5DC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7F12B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No </w:t>
      </w:r>
      <w:r w:rsidR="007F12B4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PEQUENO EXPEDIENTE</w:t>
      </w:r>
      <w:r w:rsidR="007F12B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os Vereadores</w:t>
      </w:r>
      <w:r w:rsidR="009B119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:</w:t>
      </w:r>
      <w:r w:rsidR="007F12B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9B1190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Marcelo de Medeiros Dantas, Fabiano de Araújo Medeiros e Marli de Medeiros Dantas</w:t>
      </w:r>
      <w:r w:rsidR="009B119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</w:t>
      </w:r>
      <w:r w:rsidR="007F12B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defenderam suas Proposições já lidas no expediente.</w:t>
      </w:r>
      <w:r w:rsidR="00E55B2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Prosseguindo, a Senhora Presidenta passou para o</w:t>
      </w:r>
      <w:r w:rsidRPr="00C61666">
        <w:rPr>
          <w:rStyle w:val="apple-converted-space"/>
          <w:rFonts w:ascii="Arial" w:eastAsia="Malgun Gothic" w:hAnsi="Arial" w:cs="Arial"/>
          <w:b/>
          <w:bCs/>
          <w:color w:val="000000" w:themeColor="text1"/>
          <w:shd w:val="clear" w:color="auto" w:fill="FFFFFF"/>
        </w:rPr>
        <w:t> </w:t>
      </w:r>
      <w:r w:rsidRPr="00C61666">
        <w:rPr>
          <w:rStyle w:val="apple-converted-space"/>
          <w:rFonts w:ascii="Arial" w:eastAsia="Malgun Gothic" w:hAnsi="Arial" w:cs="Arial"/>
          <w:b/>
          <w:bCs/>
          <w:color w:val="000000" w:themeColor="text1"/>
          <w:u w:val="single"/>
          <w:shd w:val="clear" w:color="auto" w:fill="FFFFFF"/>
        </w:rPr>
        <w:t>GRANDE EXPEDIENTE</w:t>
      </w:r>
      <w:r w:rsidRPr="00C61666">
        <w:rPr>
          <w:rStyle w:val="apple-converted-space"/>
          <w:rFonts w:ascii="Arial" w:eastAsia="Malgun Gothic" w:hAnsi="Arial" w:cs="Arial"/>
          <w:b/>
          <w:bCs/>
          <w:color w:val="000000" w:themeColor="text1"/>
          <w:shd w:val="clear" w:color="auto" w:fill="FFFFFF"/>
        </w:rPr>
        <w:t>,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 xml:space="preserve">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usaram da palavra os Vereadores: </w:t>
      </w:r>
      <w:r w:rsidR="001B3AA5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Marcelo de Medeiros Dantas</w:t>
      </w:r>
      <w:r w:rsidR="001B3AA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F7F4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iniciou reforçando</w:t>
      </w:r>
      <w:r w:rsidR="00895D8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F7F4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as</w:t>
      </w:r>
      <w:r w:rsidR="00895D8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Indicações</w:t>
      </w:r>
      <w:r w:rsidR="001F7F4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lidas no pequeno expediente</w:t>
      </w:r>
      <w:r w:rsidR="00895D8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; </w:t>
      </w:r>
      <w:r w:rsidR="001F7F4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voltou a comentar</w:t>
      </w:r>
      <w:r w:rsidR="0067079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que o prefeito falou muito bonito aqui, que investe 34% na saúde, quer dizer, 1</w:t>
      </w:r>
      <w:r w:rsidR="00555F5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7% a mais do que a lei permite só que </w:t>
      </w:r>
      <w:r w:rsidR="00AC539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 paciente Fernanda de Aparecida </w:t>
      </w:r>
      <w:r w:rsidR="00555F5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colocou uma consulta com o neurologista </w:t>
      </w:r>
      <w:r w:rsidR="00FC219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dia 26/11/2018</w:t>
      </w:r>
      <w:r w:rsidR="00913DE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e até essa data </w:t>
      </w:r>
      <w:r w:rsidR="00E84F7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não resolveu </w:t>
      </w:r>
      <w:r w:rsidR="004033F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que se não resolver daqui pra próxima semana, vou levar ela para o ministério publico, </w:t>
      </w:r>
      <w:r w:rsidR="00336E2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 irresponsabilidade de Gilson Dantas </w:t>
      </w:r>
      <w:r w:rsidR="00DA38D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como gestor, vejam como as coisas que são feitas com material de qualidade, essa passagem molhada do Povoado Ermo que foi feita na gestão do ex-prefeito Valdenor Euclides no ano de 1996, faz mais de 20 anos, só rasgou pela força das águas.</w:t>
      </w:r>
      <w:r w:rsidR="001B3AA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B3AA5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Marli de Medeiros Dantas</w:t>
      </w:r>
      <w:r w:rsidR="001B3AA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B8130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falou </w:t>
      </w:r>
      <w:r w:rsidR="002B036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que tem recebido muitas reclamações sobre</w:t>
      </w:r>
      <w:r w:rsidR="00B8130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a coleta de exames, </w:t>
      </w:r>
      <w:r w:rsidR="002B036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principalmente das pessoas que tem problemas de diabetes, idosos, e que também precisou dos serviços há 15 dias atrás, e achou um absurdo o horário que foi determinado para coletar exames, que o horário da coleta tenha inicio as 6:00 horas da manha, </w:t>
      </w:r>
      <w:r w:rsidR="00045DD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já procurou a secretária de saúde </w:t>
      </w:r>
      <w:r w:rsidR="00487EB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 conversou com ela; agradeceu a Deus pelas chuvas; em relação a ação do </w:t>
      </w:r>
      <w:r w:rsidR="00940DF9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TRE</w:t>
      </w:r>
      <w:r w:rsidR="00487EB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que aconteceu sexta feira dia 28/02, </w:t>
      </w:r>
      <w:r w:rsidR="00781D3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transcorreu tudo bem, </w:t>
      </w:r>
      <w:r w:rsidR="004B332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essa ação não é da Câmara, apenas foi parceira no sentido de</w:t>
      </w:r>
      <w:r w:rsidR="001B0EC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disponibilizar 04 funcioná</w:t>
      </w:r>
      <w:r w:rsidR="00233EA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rios, que passaram o dia dando apoio ao </w:t>
      </w:r>
      <w:r w:rsidR="00940DF9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TRE</w:t>
      </w:r>
      <w:r w:rsidR="00233EA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e o espaço da Casa, </w:t>
      </w:r>
      <w:r w:rsidR="009E048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foram distribuídas </w:t>
      </w:r>
      <w:r w:rsidR="00E40F3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fichas pela manha e a tarde </w:t>
      </w:r>
      <w:r w:rsidR="0090410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 quem não conseguiu </w:t>
      </w:r>
      <w:r w:rsidR="00B362A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tem que se des</w:t>
      </w:r>
      <w:r w:rsidR="003719E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locar até a cidade do Acari/RN; </w:t>
      </w:r>
      <w:r w:rsidR="00ED6619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comentou</w:t>
      </w:r>
      <w:r w:rsidR="00E50C7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3719E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que no período do carnaval precisou dos serviços da APAMI, e foi atendida por uma medica Cubana que fez um atendimento de primeiro mundo, </w:t>
      </w:r>
      <w:r w:rsidR="00B35A5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 muito bem atendida pelo pessoal de apoio, e fez um agradecimento a Enfermeira Micarla (filha de Adriano irmão de Boboca), uma jovem muito esforçada, uma excelente profissional,  assim como também, os técnicos todos fizeram um ex</w:t>
      </w:r>
      <w:r w:rsidR="006F223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celente atendimento; ainda sobre o </w:t>
      </w:r>
      <w:r w:rsidR="00940DF9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TRE</w:t>
      </w:r>
      <w:r w:rsidR="006F223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agradeceu na pessoa de Fred que hoje é o responsável pelo tribuna</w:t>
      </w:r>
      <w:r w:rsidR="00F704C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l regional da comarca de Acari. </w:t>
      </w:r>
      <w:r w:rsidR="001B3AA5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José de Azevedo Dantas</w:t>
      </w:r>
      <w:r w:rsidR="000032B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B3AA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057A6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relatou que </w:t>
      </w:r>
      <w:r w:rsidR="004D473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levou seu filho para atendimento medico na APAMI e descobriu que era </w:t>
      </w:r>
      <w:r w:rsidR="00057A6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um primo seu </w:t>
      </w:r>
      <w:r w:rsidR="004D473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(Junior) </w:t>
      </w:r>
      <w:r w:rsidR="005B67F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que </w:t>
      </w:r>
      <w:r w:rsidR="004D473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estava</w:t>
      </w:r>
      <w:r w:rsidR="00057A6D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trabalhando como medico,</w:t>
      </w:r>
      <w:r w:rsidR="00100DC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0032B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também recebeu</w:t>
      </w:r>
      <w:r w:rsidR="005B67F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reclamação que tinha uma ambulância </w:t>
      </w:r>
      <w:r w:rsidR="00C25D2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parada a cinco dias;</w:t>
      </w:r>
      <w:r w:rsidR="009C4A0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que só precisava trocar </w:t>
      </w:r>
      <w:r w:rsidR="009C4A0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lastRenderedPageBreak/>
        <w:t>a  correia</w:t>
      </w:r>
      <w:r w:rsidR="00C25D2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em relação a poda das arvores no Monte do Galo, pediu mais uma vez que seja feita a podação, e se não for feito, vai fazer como voluntario a poda das arvores, </w:t>
      </w:r>
      <w:r w:rsidR="00937DB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finalizando disse que na </w:t>
      </w:r>
      <w:r w:rsidR="00D52AD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próxima sessão vai colocar um Requerimento </w:t>
      </w:r>
      <w:r w:rsidR="00CC7B3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 enviar pra CAERN para que faça o desligamento da Adutora e </w:t>
      </w:r>
      <w:r w:rsidR="00937DB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que </w:t>
      </w:r>
      <w:r w:rsidR="00CC7B3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o município de Carnaúba dos Dantas passe a ser abastecido com a água </w:t>
      </w:r>
      <w:r w:rsidR="00D9761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do açude Monte Alegre.</w:t>
      </w:r>
      <w:r w:rsidR="00D75D9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1B3AA5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Fabiano de Araújo Medeiros</w:t>
      </w:r>
      <w:r w:rsidR="00943DE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D75D9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disse que na </w:t>
      </w:r>
      <w:r w:rsidR="00A629F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próxima sessão </w:t>
      </w:r>
      <w:r w:rsidR="00217D8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ira </w:t>
      </w:r>
      <w:r w:rsidR="00A629F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defender Indicações</w:t>
      </w:r>
      <w:r w:rsidR="000A3AE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juntamente com a vereadora Maria Josiene, </w:t>
      </w:r>
      <w:r w:rsidR="00A629F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para que o Poder Executivo municipal busque parcerias junto a COSERN </w:t>
      </w:r>
      <w:r w:rsidR="00925DA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 desenvolva o </w:t>
      </w:r>
      <w:r w:rsidR="00FC626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“</w:t>
      </w:r>
      <w:r w:rsidR="00925DA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Projeto energia </w:t>
      </w:r>
      <w:r w:rsidR="00FC626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com</w:t>
      </w:r>
      <w:r w:rsidR="00925DA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cidadania</w:t>
      </w:r>
      <w:r w:rsidR="00FC626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”</w:t>
      </w:r>
      <w:r w:rsidR="00925DA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no município de Carnaúba dos Dantas,</w:t>
      </w:r>
      <w:r w:rsidR="00361C68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voltada ao publico de baixa renda, e envolveremos nessa Indicação a secretaria de assistência social que tem acesso as informações por meio do cadastro único, </w:t>
      </w:r>
      <w:r w:rsidR="00646AC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como também iremos buscar o </w:t>
      </w:r>
      <w:r w:rsidR="00FC626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“</w:t>
      </w:r>
      <w:r w:rsidR="00646AC6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Projeto de inclusão </w:t>
      </w:r>
      <w:r w:rsidR="00FC626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digital”</w:t>
      </w:r>
      <w:r w:rsidR="00FA0B6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voltada a zona rural envolvendo o governo do estado, para que também possa implantar na comunidade Rajada, tendo em vista que no Povoado Ermo já existe essa estrutura, que por sinal hoje estar conveniada com a associação de desenvolvimento da comunidade Ermo, </w:t>
      </w:r>
      <w:r w:rsidR="00AD4BD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é vinculada a Ematern local e estadual, </w:t>
      </w:r>
      <w:r w:rsidR="00850DF1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 a Rajada tem esse perfil para acolher esse projeto educativo de inclusão digital, que poderá atender não só aos jovens da comunidade,</w:t>
      </w:r>
      <w:r w:rsidR="0039149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mais também as pessoas idosas; sobre a ação do </w:t>
      </w:r>
      <w:r w:rsidR="00940DF9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TRE</w:t>
      </w:r>
      <w:r w:rsidR="0039149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</w:t>
      </w:r>
      <w:r w:rsidR="00D9621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agradece</w:t>
      </w:r>
      <w:r w:rsidR="00E956E0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u </w:t>
      </w:r>
      <w:r w:rsidR="00D9621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 parceria que foi feita </w:t>
      </w:r>
      <w:r w:rsidR="006B21BF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com a Câmara Municipal, </w:t>
      </w:r>
      <w:r w:rsidR="00FE56D3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 todos os membros que compõem o Cartório Eleitoral, </w:t>
      </w:r>
      <w:r w:rsidR="004B2C3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 que essa iniciativa tem que permanecer cada vez mais se consolidando em prol dos cidadãos</w:t>
      </w:r>
      <w:r w:rsidR="00FC5E3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; sobre as chuvas, trouxe uma situação de alerta, </w:t>
      </w:r>
      <w:r w:rsidR="002865FB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prevenção, </w:t>
      </w:r>
      <w:r w:rsidR="00FC79E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é importante agradecer a Deus </w:t>
      </w:r>
      <w:r w:rsidR="002E623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por tudo que estar acontecendo</w:t>
      </w:r>
      <w:r w:rsidR="00FC79E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no entanto, tem que alertar em determinadas situações, </w:t>
      </w:r>
      <w:r w:rsidR="0021281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ano passado </w:t>
      </w:r>
      <w:r w:rsidR="000B7CF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solicitou do governo do estado</w:t>
      </w:r>
      <w:r w:rsidR="007C1B14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através de uma </w:t>
      </w:r>
      <w:r w:rsidR="0021281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Indicação, que fosse realizada vistorias na barragem do povoado ermo, açude monte alegre, e na barragem do bairro Santa Rita, mais precisamente essas três situações, </w:t>
      </w:r>
      <w:r w:rsidR="00B81A6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porque envolve diretamente tanto a zona urbana, quanto </w:t>
      </w:r>
      <w:r w:rsidR="00933C1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as duas comunidades mais povoadas</w:t>
      </w:r>
      <w:r w:rsidR="006B502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</w:t>
      </w:r>
      <w:r w:rsidR="00FA3F0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e em </w:t>
      </w:r>
      <w:r w:rsidR="006B502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conversa</w:t>
      </w:r>
      <w:r w:rsidR="00FA3F0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6B502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com o deputado Fran</w:t>
      </w:r>
      <w:r w:rsidR="00FA3F0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cisco do PT solicitou </w:t>
      </w:r>
      <w:r w:rsidR="006B502E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que ele possa intermediar junto ao governo do estado na Defesa Civil do esta</w:t>
      </w:r>
      <w:r w:rsidR="00A304C2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do para que possa dar um apoio a Defesa Civil municipal em todo levantamento do nosso município, </w:t>
      </w:r>
      <w:r w:rsidR="006E56E5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pensando no trabalho de prevenção, hoje, a passagem molhada da Unidade Básica de Saúde III, mais precisamente na comunidade Carnaúba de Baixo,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 próximo a residência do senhor Caetano, não estar dando acesso, naquela localidade tem vários idosos que residem no outro lado do rio, </w:t>
      </w:r>
      <w:r w:rsidR="00F107EF" w:rsidRPr="00C61666">
        <w:rPr>
          <w:rFonts w:ascii="Arial" w:hAnsi="Arial" w:cs="Arial"/>
          <w:color w:val="000000"/>
          <w:shd w:val="clear" w:color="auto" w:fill="FFFFFF"/>
        </w:rPr>
        <w:t xml:space="preserve"> o vereador</w:t>
      </w:r>
      <w:r w:rsidR="00785D07" w:rsidRPr="00C6166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José de Azevedo </w:t>
      </w:r>
      <w:r w:rsidR="00785D07" w:rsidRPr="00C61666">
        <w:rPr>
          <w:rFonts w:ascii="Arial" w:hAnsi="Arial" w:cs="Arial"/>
          <w:color w:val="000000"/>
          <w:shd w:val="clear" w:color="auto" w:fill="FFFFFF"/>
        </w:rPr>
        <w:t xml:space="preserve">em sua fala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ele diz em se somar, fazer as atribuições, e aqui se possível for, inovar, criar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lastRenderedPageBreak/>
        <w:t xml:space="preserve">comissões da Câmara para fazer visitas em loco de determinadas situações, hoje, na real situação, </w:t>
      </w:r>
      <w:r w:rsidR="009D718C" w:rsidRPr="00C61666">
        <w:rPr>
          <w:rFonts w:ascii="Arial" w:hAnsi="Arial" w:cs="Arial"/>
          <w:color w:val="000000"/>
          <w:shd w:val="clear" w:color="auto" w:fill="FFFFFF"/>
        </w:rPr>
        <w:t>se preocupa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 com as maquinas, porque poderia dar o mínimo de apoio possível, não iria resolver, é um trabalho paliativo, mais que iria minimizar, todas essas maquinas hoje estão precisando de novos pneus, existe uma retro escavadeira que vai fazer um ano que estar no município de Caicó, e talvez fosse a maquina mais importante nesse momento para minimizar a situação das estradas vicinais, tem também uma moto niveladora que vai trabalhar com sua lamina com o serviço limitado, mais q</w:t>
      </w:r>
      <w:r w:rsidR="00D6358A" w:rsidRPr="00C61666">
        <w:rPr>
          <w:rFonts w:ascii="Arial" w:hAnsi="Arial" w:cs="Arial"/>
          <w:color w:val="000000"/>
          <w:shd w:val="clear" w:color="auto" w:fill="FFFFFF"/>
        </w:rPr>
        <w:t>ue ela também precisa de pneus;</w:t>
      </w:r>
      <w:r w:rsidR="00CA0B29" w:rsidRPr="00C6166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aqui </w:t>
      </w:r>
      <w:r w:rsidR="00CA0B29" w:rsidRPr="00C61666">
        <w:rPr>
          <w:rFonts w:ascii="Arial" w:hAnsi="Arial" w:cs="Arial"/>
          <w:color w:val="000000"/>
          <w:shd w:val="clear" w:color="auto" w:fill="FFFFFF"/>
        </w:rPr>
        <w:t xml:space="preserve">já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 debatemos, sugerimos ao prefeito de Carnaúba dos Dantas, e não foi colocado em pratica, por exemplo, a criação de um fundo de manutenção de maquinas e veículos do município de Carnaúba dos Dantas, hoje o município tem praticamente dois operadores trabalhando nesse equipamentos, um efetivo e outro contratado, então, se faz necessário que se possa buscar alternativas para na hora que precisar do dinheiro publico, sair sem dificuldades, tem uma tramitação real, o município estar com quase todas as maquinas paradas, entendo que fazer um seguro é difícil, mais estar na hora das gestões fazer os orçamentos real, o que é orçamento real?, aprovamos a LDO, LOA, mais o secretário que estar querendo resolver as coisas, tudo que ele precisa vai para o setor financeiro, e o setor financeiro diz que não tem o dinheiro, então que, os gestores atual e os futuros possam olhar para os seus subordinados e dizer, você vai ter valor</w:t>
      </w:r>
      <w:r w:rsidR="00BE173B" w:rsidRPr="00C61666">
        <w:rPr>
          <w:rFonts w:ascii="Arial" w:hAnsi="Arial" w:cs="Arial"/>
          <w:color w:val="000000"/>
          <w:shd w:val="clear" w:color="auto" w:fill="FFFFFF"/>
        </w:rPr>
        <w:t xml:space="preserve"> X</w:t>
      </w:r>
      <w:r w:rsidR="004160F9" w:rsidRPr="00C61666">
        <w:rPr>
          <w:rFonts w:ascii="Arial" w:hAnsi="Arial" w:cs="Arial"/>
          <w:color w:val="000000"/>
          <w:shd w:val="clear" w:color="auto" w:fill="FFFFFF"/>
        </w:rPr>
        <w:t xml:space="preserve"> por mês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, para trabalhar, estar na hora da gente começar a se profissionalizar, nós temos secretarias como a de agricultura que não tem pessoas efetivas, entra gestão, sai gestão, e aquele ciclo tem que se renovar a cada momento, mais o cidadão que estar no outro lado da ponta precisa dos serviços diariamente, </w:t>
      </w:r>
      <w:r w:rsidR="009818A2" w:rsidRPr="00C61666">
        <w:rPr>
          <w:rFonts w:ascii="Arial" w:hAnsi="Arial" w:cs="Arial"/>
          <w:color w:val="000000"/>
          <w:shd w:val="clear" w:color="auto" w:fill="FFFFFF"/>
        </w:rPr>
        <w:t>solicitei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B4F79" w:rsidRPr="00C6166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40255" w:rsidRPr="00C61666">
        <w:rPr>
          <w:rFonts w:ascii="Arial" w:hAnsi="Arial" w:cs="Arial"/>
          <w:color w:val="000000"/>
          <w:shd w:val="clear" w:color="auto" w:fill="FFFFFF"/>
        </w:rPr>
        <w:t>através</w:t>
      </w:r>
      <w:r w:rsidR="005B4F79" w:rsidRPr="00C61666">
        <w:rPr>
          <w:rFonts w:ascii="Arial" w:hAnsi="Arial" w:cs="Arial"/>
          <w:color w:val="000000"/>
          <w:shd w:val="clear" w:color="auto" w:fill="FFFFFF"/>
        </w:rPr>
        <w:t xml:space="preserve"> de uma indicação</w:t>
      </w:r>
      <w:r w:rsidR="00035FF0" w:rsidRPr="00C61666">
        <w:rPr>
          <w:rFonts w:ascii="Arial" w:hAnsi="Arial" w:cs="Arial"/>
          <w:color w:val="000000"/>
          <w:shd w:val="clear" w:color="auto" w:fill="FFFFFF"/>
        </w:rPr>
        <w:t xml:space="preserve"> d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o Coronel Carvalho – responsável pela Defesa Civil estadual no nosso município pra que ele possa vir aqui, e junto com a prefeitura de Carnaúba dos Dantas através da Defesa Civil local, possa pontuar as reais situações; outra preocupação se chama o Bairro Santa Rita, recebemos poucas informações sobre o volume de chuvas do setor de Manoel Lázaro, Chagas Justino, e os demais, mais recentemente tivemos uma situação de chuva, que na residência de Toinho da Padaria – na rua Coronel Quincó, a água batia no joelho, preocupações de reservatórios, temos uma Barragem no Bairro Santa Rita, temos uma Ponte que já estar aterrada, é necessário buscar soluções antes que as coisas aconteça, fizemos esse alerta, espero de todo coração, que a gente consiga as parcerias, e que a gente possa ficar nessa situação de alerta, mais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lastRenderedPageBreak/>
        <w:t>é pertinente também, pela situação das estradas, que o Poder municipal já busque visualizar também possibilidade de um Decreto de situação de calamidade, para que, se Deus me livre isso ocorrer, a gente possa conseguir recursos federais para determinadas situações. </w:t>
      </w:r>
      <w:r w:rsidR="00D2696E" w:rsidRPr="00C61666"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>Marli de Medeiros Dantas em aparte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> </w:t>
      </w:r>
      <w:r w:rsidR="00E81BE9" w:rsidRPr="00C61666">
        <w:rPr>
          <w:rFonts w:ascii="Arial" w:hAnsi="Arial" w:cs="Arial"/>
          <w:color w:val="000000"/>
          <w:shd w:val="clear" w:color="auto" w:fill="FFFFFF"/>
        </w:rPr>
        <w:t xml:space="preserve">disse que 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 existe também um local que é muito preocupante a Casa de Amparo, como vossa excelência falou sobre a Ponte, ali existe uma grande plantação de capim, e a água quando vem procura o melhor lugar pra sair, e já houve uma preocupação a alguns anos atrás, na época foi preciso tirar os idosos as pressas com medo de haver invasão da água, é pertinente a preocupação do vereador Fabiano de Araújo, e os pontos que mais preocupa é no conjunto habitacional João Henrique Dantas que é muito próximo do rio carnaúba, e no Bairro Santa Rita desaguando para o setor da Casa de Amparo.</w:t>
      </w:r>
      <w:r w:rsidR="00280114" w:rsidRPr="00C61666">
        <w:rPr>
          <w:rFonts w:ascii="Arial" w:hAnsi="Arial" w:cs="Arial"/>
          <w:color w:val="000000"/>
          <w:sz w:val="22"/>
          <w:szCs w:val="22"/>
        </w:rPr>
        <w:t xml:space="preserve"> </w:t>
      </w:r>
      <w:r w:rsidR="00D2696E" w:rsidRPr="00C61666"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>Fabiano de Araújo Medeiros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> – é pertinente a discussão, mais que a gente possa unir forças pra que depois tenha resultados positivos; gostaria de comunicar a todos os vereadores que no próximo dia 13 de março iremos promover a 1ª mostra cultural do Projeto Geoparque Seridó em Carnaúba dos Dantas, é uma ação envolvendo o conselho municipal de turismo do nosso município, a prefeitura  que envolve a secretaria de turismo, a escola estadual João Henrique Dantas, se caso não seja realizada na escola estadual JHD, será na escola estadual Caetano Dantas, o objetivo é mostrar aos jovens a importância do nosso patrimônio, a importância do turismo por meio do Geoparque, tendo em vista que já avançamos, hoje, o projeto Geoparque já tem o reconhecimento, porque não a nível nacional; aproveitando, sugerir a senhora presidenta Marli, que possa encaminhar ao senhor prefeito um oficio pra que ele possa alterar a Lei da LDO</w:t>
      </w:r>
      <w:r w:rsidR="00B21E07" w:rsidRPr="00C61666">
        <w:rPr>
          <w:rFonts w:ascii="Arial" w:hAnsi="Arial" w:cs="Arial"/>
          <w:color w:val="000000"/>
          <w:shd w:val="clear" w:color="auto" w:fill="FFFFFF"/>
        </w:rPr>
        <w:t xml:space="preserve"> o  artigo15º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, pra que a gente tenha de fato votado a isenção da parceria de iluminação publica, hoje já estamos na 3ª sessão, dia 02 de março, já passou um bom tempo, a </w:t>
      </w:r>
      <w:r w:rsidR="00690304" w:rsidRPr="00C61666">
        <w:rPr>
          <w:rFonts w:ascii="Arial" w:hAnsi="Arial" w:cs="Arial"/>
          <w:color w:val="000000"/>
          <w:shd w:val="clear" w:color="auto" w:fill="FFFFFF"/>
        </w:rPr>
        <w:t>ideia</w:t>
      </w:r>
      <w:r w:rsidR="00D2696E" w:rsidRPr="00C61666">
        <w:rPr>
          <w:rFonts w:ascii="Arial" w:hAnsi="Arial" w:cs="Arial"/>
          <w:color w:val="000000"/>
          <w:shd w:val="clear" w:color="auto" w:fill="FFFFFF"/>
        </w:rPr>
        <w:t xml:space="preserve"> não é de forma ironizando, mais desde a data da sessão extraordinária já tivemos tempo suficiente para alteração no documento, sugiro que possa ser por escrito só pra que fique registrado.</w:t>
      </w:r>
      <w:r w:rsidR="00A83F98" w:rsidRPr="00C6166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Antes de passar a 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ORDEM DO DIA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colocou em Tramitação para a Comissão de Legislação, Justiça e Redação Final o 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 xml:space="preserve">PROJETO DE LEI Nº </w:t>
      </w:r>
      <w:r w:rsidR="00E566CA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002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/2020</w:t>
      </w:r>
      <w:r w:rsidR="0034110C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="00E566C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DE AUTORIA DO EDIL </w:t>
      </w:r>
      <w:r w:rsidR="00E566CA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FABIANO DE ARAÚJO MEDEIROS</w:t>
      </w:r>
      <w:r w:rsidR="00E566C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QUE DISPÕE SOBRE A DENOMINAÇÃO DE </w:t>
      </w:r>
      <w:r w:rsidR="00E566CA"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VILA DOS ALBERTOS</w:t>
      </w:r>
      <w:r w:rsidR="00E566CA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, E DÁ OUTRAS PROVIÊNCIAS.</w:t>
      </w:r>
      <w:r w:rsidR="00CB6E77"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Em seguida a Senhora Presidenta passou para a 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>ORDEM DO DIA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 onde foram submetidas à discussão, votação e aprovação 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</w:rPr>
        <w:t xml:space="preserve">por unanimidade, as seguintes proposições: </w:t>
      </w:r>
      <w:r w:rsidR="00CB6E77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</w:rPr>
        <w:t>PROJETO DE LEI Nº 001/2020;</w:t>
      </w:r>
      <w:r w:rsidR="00CB6E77" w:rsidRPr="00C61666">
        <w:rPr>
          <w:rStyle w:val="apple-converted-space"/>
          <w:rFonts w:ascii="Arial" w:eastAsia="Malgun Gothic" w:hAnsi="Arial" w:cs="Arial"/>
          <w:color w:val="000000" w:themeColor="text1"/>
        </w:rPr>
        <w:t xml:space="preserve"> </w:t>
      </w:r>
      <w:r w:rsidR="00CB6E77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</w:rPr>
        <w:t xml:space="preserve">INDICAÇÕES NºS 006 AO 011/2020; </w:t>
      </w:r>
      <w:r w:rsidR="00CB6E77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</w:rPr>
        <w:lastRenderedPageBreak/>
        <w:t>MOÇÕES NºS 011 AO 015</w:t>
      </w:r>
      <w:r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</w:rPr>
        <w:t>/2020</w:t>
      </w:r>
      <w:r w:rsidRPr="00C61666">
        <w:rPr>
          <w:rStyle w:val="apple-converted-space"/>
          <w:rFonts w:ascii="Arial" w:eastAsia="Malgun Gothic" w:hAnsi="Arial" w:cs="Arial"/>
          <w:color w:val="000000" w:themeColor="text1"/>
        </w:rPr>
        <w:t>.</w:t>
      </w:r>
      <w:r w:rsidR="00AC42F8" w:rsidRPr="00C61666">
        <w:rPr>
          <w:rStyle w:val="apple-converted-space"/>
          <w:rFonts w:ascii="Arial" w:eastAsia="Malgun Gothic" w:hAnsi="Arial" w:cs="Arial"/>
          <w:color w:val="000000" w:themeColor="text1"/>
        </w:rPr>
        <w:t xml:space="preserve"> </w:t>
      </w:r>
      <w:r w:rsidR="00F253CE" w:rsidRPr="00C61666">
        <w:rPr>
          <w:rStyle w:val="apple-converted-space"/>
          <w:rFonts w:ascii="Arial" w:eastAsia="Malgun Gothic" w:hAnsi="Arial" w:cs="Arial"/>
          <w:b/>
          <w:color w:val="000000" w:themeColor="text1"/>
        </w:rPr>
        <w:t>OBSERVAÇÃO</w:t>
      </w:r>
      <w:r w:rsidR="00F253CE" w:rsidRPr="00C61666">
        <w:rPr>
          <w:rStyle w:val="apple-converted-space"/>
          <w:rFonts w:ascii="Arial" w:eastAsia="Malgun Gothic" w:hAnsi="Arial" w:cs="Arial"/>
          <w:color w:val="000000" w:themeColor="text1"/>
        </w:rPr>
        <w:t xml:space="preserve">: A </w:t>
      </w:r>
      <w:r w:rsidR="00F253CE" w:rsidRPr="00C61666">
        <w:rPr>
          <w:rStyle w:val="apple-converted-space"/>
          <w:rFonts w:ascii="Arial" w:eastAsia="Malgun Gothic" w:hAnsi="Arial" w:cs="Arial"/>
          <w:b/>
          <w:color w:val="000000" w:themeColor="text1"/>
          <w:u w:val="single"/>
        </w:rPr>
        <w:t>INDICAÇÃO Nº 011/2020</w:t>
      </w:r>
      <w:r w:rsidR="00F253CE" w:rsidRPr="00C61666">
        <w:rPr>
          <w:rStyle w:val="apple-converted-space"/>
          <w:rFonts w:ascii="Arial" w:eastAsia="Malgun Gothic" w:hAnsi="Arial" w:cs="Arial"/>
          <w:color w:val="000000" w:themeColor="text1"/>
        </w:rPr>
        <w:t xml:space="preserve">, DE AUTORIA DO EDIL JOÃO MARIA LUCIANO FOI RETIRADA DA ORDEM DO DIA. 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Como não havia mais nada a tratar, a Senhora Presidenta declarou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EM NOME DE DEUS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 encerrada a sessão, convidando todos para se fazerem presentes a sessão seguinte, marcada para </w:t>
      </w:r>
      <w:r w:rsidRPr="00C61666">
        <w:rPr>
          <w:rFonts w:ascii="Arial" w:hAnsi="Arial" w:cs="Arial"/>
          <w:color w:val="000000" w:themeColor="text1"/>
        </w:rPr>
        <w:t>o dia</w:t>
      </w:r>
      <w:r w:rsidRPr="00C61666">
        <w:rPr>
          <w:rFonts w:ascii="Arial" w:hAnsi="Arial" w:cs="Arial"/>
          <w:b/>
          <w:color w:val="000000" w:themeColor="text1"/>
        </w:rPr>
        <w:t xml:space="preserve"> </w:t>
      </w:r>
      <w:r w:rsidR="0024549C" w:rsidRPr="00C61666">
        <w:rPr>
          <w:rFonts w:ascii="Arial" w:hAnsi="Arial" w:cs="Arial"/>
          <w:b/>
          <w:color w:val="000000" w:themeColor="text1"/>
        </w:rPr>
        <w:t>09</w:t>
      </w:r>
      <w:r w:rsidRPr="00C61666">
        <w:rPr>
          <w:rFonts w:ascii="Arial" w:hAnsi="Arial" w:cs="Arial"/>
          <w:b/>
          <w:color w:val="000000" w:themeColor="text1"/>
        </w:rPr>
        <w:t xml:space="preserve"> </w:t>
      </w:r>
      <w:r w:rsidRPr="00C61666">
        <w:rPr>
          <w:rFonts w:ascii="Arial" w:hAnsi="Arial" w:cs="Arial"/>
          <w:color w:val="000000" w:themeColor="text1"/>
        </w:rPr>
        <w:t>de Março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no mesmo horário e local de costume. Esta Ata foi lavrada no dia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__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de Março de 2020, por mim, por mim, Cleonice da Silva Dantas, Recepcionista, que conforme achada será assinada por todos. </w:t>
      </w:r>
      <w:r w:rsidRPr="00C61666">
        <w:rPr>
          <w:rStyle w:val="apple-converted-space"/>
          <w:rFonts w:ascii="Arial" w:hAnsi="Arial" w:cs="Arial"/>
          <w:b/>
          <w:color w:val="000000" w:themeColor="text1"/>
          <w:shd w:val="clear" w:color="auto" w:fill="FFFFFF"/>
        </w:rPr>
        <w:t>Marli de Medeiros Dantas, Presidenta.  Marcelo de Medeiros Dantas, Secretário</w:t>
      </w:r>
      <w:r w:rsidRPr="00C6166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.</w:t>
      </w:r>
    </w:p>
    <w:p w14:paraId="6473BF13" w14:textId="77777777" w:rsidR="00B137CC" w:rsidRDefault="00B137CC" w:rsidP="00B137CC">
      <w:pPr>
        <w:suppressLineNumbers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48512" behindDoc="0" locked="0" layoutInCell="1" allowOverlap="1" wp14:anchorId="52842FD1" wp14:editId="342B4EF3">
            <wp:simplePos x="0" y="0"/>
            <wp:positionH relativeFrom="column">
              <wp:posOffset>-1962</wp:posOffset>
            </wp:positionH>
            <wp:positionV relativeFrom="paragraph">
              <wp:posOffset>-2161</wp:posOffset>
            </wp:positionV>
            <wp:extent cx="2953518" cy="85039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518" cy="850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61FB5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_______________________________________</w:t>
      </w:r>
    </w:p>
    <w:p w14:paraId="19AB3A7F" w14:textId="59C07573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5680" behindDoc="0" locked="0" layoutInCell="1" allowOverlap="1" wp14:anchorId="57FE414D" wp14:editId="7223898F">
            <wp:simplePos x="0" y="0"/>
            <wp:positionH relativeFrom="column">
              <wp:posOffset>-1905</wp:posOffset>
            </wp:positionH>
            <wp:positionV relativeFrom="paragraph">
              <wp:posOffset>129209</wp:posOffset>
            </wp:positionV>
            <wp:extent cx="2681605" cy="78232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 Marcel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MARLI DE MEDEIROS DANTAS</w:t>
      </w:r>
      <w:r>
        <w:rPr>
          <w:rFonts w:ascii="Arial" w:hAnsi="Arial" w:cs="Arial"/>
        </w:rPr>
        <w:t xml:space="preserve"> – Presidenta</w:t>
      </w:r>
    </w:p>
    <w:p w14:paraId="58EFE883" w14:textId="3CD88704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06B7C348" w14:textId="6CF758D1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3AF82407" w14:textId="4C5D8EB9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848" behindDoc="0" locked="0" layoutInCell="1" allowOverlap="1" wp14:anchorId="5D46BE02" wp14:editId="0A160165">
            <wp:simplePos x="0" y="0"/>
            <wp:positionH relativeFrom="column">
              <wp:posOffset>336909</wp:posOffset>
            </wp:positionH>
            <wp:positionV relativeFrom="paragraph">
              <wp:posOffset>178407</wp:posOffset>
            </wp:positionV>
            <wp:extent cx="1999397" cy="115598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397" cy="115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_______________________________________</w:t>
      </w:r>
    </w:p>
    <w:p w14:paraId="5C8AFDAD" w14:textId="5A0ADDC2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MARCELO DE MEDEIROS DANTAS </w:t>
      </w:r>
      <w:r>
        <w:rPr>
          <w:rFonts w:ascii="Arial" w:hAnsi="Arial" w:cs="Arial"/>
        </w:rPr>
        <w:t>– 1º Secretário</w:t>
      </w:r>
    </w:p>
    <w:p w14:paraId="5B32CD95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4705B102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40647870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696D2AF0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NILSON DA COSTA ARAÚJO</w:t>
      </w:r>
      <w:r>
        <w:rPr>
          <w:rFonts w:ascii="Arial" w:hAnsi="Arial" w:cs="Arial"/>
        </w:rPr>
        <w:t xml:space="preserve"> – 2º Secretário</w:t>
      </w:r>
    </w:p>
    <w:p w14:paraId="1151C073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C15399E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7550229C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872" behindDoc="0" locked="0" layoutInCell="1" allowOverlap="1" wp14:anchorId="1F01DE73" wp14:editId="25BF9C73">
            <wp:simplePos x="0" y="0"/>
            <wp:positionH relativeFrom="column">
              <wp:posOffset>-90616</wp:posOffset>
            </wp:positionH>
            <wp:positionV relativeFrom="paragraph">
              <wp:posOffset>-299653</wp:posOffset>
            </wp:positionV>
            <wp:extent cx="2906973" cy="692580"/>
            <wp:effectExtent l="0" t="0" r="825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ss Fabian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973" cy="6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______________________________________</w:t>
      </w:r>
    </w:p>
    <w:p w14:paraId="1E4CAE10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FABIANO DE ARAÚJO MEDEIROS</w:t>
      </w:r>
      <w:r>
        <w:rPr>
          <w:rFonts w:ascii="Arial" w:hAnsi="Arial" w:cs="Arial"/>
        </w:rPr>
        <w:t xml:space="preserve"> – Vereador</w:t>
      </w:r>
    </w:p>
    <w:p w14:paraId="7EBE6B28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944" behindDoc="0" locked="0" layoutInCell="1" allowOverlap="1" wp14:anchorId="42E1A3DF" wp14:editId="65586F69">
            <wp:simplePos x="0" y="0"/>
            <wp:positionH relativeFrom="column">
              <wp:posOffset>141396</wp:posOffset>
            </wp:positionH>
            <wp:positionV relativeFrom="paragraph">
              <wp:posOffset>113845</wp:posOffset>
            </wp:positionV>
            <wp:extent cx="2142699" cy="5568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699" cy="55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1EB71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32524F74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1ABEE338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896" behindDoc="0" locked="0" layoutInCell="1" allowOverlap="1" wp14:anchorId="0CB70157" wp14:editId="63BB1330">
            <wp:simplePos x="0" y="0"/>
            <wp:positionH relativeFrom="column">
              <wp:posOffset>154940</wp:posOffset>
            </wp:positionH>
            <wp:positionV relativeFrom="paragraph">
              <wp:posOffset>112717</wp:posOffset>
            </wp:positionV>
            <wp:extent cx="1076994" cy="1074638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 Marfra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94" cy="107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JOSÉ DE AZEVEDO DANTAS</w:t>
      </w:r>
      <w:r>
        <w:rPr>
          <w:rFonts w:ascii="Arial" w:hAnsi="Arial" w:cs="Arial"/>
        </w:rPr>
        <w:t xml:space="preserve"> – Vereador</w:t>
      </w:r>
    </w:p>
    <w:p w14:paraId="281F9929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F438E1D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3DAFCEAB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1C9851B0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920" behindDoc="0" locked="0" layoutInCell="1" allowOverlap="1" wp14:anchorId="1ADBF534" wp14:editId="035A7A6D">
            <wp:simplePos x="0" y="0"/>
            <wp:positionH relativeFrom="column">
              <wp:posOffset>-138382</wp:posOffset>
            </wp:positionH>
            <wp:positionV relativeFrom="paragraph">
              <wp:posOffset>184112</wp:posOffset>
            </wp:positionV>
            <wp:extent cx="3452884" cy="799659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ie_transparent (6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884" cy="799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MARFRAN DE MEDEIROS SANTOS</w:t>
      </w:r>
      <w:r>
        <w:rPr>
          <w:rFonts w:ascii="Arial" w:hAnsi="Arial" w:cs="Arial"/>
        </w:rPr>
        <w:t xml:space="preserve"> – Vereador</w:t>
      </w:r>
    </w:p>
    <w:p w14:paraId="1A827F11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B517683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1F3C3012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630CEA05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JOSIENE DE MACEDO DANTAS PEREIRA</w:t>
      </w:r>
      <w:r>
        <w:rPr>
          <w:rFonts w:ascii="Arial" w:hAnsi="Arial" w:cs="Arial"/>
        </w:rPr>
        <w:t xml:space="preserve"> – Vereadora</w:t>
      </w:r>
    </w:p>
    <w:p w14:paraId="017AA699" w14:textId="77777777" w:rsidR="00B137CC" w:rsidRDefault="00B137CC" w:rsidP="00B137CC">
      <w:pPr>
        <w:pStyle w:val="ecxmsonormal"/>
        <w:suppressLineNumbers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5955FAD2" w14:textId="77777777" w:rsidR="00B137CC" w:rsidRPr="00AE2ED5" w:rsidRDefault="00B137CC" w:rsidP="00B137CC">
      <w:pPr>
        <w:suppressLineNumbers/>
        <w:spacing w:line="360" w:lineRule="auto"/>
        <w:rPr>
          <w:rFonts w:ascii="Arial" w:hAnsi="Arial" w:cs="Arial"/>
          <w:sz w:val="24"/>
          <w:szCs w:val="24"/>
        </w:rPr>
      </w:pPr>
    </w:p>
    <w:p w14:paraId="392744D0" w14:textId="1C2125D9" w:rsidR="00C61666" w:rsidRPr="00C61666" w:rsidRDefault="00C61666" w:rsidP="00C61666">
      <w:pPr>
        <w:pStyle w:val="NormalWeb"/>
        <w:suppressLineNumbers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C61666" w:rsidRPr="00C61666" w:rsidSect="00C61666">
      <w:headerReference w:type="default" r:id="rId14"/>
      <w:pgSz w:w="11906" w:h="16838"/>
      <w:pgMar w:top="1417" w:right="1133" w:bottom="1417" w:left="1701" w:header="708" w:footer="708" w:gutter="0"/>
      <w:lnNumType w:countBy="1" w:restart="continuous"/>
      <w:pgNumType w:start="3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86DF8" w14:textId="77777777" w:rsidR="00F57E23" w:rsidRDefault="00F57E23" w:rsidP="00C61666">
      <w:pPr>
        <w:spacing w:after="0" w:line="240" w:lineRule="auto"/>
      </w:pPr>
      <w:r>
        <w:separator/>
      </w:r>
    </w:p>
  </w:endnote>
  <w:endnote w:type="continuationSeparator" w:id="0">
    <w:p w14:paraId="6C47C5B3" w14:textId="77777777" w:rsidR="00F57E23" w:rsidRDefault="00F57E23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CCF182" w14:textId="77777777" w:rsidR="00F57E23" w:rsidRDefault="00F57E23" w:rsidP="00C61666">
      <w:pPr>
        <w:spacing w:after="0" w:line="240" w:lineRule="auto"/>
      </w:pPr>
      <w:r>
        <w:separator/>
      </w:r>
    </w:p>
  </w:footnote>
  <w:footnote w:type="continuationSeparator" w:id="0">
    <w:p w14:paraId="0708A36B" w14:textId="77777777" w:rsidR="00F57E23" w:rsidRDefault="00F57E23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5B42333B" w:rsidR="00C61666" w:rsidRPr="00C61666" w:rsidRDefault="00C61666">
    <w:pPr>
      <w:pStyle w:val="Cabealho"/>
      <w:jc w:val="right"/>
      <w:rPr>
        <w:sz w:val="32"/>
        <w:szCs w:val="32"/>
      </w:rPr>
    </w:pPr>
    <w:r w:rsidRPr="00C61666">
      <w:rPr>
        <w:sz w:val="32"/>
        <w:szCs w:val="32"/>
      </w:rPr>
      <w:t>0</w:t>
    </w: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Pr="00C61666">
          <w:rPr>
            <w:sz w:val="32"/>
            <w:szCs w:val="32"/>
          </w:rPr>
          <w:fldChar w:fldCharType="begin"/>
        </w:r>
        <w:r w:rsidRPr="00C61666">
          <w:rPr>
            <w:sz w:val="32"/>
            <w:szCs w:val="32"/>
          </w:rPr>
          <w:instrText>PAGE   \* MERGEFORMAT</w:instrText>
        </w:r>
        <w:r w:rsidRPr="00C61666">
          <w:rPr>
            <w:sz w:val="32"/>
            <w:szCs w:val="32"/>
          </w:rPr>
          <w:fldChar w:fldCharType="separate"/>
        </w:r>
        <w:r w:rsidR="00B137CC">
          <w:rPr>
            <w:noProof/>
            <w:sz w:val="32"/>
            <w:szCs w:val="32"/>
          </w:rPr>
          <w:t>39</w:t>
        </w:r>
        <w:r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C61666" w:rsidRDefault="00C616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E6E"/>
    <w:rsid w:val="000032B2"/>
    <w:rsid w:val="00035FF0"/>
    <w:rsid w:val="00045DDC"/>
    <w:rsid w:val="00052E7F"/>
    <w:rsid w:val="00057A6D"/>
    <w:rsid w:val="000677E7"/>
    <w:rsid w:val="000A3AE5"/>
    <w:rsid w:val="000B7CFA"/>
    <w:rsid w:val="000C6E49"/>
    <w:rsid w:val="00100DCF"/>
    <w:rsid w:val="0013175D"/>
    <w:rsid w:val="0014124A"/>
    <w:rsid w:val="001427C1"/>
    <w:rsid w:val="001A0BB3"/>
    <w:rsid w:val="001B0EC4"/>
    <w:rsid w:val="001B3AA5"/>
    <w:rsid w:val="001D0E93"/>
    <w:rsid w:val="001F3714"/>
    <w:rsid w:val="001F5CAA"/>
    <w:rsid w:val="001F7F4B"/>
    <w:rsid w:val="002062A4"/>
    <w:rsid w:val="00210B43"/>
    <w:rsid w:val="00212815"/>
    <w:rsid w:val="00213A68"/>
    <w:rsid w:val="00217D8A"/>
    <w:rsid w:val="00225E64"/>
    <w:rsid w:val="00233EAE"/>
    <w:rsid w:val="0024549C"/>
    <w:rsid w:val="0027479F"/>
    <w:rsid w:val="00280114"/>
    <w:rsid w:val="002865FB"/>
    <w:rsid w:val="00297EFB"/>
    <w:rsid w:val="002B0363"/>
    <w:rsid w:val="002B236F"/>
    <w:rsid w:val="002E6234"/>
    <w:rsid w:val="00303B31"/>
    <w:rsid w:val="00323563"/>
    <w:rsid w:val="00326F52"/>
    <w:rsid w:val="00336E29"/>
    <w:rsid w:val="0034110C"/>
    <w:rsid w:val="00356CBE"/>
    <w:rsid w:val="00361C68"/>
    <w:rsid w:val="003719E7"/>
    <w:rsid w:val="00380149"/>
    <w:rsid w:val="00391490"/>
    <w:rsid w:val="00401904"/>
    <w:rsid w:val="004033FE"/>
    <w:rsid w:val="004160F9"/>
    <w:rsid w:val="004510DA"/>
    <w:rsid w:val="00457A94"/>
    <w:rsid w:val="004603CE"/>
    <w:rsid w:val="00472E7F"/>
    <w:rsid w:val="00487EBB"/>
    <w:rsid w:val="004B2C34"/>
    <w:rsid w:val="004B3322"/>
    <w:rsid w:val="004B44BB"/>
    <w:rsid w:val="004C5CF6"/>
    <w:rsid w:val="004D473E"/>
    <w:rsid w:val="004E07D2"/>
    <w:rsid w:val="004F1419"/>
    <w:rsid w:val="00510C3D"/>
    <w:rsid w:val="0051717E"/>
    <w:rsid w:val="0054281B"/>
    <w:rsid w:val="00555F5A"/>
    <w:rsid w:val="00577C44"/>
    <w:rsid w:val="005B4F79"/>
    <w:rsid w:val="005B67FF"/>
    <w:rsid w:val="00610E01"/>
    <w:rsid w:val="006138AB"/>
    <w:rsid w:val="006145BF"/>
    <w:rsid w:val="006255F9"/>
    <w:rsid w:val="00646AC6"/>
    <w:rsid w:val="0067079B"/>
    <w:rsid w:val="00690304"/>
    <w:rsid w:val="006940F9"/>
    <w:rsid w:val="006A0E6E"/>
    <w:rsid w:val="006A6CDB"/>
    <w:rsid w:val="006B21BF"/>
    <w:rsid w:val="006B502E"/>
    <w:rsid w:val="006E56E5"/>
    <w:rsid w:val="006F223B"/>
    <w:rsid w:val="007559D0"/>
    <w:rsid w:val="00781D3F"/>
    <w:rsid w:val="00785D07"/>
    <w:rsid w:val="007B1767"/>
    <w:rsid w:val="007C1B14"/>
    <w:rsid w:val="007F12B4"/>
    <w:rsid w:val="00834450"/>
    <w:rsid w:val="00850DF1"/>
    <w:rsid w:val="00876C7B"/>
    <w:rsid w:val="00895D80"/>
    <w:rsid w:val="008B5E2E"/>
    <w:rsid w:val="008D5045"/>
    <w:rsid w:val="008D5DCC"/>
    <w:rsid w:val="00900F41"/>
    <w:rsid w:val="0090410E"/>
    <w:rsid w:val="00913DE1"/>
    <w:rsid w:val="00925DAC"/>
    <w:rsid w:val="00933C12"/>
    <w:rsid w:val="00937DB6"/>
    <w:rsid w:val="00940DF9"/>
    <w:rsid w:val="00943DE7"/>
    <w:rsid w:val="00953D24"/>
    <w:rsid w:val="00975872"/>
    <w:rsid w:val="009818A2"/>
    <w:rsid w:val="009B1190"/>
    <w:rsid w:val="009C4A0F"/>
    <w:rsid w:val="009D718C"/>
    <w:rsid w:val="009E048A"/>
    <w:rsid w:val="009F0FBE"/>
    <w:rsid w:val="00A304C2"/>
    <w:rsid w:val="00A4728F"/>
    <w:rsid w:val="00A629FB"/>
    <w:rsid w:val="00A83F98"/>
    <w:rsid w:val="00AA6022"/>
    <w:rsid w:val="00AB1D86"/>
    <w:rsid w:val="00AC2FF2"/>
    <w:rsid w:val="00AC42F8"/>
    <w:rsid w:val="00AC539B"/>
    <w:rsid w:val="00AD4BD5"/>
    <w:rsid w:val="00B137CC"/>
    <w:rsid w:val="00B21E07"/>
    <w:rsid w:val="00B35A5B"/>
    <w:rsid w:val="00B362A5"/>
    <w:rsid w:val="00B76562"/>
    <w:rsid w:val="00B8130C"/>
    <w:rsid w:val="00B81A6E"/>
    <w:rsid w:val="00B81E14"/>
    <w:rsid w:val="00BA186D"/>
    <w:rsid w:val="00BC0218"/>
    <w:rsid w:val="00BD3F49"/>
    <w:rsid w:val="00BD6A29"/>
    <w:rsid w:val="00BE173B"/>
    <w:rsid w:val="00C25623"/>
    <w:rsid w:val="00C25D28"/>
    <w:rsid w:val="00C40255"/>
    <w:rsid w:val="00C60593"/>
    <w:rsid w:val="00C61666"/>
    <w:rsid w:val="00C62667"/>
    <w:rsid w:val="00CA0B29"/>
    <w:rsid w:val="00CB6E77"/>
    <w:rsid w:val="00CC7B31"/>
    <w:rsid w:val="00CD5886"/>
    <w:rsid w:val="00D2696E"/>
    <w:rsid w:val="00D32BFC"/>
    <w:rsid w:val="00D52AD5"/>
    <w:rsid w:val="00D6358A"/>
    <w:rsid w:val="00D75D97"/>
    <w:rsid w:val="00D9621B"/>
    <w:rsid w:val="00D97617"/>
    <w:rsid w:val="00DA38D1"/>
    <w:rsid w:val="00E06278"/>
    <w:rsid w:val="00E22CF2"/>
    <w:rsid w:val="00E35A91"/>
    <w:rsid w:val="00E40F3B"/>
    <w:rsid w:val="00E50C73"/>
    <w:rsid w:val="00E55B26"/>
    <w:rsid w:val="00E566CA"/>
    <w:rsid w:val="00E81BE9"/>
    <w:rsid w:val="00E84F71"/>
    <w:rsid w:val="00E956E0"/>
    <w:rsid w:val="00ED6619"/>
    <w:rsid w:val="00ED6FCE"/>
    <w:rsid w:val="00F107EF"/>
    <w:rsid w:val="00F253CE"/>
    <w:rsid w:val="00F57E23"/>
    <w:rsid w:val="00F620AE"/>
    <w:rsid w:val="00F704C5"/>
    <w:rsid w:val="00FA0B6F"/>
    <w:rsid w:val="00FA3F0A"/>
    <w:rsid w:val="00FB5C1E"/>
    <w:rsid w:val="00FC2194"/>
    <w:rsid w:val="00FC5E37"/>
    <w:rsid w:val="00FC6265"/>
    <w:rsid w:val="00FC79E2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semiHidden/>
    <w:unhideWhenUsed/>
    <w:rsid w:val="00B137CC"/>
    <w:pPr>
      <w:spacing w:after="0" w:line="240" w:lineRule="auto"/>
    </w:pPr>
    <w:rPr>
      <w:rFonts w:ascii="Courier New" w:eastAsia="Times New Roman" w:hAnsi="Courier New" w:cs="Times New Roman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B137CC"/>
    <w:rPr>
      <w:rFonts w:ascii="Courier New" w:eastAsia="Times New Roman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90DAF-57B5-416E-A350-530EB12C3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2542</Words>
  <Characters>13730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18</cp:revision>
  <cp:lastPrinted>2020-03-09T12:23:00Z</cp:lastPrinted>
  <dcterms:created xsi:type="dcterms:W3CDTF">2020-03-04T12:07:00Z</dcterms:created>
  <dcterms:modified xsi:type="dcterms:W3CDTF">2020-08-25T14:07:00Z</dcterms:modified>
</cp:coreProperties>
</file>