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50C4A8EE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910859">
        <w:rPr>
          <w:rFonts w:ascii="Arial" w:hAnsi="Arial" w:cs="Arial"/>
          <w:b/>
          <w:bCs/>
          <w:szCs w:val="24"/>
        </w:rPr>
        <w:t>15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4D6AAC85" w:rsidR="000D3AE2" w:rsidRPr="00910859" w:rsidRDefault="0058401E" w:rsidP="00910859">
      <w:pPr>
        <w:rPr>
          <w:rFonts w:ascii="Arial" w:eastAsia="Arial" w:hAnsi="Arial" w:cs="Arial"/>
          <w:bCs/>
          <w:color w:val="000000"/>
          <w:szCs w:val="24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910859">
        <w:rPr>
          <w:rFonts w:ascii="Arial" w:hAnsi="Arial" w:cs="Arial"/>
          <w:szCs w:val="24"/>
        </w:rPr>
        <w:t>quinze</w:t>
      </w:r>
      <w:r w:rsidR="000A6A7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910859">
        <w:rPr>
          <w:rFonts w:ascii="Arial" w:hAnsi="Arial" w:cs="Arial"/>
          <w:szCs w:val="24"/>
        </w:rPr>
        <w:t>15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910859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0D76A7" w:rsidRPr="00FF46FE">
        <w:rPr>
          <w:rFonts w:ascii="Arial" w:hAnsi="Arial" w:cs="Arial"/>
          <w:szCs w:val="24"/>
        </w:rPr>
        <w:t xml:space="preserve"> </w:t>
      </w:r>
      <w:r w:rsidR="00CC7C62" w:rsidRPr="00185C28">
        <w:rPr>
          <w:rFonts w:ascii="Arial" w:hAnsi="Arial" w:cs="Arial"/>
          <w:szCs w:val="24"/>
        </w:rPr>
        <w:t xml:space="preserve">Espedita Maria dos Santos Souza; </w:t>
      </w:r>
      <w:r w:rsidR="00F16159" w:rsidRPr="00C31E9B">
        <w:rPr>
          <w:rFonts w:ascii="Arial" w:hAnsi="Arial" w:cs="Arial"/>
          <w:szCs w:val="24"/>
        </w:rPr>
        <w:t xml:space="preserve">Dionísio José dos Santos; </w:t>
      </w:r>
      <w:r w:rsidR="003679B5" w:rsidRPr="00C31E9B">
        <w:rPr>
          <w:rFonts w:ascii="Arial" w:hAnsi="Arial" w:cs="Arial"/>
          <w:szCs w:val="24"/>
        </w:rPr>
        <w:t xml:space="preserve">Durvanil </w:t>
      </w:r>
      <w:r w:rsidR="003679B5" w:rsidRPr="003679B5">
        <w:rPr>
          <w:rFonts w:ascii="Arial" w:hAnsi="Arial" w:cs="Arial"/>
          <w:szCs w:val="24"/>
        </w:rPr>
        <w:t>Barbosa de Sá Júnior</w:t>
      </w:r>
      <w:r w:rsidR="00C31E9B" w:rsidRPr="00282A05">
        <w:rPr>
          <w:rFonts w:ascii="Arial" w:hAnsi="Arial" w:cs="Arial"/>
        </w:rPr>
        <w:t xml:space="preserve">; </w:t>
      </w:r>
      <w:r w:rsidR="00F16159" w:rsidRPr="00282A05">
        <w:rPr>
          <w:rFonts w:ascii="Arial" w:hAnsi="Arial" w:cs="Arial"/>
        </w:rPr>
        <w:t>Marilena Odete de Souza</w:t>
      </w:r>
      <w:r w:rsidR="000A6A74" w:rsidRPr="00282A05">
        <w:rPr>
          <w:rFonts w:ascii="Arial" w:hAnsi="Arial" w:cs="Arial"/>
          <w:szCs w:val="24"/>
        </w:rPr>
        <w:t>;</w:t>
      </w:r>
      <w:r w:rsidR="000A6A74" w:rsidRPr="008A0F25">
        <w:rPr>
          <w:rFonts w:ascii="Arial" w:hAnsi="Arial" w:cs="Arial"/>
          <w:color w:val="FF0000"/>
          <w:szCs w:val="24"/>
        </w:rPr>
        <w:t xml:space="preserve"> </w:t>
      </w:r>
      <w:r w:rsidR="000A6A74" w:rsidRPr="0067766B">
        <w:rPr>
          <w:rFonts w:ascii="Arial" w:hAnsi="Arial" w:cs="Arial"/>
          <w:szCs w:val="24"/>
        </w:rPr>
        <w:t>Ragnar Damião Rocha</w:t>
      </w:r>
      <w:r w:rsidR="000E5B30" w:rsidRPr="0067766B">
        <w:rPr>
          <w:rFonts w:ascii="Arial" w:hAnsi="Arial" w:cs="Arial"/>
          <w:szCs w:val="24"/>
        </w:rPr>
        <w:t xml:space="preserve">; </w:t>
      </w:r>
      <w:r w:rsidR="008E209D" w:rsidRPr="00282A05">
        <w:rPr>
          <w:rFonts w:ascii="Arial" w:hAnsi="Arial" w:cs="Arial"/>
          <w:szCs w:val="24"/>
        </w:rPr>
        <w:t>Marciano</w:t>
      </w:r>
      <w:r w:rsidR="007F56D1" w:rsidRPr="00282A05">
        <w:rPr>
          <w:rFonts w:ascii="Arial" w:hAnsi="Arial" w:cs="Arial"/>
          <w:szCs w:val="24"/>
        </w:rPr>
        <w:t xml:space="preserve"> </w:t>
      </w:r>
      <w:r w:rsidR="008E209D" w:rsidRPr="00282A05">
        <w:rPr>
          <w:rFonts w:ascii="Arial" w:hAnsi="Arial" w:cs="Arial"/>
          <w:szCs w:val="24"/>
        </w:rPr>
        <w:t>Alexandre</w:t>
      </w:r>
      <w:r w:rsidR="00436E10" w:rsidRPr="00282A05">
        <w:rPr>
          <w:rFonts w:ascii="Arial" w:hAnsi="Arial" w:cs="Arial"/>
          <w:szCs w:val="24"/>
        </w:rPr>
        <w:t xml:space="preserve"> </w:t>
      </w:r>
      <w:r w:rsidR="008E209D" w:rsidRPr="00282A05">
        <w:rPr>
          <w:rFonts w:ascii="Arial" w:hAnsi="Arial" w:cs="Arial"/>
          <w:szCs w:val="24"/>
        </w:rPr>
        <w:t>Bezerra;</w:t>
      </w:r>
      <w:r w:rsidR="008E7CE6" w:rsidRPr="00282A05">
        <w:rPr>
          <w:rFonts w:ascii="Arial" w:hAnsi="Arial" w:cs="Arial"/>
          <w:szCs w:val="24"/>
        </w:rPr>
        <w:t xml:space="preserve"> </w:t>
      </w:r>
      <w:r w:rsidR="008E209D" w:rsidRPr="00C31E9B">
        <w:rPr>
          <w:rFonts w:ascii="Arial" w:hAnsi="Arial" w:cs="Arial"/>
          <w:szCs w:val="24"/>
        </w:rPr>
        <w:t xml:space="preserve">Núbia </w:t>
      </w:r>
      <w:r w:rsidR="009E41B2" w:rsidRPr="00C31E9B">
        <w:rPr>
          <w:rFonts w:ascii="Arial" w:hAnsi="Arial" w:cs="Arial"/>
          <w:szCs w:val="24"/>
        </w:rPr>
        <w:t>d</w:t>
      </w:r>
      <w:r w:rsidR="008E209D" w:rsidRPr="00C31E9B">
        <w:rPr>
          <w:rFonts w:ascii="Arial" w:hAnsi="Arial" w:cs="Arial"/>
          <w:szCs w:val="24"/>
        </w:rPr>
        <w:t>e Aguiar Magalhães</w:t>
      </w:r>
      <w:r w:rsidR="00DE4FD2" w:rsidRPr="008A0F25">
        <w:rPr>
          <w:rFonts w:ascii="Arial" w:hAnsi="Arial" w:cs="Arial"/>
          <w:color w:val="FF0000"/>
          <w:szCs w:val="24"/>
        </w:rPr>
        <w:t xml:space="preserve"> </w:t>
      </w:r>
      <w:r w:rsidR="00312C48" w:rsidRPr="0067766B">
        <w:rPr>
          <w:rFonts w:ascii="Arial" w:hAnsi="Arial" w:cs="Arial"/>
          <w:szCs w:val="24"/>
        </w:rPr>
        <w:t xml:space="preserve">e </w:t>
      </w:r>
      <w:r w:rsidR="008E209D" w:rsidRPr="0067766B">
        <w:rPr>
          <w:rFonts w:ascii="Arial" w:hAnsi="Arial" w:cs="Arial"/>
          <w:szCs w:val="24"/>
        </w:rPr>
        <w:t xml:space="preserve">Wallace Lopes </w:t>
      </w:r>
      <w:r w:rsidR="00312C48" w:rsidRPr="0067766B">
        <w:rPr>
          <w:rFonts w:ascii="Arial" w:hAnsi="Arial" w:cs="Arial"/>
          <w:szCs w:val="24"/>
        </w:rPr>
        <w:t>d</w:t>
      </w:r>
      <w:r w:rsidR="008E209D" w:rsidRPr="0067766B">
        <w:rPr>
          <w:rFonts w:ascii="Arial" w:hAnsi="Arial" w:cs="Arial"/>
          <w:szCs w:val="24"/>
        </w:rPr>
        <w:t>a Conceição</w:t>
      </w:r>
      <w:r w:rsidR="000D32D1" w:rsidRPr="0067766B">
        <w:rPr>
          <w:rFonts w:ascii="Arial" w:hAnsi="Arial" w:cs="Arial"/>
          <w:szCs w:val="24"/>
        </w:rPr>
        <w:t>,</w:t>
      </w:r>
      <w:r w:rsidR="000D32D1" w:rsidRPr="008A0F25">
        <w:rPr>
          <w:rFonts w:ascii="Arial" w:hAnsi="Arial" w:cs="Arial"/>
          <w:color w:val="FF0000"/>
          <w:szCs w:val="24"/>
        </w:rPr>
        <w:t xml:space="preserve"> </w:t>
      </w:r>
      <w:r w:rsidR="000D32D1" w:rsidRPr="0026358C">
        <w:rPr>
          <w:rFonts w:ascii="Arial" w:hAnsi="Arial" w:cs="Arial"/>
          <w:szCs w:val="24"/>
        </w:rPr>
        <w:t xml:space="preserve">ausente por motivos justificados </w:t>
      </w:r>
      <w:r w:rsidR="0026358C" w:rsidRPr="0026358C">
        <w:rPr>
          <w:rFonts w:ascii="Arial" w:hAnsi="Arial" w:cs="Arial"/>
          <w:szCs w:val="24"/>
        </w:rPr>
        <w:t>a</w:t>
      </w:r>
      <w:r w:rsidR="00CC7C62" w:rsidRPr="0026358C">
        <w:rPr>
          <w:rFonts w:ascii="Arial" w:hAnsi="Arial" w:cs="Arial"/>
          <w:szCs w:val="24"/>
        </w:rPr>
        <w:t xml:space="preserve"> vereador</w:t>
      </w:r>
      <w:r w:rsidR="0026358C" w:rsidRPr="0026358C">
        <w:rPr>
          <w:rFonts w:ascii="Arial" w:hAnsi="Arial" w:cs="Arial"/>
          <w:szCs w:val="24"/>
        </w:rPr>
        <w:t xml:space="preserve">a </w:t>
      </w:r>
      <w:r w:rsidR="0026358C" w:rsidRPr="0026358C">
        <w:rPr>
          <w:rFonts w:ascii="Arial" w:hAnsi="Arial" w:cs="Arial"/>
        </w:rPr>
        <w:t>Aurenice Medeiros Rocha Alves</w:t>
      </w:r>
      <w:r w:rsidR="0026358C" w:rsidRPr="0026358C">
        <w:rPr>
          <w:rFonts w:ascii="Arial" w:hAnsi="Arial" w:cs="Arial"/>
          <w:szCs w:val="24"/>
        </w:rPr>
        <w:t>;</w:t>
      </w:r>
      <w:r w:rsidR="00C76F35" w:rsidRPr="008A0F25">
        <w:rPr>
          <w:rFonts w:ascii="Arial" w:hAnsi="Arial" w:cs="Arial"/>
          <w:color w:val="FF0000"/>
          <w:szCs w:val="24"/>
        </w:rPr>
        <w:t xml:space="preserve">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910859">
        <w:rPr>
          <w:rFonts w:ascii="Arial" w:hAnsi="Arial" w:cs="Arial"/>
          <w:szCs w:val="24"/>
        </w:rPr>
        <w:t>, declarou aberta a 15</w:t>
      </w:r>
      <w:r>
        <w:rPr>
          <w:rFonts w:ascii="Arial" w:hAnsi="Arial" w:cs="Arial"/>
          <w:szCs w:val="24"/>
        </w:rPr>
        <w:t xml:space="preserve">º Sessão Ordinária do </w:t>
      </w:r>
      <w:r w:rsidR="008A0F25">
        <w:rPr>
          <w:rFonts w:ascii="Arial" w:hAnsi="Arial" w:cs="Arial"/>
          <w:szCs w:val="24"/>
        </w:rPr>
        <w:t>segundo</w:t>
      </w:r>
      <w:r>
        <w:rPr>
          <w:rFonts w:ascii="Arial" w:hAnsi="Arial" w:cs="Arial"/>
          <w:szCs w:val="24"/>
        </w:rPr>
        <w:t xml:space="preserve">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>, esta que foi transmitida</w:t>
      </w:r>
      <w:r w:rsidR="00351BDA">
        <w:rPr>
          <w:rFonts w:ascii="Arial" w:hAnsi="Arial" w:cs="Arial"/>
          <w:szCs w:val="24"/>
        </w:rPr>
        <w:t xml:space="preserve"> </w:t>
      </w:r>
      <w:r w:rsidR="009C2C53">
        <w:rPr>
          <w:rFonts w:ascii="Arial" w:hAnsi="Arial" w:cs="Arial"/>
          <w:szCs w:val="24"/>
        </w:rPr>
        <w:t xml:space="preserve">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C731E0">
        <w:rPr>
          <w:rFonts w:ascii="Arial" w:hAnsi="Arial" w:cs="Arial"/>
          <w:color w:val="000000"/>
          <w:szCs w:val="24"/>
          <w:shd w:val="clear" w:color="auto" w:fill="FFFFFF"/>
        </w:rPr>
        <w:t>.</w:t>
      </w:r>
      <w:r w:rsidR="00DD07C7">
        <w:rPr>
          <w:rFonts w:ascii="Arial" w:hAnsi="Arial" w:cs="Arial"/>
          <w:color w:val="000000"/>
          <w:szCs w:val="24"/>
          <w:shd w:val="clear" w:color="auto" w:fill="FFFFFF"/>
        </w:rPr>
        <w:t xml:space="preserve"> 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>palavra foi retomada pela presidenta,</w:t>
      </w:r>
      <w:r w:rsidR="00DD07C7">
        <w:rPr>
          <w:rFonts w:ascii="Arial" w:hAnsi="Arial" w:cs="Arial"/>
          <w:color w:val="000000"/>
          <w:szCs w:val="24"/>
          <w:shd w:val="clear" w:color="auto" w:fill="FFFFFF"/>
        </w:rPr>
        <w:t xml:space="preserve"> que desejou boas-vindas ao vereador Durvanil</w:t>
      </w:r>
      <w:r w:rsidR="004517DC">
        <w:rPr>
          <w:rFonts w:ascii="Arial" w:hAnsi="Arial" w:cs="Arial"/>
          <w:color w:val="000000"/>
          <w:szCs w:val="24"/>
          <w:shd w:val="clear" w:color="auto" w:fill="FFFFFF"/>
        </w:rPr>
        <w:t>, que não pode vim algumas sessões devido a problemas de saúde</w:t>
      </w:r>
      <w:r w:rsidR="00170224">
        <w:rPr>
          <w:rFonts w:ascii="Arial" w:hAnsi="Arial" w:cs="Arial"/>
          <w:color w:val="000000"/>
          <w:szCs w:val="24"/>
          <w:shd w:val="clear" w:color="auto" w:fill="FFFFFF"/>
        </w:rPr>
        <w:t xml:space="preserve">. Conseguinte,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32/20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24- autoria do poder executivo: </w:t>
      </w:r>
      <w:r w:rsidR="00910859" w:rsidRPr="00910859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ao orçamento geral município, e inclusão de fonte de recu</w:t>
      </w:r>
      <w:r w:rsidR="00910859">
        <w:rPr>
          <w:rFonts w:ascii="Arial" w:hAnsi="Arial" w:cs="Arial"/>
          <w:color w:val="000000"/>
          <w:szCs w:val="24"/>
          <w:shd w:val="clear" w:color="auto" w:fill="FFFFFF"/>
        </w:rPr>
        <w:t xml:space="preserve">rsos e dá outras providencias; e 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33/2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>024- autoria do poder executivo: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910859" w:rsidRPr="00910859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por excesso de arrecadação orçamento geral município, dá outras providencias</w:t>
      </w:r>
      <w:r w:rsidR="00066E38" w:rsidRPr="00910859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r w:rsidR="00DF26D1">
        <w:rPr>
          <w:rFonts w:ascii="Arial" w:eastAsia="Arial" w:hAnsi="Arial" w:cs="Arial"/>
          <w:bCs/>
          <w:color w:val="000000"/>
          <w:szCs w:val="24"/>
        </w:rPr>
        <w:t xml:space="preserve">Ato contínuo, 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a servidora da Casa, Ellen Moura fez o uso da tribuna para ler na íntegra os pareceres dos mencionados Projetos de Lei, por conseguinte, o vereador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 xml:space="preserve">Dionísio 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José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>parabenizou os colegas vereadores pela ree</w:t>
      </w:r>
      <w:r w:rsidR="00910859">
        <w:rPr>
          <w:rFonts w:ascii="Arial" w:eastAsia="Arial" w:hAnsi="Arial" w:cs="Arial"/>
          <w:bCs/>
          <w:color w:val="000000"/>
          <w:szCs w:val="24"/>
        </w:rPr>
        <w:t>leição e deu as felicitações a M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>arcia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no Alexandre pelo aniversário, bem como a vereadora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 xml:space="preserve">Espedita parabenizou Nubia pela boa gestão na presidência, pois estará deixando seu legado com 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suas boas obras no Poder Legislativo, o vereador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 xml:space="preserve">Durvanil Barbosa </w:t>
      </w:r>
      <w:r w:rsidR="00910859">
        <w:rPr>
          <w:rFonts w:ascii="Arial" w:eastAsia="Arial" w:hAnsi="Arial" w:cs="Arial"/>
          <w:bCs/>
          <w:color w:val="000000"/>
          <w:szCs w:val="24"/>
        </w:rPr>
        <w:t>também aproveitou-se para elogiar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 xml:space="preserve"> todos os seus colegas de profissão de 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forma individual e particular, finalizando com o vereador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>Marciano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 Alexandre que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 xml:space="preserve"> agradeceu pelas felicitações dos 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seus </w:t>
      </w:r>
      <w:r w:rsidR="00910859" w:rsidRPr="00910859">
        <w:rPr>
          <w:rFonts w:ascii="Arial" w:eastAsia="Arial" w:hAnsi="Arial" w:cs="Arial"/>
          <w:bCs/>
          <w:color w:val="000000"/>
          <w:szCs w:val="24"/>
        </w:rPr>
        <w:t>colegas de trabalho no seu aniversário</w:t>
      </w:r>
      <w:r w:rsidR="00066E38">
        <w:rPr>
          <w:rFonts w:ascii="Arial" w:eastAsia="Arial" w:hAnsi="Arial" w:cs="Arial"/>
          <w:bCs/>
          <w:color w:val="000000"/>
          <w:szCs w:val="24"/>
        </w:rPr>
        <w:t>,</w:t>
      </w:r>
      <w:r w:rsidR="00B76E75">
        <w:rPr>
          <w:rFonts w:ascii="Arial" w:eastAsia="Arial" w:hAnsi="Arial" w:cs="Arial"/>
          <w:bCs/>
          <w:color w:val="000000"/>
          <w:szCs w:val="24"/>
        </w:rPr>
        <w:t xml:space="preserve"> logo após, </w:t>
      </w:r>
      <w:r w:rsidR="00DF26D1">
        <w:rPr>
          <w:rFonts w:ascii="Arial" w:eastAsia="Arial" w:hAnsi="Arial" w:cs="Arial"/>
          <w:bCs/>
          <w:color w:val="000000"/>
          <w:szCs w:val="24"/>
        </w:rPr>
        <w:t>foi rea</w:t>
      </w:r>
      <w:r w:rsidR="004368B3">
        <w:rPr>
          <w:rFonts w:ascii="Arial" w:eastAsia="Arial" w:hAnsi="Arial" w:cs="Arial"/>
          <w:bCs/>
          <w:color w:val="000000"/>
          <w:szCs w:val="24"/>
        </w:rPr>
        <w:t>l</w:t>
      </w:r>
      <w:r w:rsidR="00DF26D1">
        <w:rPr>
          <w:rFonts w:ascii="Arial" w:eastAsia="Arial" w:hAnsi="Arial" w:cs="Arial"/>
          <w:bCs/>
          <w:color w:val="000000"/>
          <w:szCs w:val="24"/>
        </w:rPr>
        <w:t>izada a votação d</w:t>
      </w:r>
      <w:r w:rsidR="00C4015D">
        <w:rPr>
          <w:rFonts w:ascii="Arial" w:eastAsia="Arial" w:hAnsi="Arial" w:cs="Arial"/>
          <w:bCs/>
          <w:color w:val="000000"/>
          <w:szCs w:val="24"/>
        </w:rPr>
        <w:t>o</w:t>
      </w:r>
      <w:r w:rsidR="00910859">
        <w:rPr>
          <w:rFonts w:ascii="Arial" w:eastAsia="Arial" w:hAnsi="Arial" w:cs="Arial"/>
          <w:bCs/>
          <w:color w:val="000000"/>
          <w:szCs w:val="24"/>
        </w:rPr>
        <w:t>s</w:t>
      </w:r>
      <w:r w:rsidR="00C4015D">
        <w:rPr>
          <w:rFonts w:ascii="Arial" w:eastAsia="Arial" w:hAnsi="Arial" w:cs="Arial"/>
          <w:bCs/>
          <w:color w:val="000000"/>
          <w:szCs w:val="24"/>
        </w:rPr>
        <w:t xml:space="preserve"> seguinte</w:t>
      </w:r>
      <w:r w:rsidR="00910859">
        <w:rPr>
          <w:rFonts w:ascii="Arial" w:eastAsia="Arial" w:hAnsi="Arial" w:cs="Arial"/>
          <w:bCs/>
          <w:color w:val="000000"/>
          <w:szCs w:val="24"/>
        </w:rPr>
        <w:t>s</w:t>
      </w:r>
      <w:r w:rsidR="00C4015D">
        <w:rPr>
          <w:rFonts w:ascii="Arial" w:eastAsia="Arial" w:hAnsi="Arial" w:cs="Arial"/>
          <w:bCs/>
          <w:color w:val="000000"/>
          <w:szCs w:val="24"/>
        </w:rPr>
        <w:t xml:space="preserve"> projeto</w:t>
      </w:r>
      <w:r w:rsidR="00910859">
        <w:rPr>
          <w:rFonts w:ascii="Arial" w:eastAsia="Arial" w:hAnsi="Arial" w:cs="Arial"/>
          <w:bCs/>
          <w:color w:val="000000"/>
          <w:szCs w:val="24"/>
        </w:rPr>
        <w:t>s</w:t>
      </w:r>
      <w:r w:rsidR="00A86A41">
        <w:rPr>
          <w:rFonts w:ascii="Arial" w:eastAsia="Arial" w:hAnsi="Arial" w:cs="Arial"/>
          <w:bCs/>
          <w:color w:val="000000"/>
          <w:szCs w:val="24"/>
        </w:rPr>
        <w:t xml:space="preserve"> em pauta: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</w:t>
      </w:r>
      <w:r w:rsidR="00246031">
        <w:rPr>
          <w:rFonts w:ascii="Arial" w:hAnsi="Arial" w:cs="Arial"/>
          <w:b/>
          <w:color w:val="000000"/>
          <w:szCs w:val="24"/>
          <w:shd w:val="clear" w:color="auto" w:fill="FFFFFF"/>
        </w:rPr>
        <w:t>L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>ei nº 32/20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F25A7C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>- autoria do poder executivo</w:t>
      </w:r>
      <w:r w:rsidR="009E4150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– APROVADO POR UNANIMIDADE; e 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</w:t>
      </w:r>
      <w:r w:rsidR="00246031">
        <w:rPr>
          <w:rFonts w:ascii="Arial" w:hAnsi="Arial" w:cs="Arial"/>
          <w:b/>
          <w:color w:val="000000"/>
          <w:szCs w:val="24"/>
          <w:shd w:val="clear" w:color="auto" w:fill="FFFFFF"/>
        </w:rPr>
        <w:t>Le</w:t>
      </w:r>
      <w:r w:rsidR="00910859" w:rsidRPr="00910859">
        <w:rPr>
          <w:rFonts w:ascii="Arial" w:hAnsi="Arial" w:cs="Arial"/>
          <w:b/>
          <w:color w:val="000000"/>
          <w:szCs w:val="24"/>
          <w:shd w:val="clear" w:color="auto" w:fill="FFFFFF"/>
        </w:rPr>
        <w:t>i nº 33/2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>024</w:t>
      </w:r>
      <w:r w:rsidR="0024603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910859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executivo </w:t>
      </w:r>
      <w:r w:rsidR="009E4150">
        <w:rPr>
          <w:rFonts w:ascii="Arial" w:hAnsi="Arial" w:cs="Arial"/>
          <w:b/>
          <w:color w:val="000000"/>
          <w:szCs w:val="24"/>
          <w:shd w:val="clear" w:color="auto" w:fill="FFFFFF"/>
        </w:rPr>
        <w:t>– APROVADO POR UNANIMIDADE.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C4015D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</w:t>
      </w:r>
      <w:r w:rsidR="00135777">
        <w:rPr>
          <w:rFonts w:ascii="Arial" w:hAnsi="Arial" w:cs="Arial"/>
          <w:szCs w:val="24"/>
        </w:rPr>
        <w:t>declarando</w:t>
      </w:r>
      <w:r w:rsidR="00A74D8C">
        <w:rPr>
          <w:rFonts w:ascii="Arial" w:hAnsi="Arial" w:cs="Arial"/>
          <w:szCs w:val="24"/>
        </w:rPr>
        <w:t xml:space="preserve">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7F0C7CAD" w14:textId="3A4C1FBD" w:rsidR="008A0F25" w:rsidRPr="00DF26D1" w:rsidRDefault="000D3AE2" w:rsidP="00135777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E16E4F">
        <w:rPr>
          <w:rFonts w:ascii="Arial" w:hAnsi="Arial" w:cs="Arial"/>
          <w:szCs w:val="24"/>
        </w:rPr>
        <w:t xml:space="preserve"> </w:t>
      </w:r>
      <w:r w:rsidR="00910859">
        <w:rPr>
          <w:rFonts w:ascii="Arial" w:hAnsi="Arial" w:cs="Arial"/>
          <w:szCs w:val="24"/>
        </w:rPr>
        <w:t>15</w:t>
      </w:r>
      <w:r w:rsidR="00DB70FE">
        <w:rPr>
          <w:rFonts w:ascii="Arial" w:hAnsi="Arial" w:cs="Arial"/>
          <w:szCs w:val="24"/>
        </w:rPr>
        <w:t xml:space="preserve"> </w:t>
      </w:r>
      <w:r w:rsidR="00E16E4F">
        <w:rPr>
          <w:rFonts w:ascii="Arial" w:hAnsi="Arial" w:cs="Arial"/>
          <w:szCs w:val="24"/>
        </w:rPr>
        <w:t xml:space="preserve">de </w:t>
      </w:r>
      <w:r w:rsidR="00910859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8A0F25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66E38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35777"/>
    <w:rsid w:val="00153BA8"/>
    <w:rsid w:val="00165465"/>
    <w:rsid w:val="00170224"/>
    <w:rsid w:val="0018163B"/>
    <w:rsid w:val="00185C28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46031"/>
    <w:rsid w:val="002506E2"/>
    <w:rsid w:val="00250FF8"/>
    <w:rsid w:val="0026350E"/>
    <w:rsid w:val="0026358C"/>
    <w:rsid w:val="002766D7"/>
    <w:rsid w:val="00282A05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BDA"/>
    <w:rsid w:val="00351C55"/>
    <w:rsid w:val="003604D3"/>
    <w:rsid w:val="00364A38"/>
    <w:rsid w:val="003674DD"/>
    <w:rsid w:val="003679B5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517DC"/>
    <w:rsid w:val="00463BDF"/>
    <w:rsid w:val="00472413"/>
    <w:rsid w:val="00486EEA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50B1D"/>
    <w:rsid w:val="0067766B"/>
    <w:rsid w:val="0068147C"/>
    <w:rsid w:val="00681A24"/>
    <w:rsid w:val="006970A0"/>
    <w:rsid w:val="006A3024"/>
    <w:rsid w:val="006A3CC3"/>
    <w:rsid w:val="006A70F2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377B8"/>
    <w:rsid w:val="0084402E"/>
    <w:rsid w:val="00854102"/>
    <w:rsid w:val="008549FD"/>
    <w:rsid w:val="00871921"/>
    <w:rsid w:val="0089037C"/>
    <w:rsid w:val="008A0F25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10859"/>
    <w:rsid w:val="00921EF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50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E0E4A"/>
    <w:rsid w:val="00AF0A3F"/>
    <w:rsid w:val="00B02E8D"/>
    <w:rsid w:val="00B15058"/>
    <w:rsid w:val="00B319F0"/>
    <w:rsid w:val="00B4121E"/>
    <w:rsid w:val="00B4552C"/>
    <w:rsid w:val="00B6065B"/>
    <w:rsid w:val="00B65DC3"/>
    <w:rsid w:val="00B76E75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31E9B"/>
    <w:rsid w:val="00C4015D"/>
    <w:rsid w:val="00C40564"/>
    <w:rsid w:val="00C410AE"/>
    <w:rsid w:val="00C419AA"/>
    <w:rsid w:val="00C674CC"/>
    <w:rsid w:val="00C71BFC"/>
    <w:rsid w:val="00C731E0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95BF0"/>
    <w:rsid w:val="00DA2ECF"/>
    <w:rsid w:val="00DB70FE"/>
    <w:rsid w:val="00DC42F5"/>
    <w:rsid w:val="00DD07C7"/>
    <w:rsid w:val="00DE4FD2"/>
    <w:rsid w:val="00DF26D1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25A7C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1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262</cp:revision>
  <cp:lastPrinted>2024-05-21T15:37:00Z</cp:lastPrinted>
  <dcterms:created xsi:type="dcterms:W3CDTF">2024-02-14T21:39:00Z</dcterms:created>
  <dcterms:modified xsi:type="dcterms:W3CDTF">2024-11-08T16:12:00Z</dcterms:modified>
</cp:coreProperties>
</file>